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996A30"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0г -223-ФЗ\6. Неразмещено\Работы, услуги\Компл обследование рельс путей повтор\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Компл обследование рельс путей повтор\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a"/>
            <w:spacing w:line="480" w:lineRule="auto"/>
            <w:jc w:val="center"/>
          </w:pPr>
          <w:r w:rsidRPr="0058384B">
            <w:rPr>
              <w:rFonts w:ascii="Times New Roman" w:hAnsi="Times New Roman" w:cs="Times New Roman"/>
              <w:color w:val="auto"/>
            </w:rPr>
            <w:t>ОГЛАВЛЕНИЕ</w:t>
          </w:r>
        </w:p>
        <w:p w:rsidR="00833889" w:rsidRDefault="0058726F">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27119009" w:history="1">
            <w:r w:rsidR="00833889" w:rsidRPr="00E43B52">
              <w:rPr>
                <w:rStyle w:val="a9"/>
                <w:noProof/>
              </w:rPr>
              <w:t>ИЗВЕЩЕНИЕ О ЗАКУПКЕ</w:t>
            </w:r>
            <w:r w:rsidR="00833889">
              <w:rPr>
                <w:noProof/>
                <w:webHidden/>
              </w:rPr>
              <w:tab/>
            </w:r>
            <w:r w:rsidR="00833889">
              <w:rPr>
                <w:noProof/>
                <w:webHidden/>
              </w:rPr>
              <w:fldChar w:fldCharType="begin"/>
            </w:r>
            <w:r w:rsidR="00833889">
              <w:rPr>
                <w:noProof/>
                <w:webHidden/>
              </w:rPr>
              <w:instrText xml:space="preserve"> PAGEREF _Toc27119009 \h </w:instrText>
            </w:r>
            <w:r w:rsidR="00833889">
              <w:rPr>
                <w:noProof/>
                <w:webHidden/>
              </w:rPr>
            </w:r>
            <w:r w:rsidR="00833889">
              <w:rPr>
                <w:noProof/>
                <w:webHidden/>
              </w:rPr>
              <w:fldChar w:fldCharType="separate"/>
            </w:r>
            <w:r w:rsidR="00DF6293">
              <w:rPr>
                <w:noProof/>
                <w:webHidden/>
              </w:rPr>
              <w:t>3</w:t>
            </w:r>
            <w:r w:rsidR="00833889">
              <w:rPr>
                <w:noProof/>
                <w:webHidden/>
              </w:rPr>
              <w:fldChar w:fldCharType="end"/>
            </w:r>
          </w:hyperlink>
        </w:p>
        <w:p w:rsidR="00833889" w:rsidRDefault="00FF1C92">
          <w:pPr>
            <w:pStyle w:val="13"/>
            <w:tabs>
              <w:tab w:val="right" w:leader="dot" w:pos="10055"/>
            </w:tabs>
            <w:rPr>
              <w:rFonts w:asciiTheme="minorHAnsi" w:eastAsiaTheme="minorEastAsia" w:hAnsiTheme="minorHAnsi" w:cstheme="minorBidi"/>
              <w:noProof/>
              <w:sz w:val="22"/>
              <w:szCs w:val="22"/>
            </w:rPr>
          </w:pPr>
          <w:hyperlink w:anchor="_Toc27119010" w:history="1">
            <w:r w:rsidR="00833889" w:rsidRPr="00E43B52">
              <w:rPr>
                <w:rStyle w:val="a9"/>
                <w:noProof/>
              </w:rPr>
              <w:t>РАЗДЕЛ I. ТЕРМИНЫ И ОПРЕДЕЛЕНИЯ</w:t>
            </w:r>
            <w:r w:rsidR="00833889">
              <w:rPr>
                <w:noProof/>
                <w:webHidden/>
              </w:rPr>
              <w:tab/>
            </w:r>
            <w:r w:rsidR="00833889">
              <w:rPr>
                <w:noProof/>
                <w:webHidden/>
              </w:rPr>
              <w:fldChar w:fldCharType="begin"/>
            </w:r>
            <w:r w:rsidR="00833889">
              <w:rPr>
                <w:noProof/>
                <w:webHidden/>
              </w:rPr>
              <w:instrText xml:space="preserve"> PAGEREF _Toc27119010 \h </w:instrText>
            </w:r>
            <w:r w:rsidR="00833889">
              <w:rPr>
                <w:noProof/>
                <w:webHidden/>
              </w:rPr>
            </w:r>
            <w:r w:rsidR="00833889">
              <w:rPr>
                <w:noProof/>
                <w:webHidden/>
              </w:rPr>
              <w:fldChar w:fldCharType="separate"/>
            </w:r>
            <w:r w:rsidR="00DF6293">
              <w:rPr>
                <w:noProof/>
                <w:webHidden/>
              </w:rPr>
              <w:t>3</w:t>
            </w:r>
            <w:r w:rsidR="00833889">
              <w:rPr>
                <w:noProof/>
                <w:webHidden/>
              </w:rPr>
              <w:fldChar w:fldCharType="end"/>
            </w:r>
          </w:hyperlink>
        </w:p>
        <w:p w:rsidR="00833889" w:rsidRDefault="00FF1C92">
          <w:pPr>
            <w:pStyle w:val="13"/>
            <w:tabs>
              <w:tab w:val="right" w:leader="dot" w:pos="10055"/>
            </w:tabs>
            <w:rPr>
              <w:rFonts w:asciiTheme="minorHAnsi" w:eastAsiaTheme="minorEastAsia" w:hAnsiTheme="minorHAnsi" w:cstheme="minorBidi"/>
              <w:noProof/>
              <w:sz w:val="22"/>
              <w:szCs w:val="22"/>
            </w:rPr>
          </w:pPr>
          <w:hyperlink w:anchor="_Toc27119011" w:history="1">
            <w:r w:rsidR="00833889" w:rsidRPr="00E43B52">
              <w:rPr>
                <w:rStyle w:val="a9"/>
                <w:noProof/>
              </w:rPr>
              <w:t>РАЗДЕЛ II. ИНФОРМАЦИОННАЯ КАРТА</w:t>
            </w:r>
            <w:r w:rsidR="00833889">
              <w:rPr>
                <w:noProof/>
                <w:webHidden/>
              </w:rPr>
              <w:tab/>
            </w:r>
            <w:r w:rsidR="00833889">
              <w:rPr>
                <w:noProof/>
                <w:webHidden/>
              </w:rPr>
              <w:fldChar w:fldCharType="begin"/>
            </w:r>
            <w:r w:rsidR="00833889">
              <w:rPr>
                <w:noProof/>
                <w:webHidden/>
              </w:rPr>
              <w:instrText xml:space="preserve"> PAGEREF _Toc27119011 \h </w:instrText>
            </w:r>
            <w:r w:rsidR="00833889">
              <w:rPr>
                <w:noProof/>
                <w:webHidden/>
              </w:rPr>
            </w:r>
            <w:r w:rsidR="00833889">
              <w:rPr>
                <w:noProof/>
                <w:webHidden/>
              </w:rPr>
              <w:fldChar w:fldCharType="separate"/>
            </w:r>
            <w:r w:rsidR="00DF6293">
              <w:rPr>
                <w:noProof/>
                <w:webHidden/>
              </w:rPr>
              <w:t>5</w:t>
            </w:r>
            <w:r w:rsidR="00833889">
              <w:rPr>
                <w:noProof/>
                <w:webHidden/>
              </w:rPr>
              <w:fldChar w:fldCharType="end"/>
            </w:r>
          </w:hyperlink>
        </w:p>
        <w:p w:rsidR="00833889" w:rsidRDefault="00FF1C92">
          <w:pPr>
            <w:pStyle w:val="23"/>
            <w:rPr>
              <w:rFonts w:asciiTheme="minorHAnsi" w:eastAsiaTheme="minorEastAsia" w:hAnsiTheme="minorHAnsi" w:cstheme="minorBidi"/>
              <w:noProof/>
              <w:sz w:val="22"/>
              <w:szCs w:val="22"/>
            </w:rPr>
          </w:pPr>
          <w:hyperlink w:anchor="_Toc27119012" w:history="1">
            <w:r w:rsidR="00833889" w:rsidRPr="00E43B52">
              <w:rPr>
                <w:rStyle w:val="a9"/>
                <w:noProof/>
              </w:rPr>
              <w:t>2.1. Общие сведения о закупке</w:t>
            </w:r>
            <w:r w:rsidR="00833889">
              <w:rPr>
                <w:noProof/>
                <w:webHidden/>
              </w:rPr>
              <w:tab/>
            </w:r>
            <w:r w:rsidR="00833889">
              <w:rPr>
                <w:noProof/>
                <w:webHidden/>
              </w:rPr>
              <w:fldChar w:fldCharType="begin"/>
            </w:r>
            <w:r w:rsidR="00833889">
              <w:rPr>
                <w:noProof/>
                <w:webHidden/>
              </w:rPr>
              <w:instrText xml:space="preserve"> PAGEREF _Toc27119012 \h </w:instrText>
            </w:r>
            <w:r w:rsidR="00833889">
              <w:rPr>
                <w:noProof/>
                <w:webHidden/>
              </w:rPr>
            </w:r>
            <w:r w:rsidR="00833889">
              <w:rPr>
                <w:noProof/>
                <w:webHidden/>
              </w:rPr>
              <w:fldChar w:fldCharType="separate"/>
            </w:r>
            <w:r w:rsidR="00DF6293">
              <w:rPr>
                <w:noProof/>
                <w:webHidden/>
              </w:rPr>
              <w:t>5</w:t>
            </w:r>
            <w:r w:rsidR="00833889">
              <w:rPr>
                <w:noProof/>
                <w:webHidden/>
              </w:rPr>
              <w:fldChar w:fldCharType="end"/>
            </w:r>
          </w:hyperlink>
        </w:p>
        <w:p w:rsidR="00833889" w:rsidRDefault="00FF1C92">
          <w:pPr>
            <w:pStyle w:val="23"/>
            <w:rPr>
              <w:rFonts w:asciiTheme="minorHAnsi" w:eastAsiaTheme="minorEastAsia" w:hAnsiTheme="minorHAnsi" w:cstheme="minorBidi"/>
              <w:noProof/>
              <w:sz w:val="22"/>
              <w:szCs w:val="22"/>
            </w:rPr>
          </w:pPr>
          <w:hyperlink w:anchor="_Toc27119013" w:history="1">
            <w:r w:rsidR="00833889" w:rsidRPr="00E43B52">
              <w:rPr>
                <w:rStyle w:val="a9"/>
                <w:rFonts w:eastAsia="MS Mincho"/>
                <w:iCs/>
                <w:noProof/>
              </w:rPr>
              <w:t>2.2. Требования к Заявке на участие в закупке</w:t>
            </w:r>
            <w:r w:rsidR="00833889">
              <w:rPr>
                <w:noProof/>
                <w:webHidden/>
              </w:rPr>
              <w:tab/>
            </w:r>
            <w:r w:rsidR="00833889">
              <w:rPr>
                <w:noProof/>
                <w:webHidden/>
              </w:rPr>
              <w:fldChar w:fldCharType="begin"/>
            </w:r>
            <w:r w:rsidR="00833889">
              <w:rPr>
                <w:noProof/>
                <w:webHidden/>
              </w:rPr>
              <w:instrText xml:space="preserve"> PAGEREF _Toc27119013 \h </w:instrText>
            </w:r>
            <w:r w:rsidR="00833889">
              <w:rPr>
                <w:noProof/>
                <w:webHidden/>
              </w:rPr>
            </w:r>
            <w:r w:rsidR="00833889">
              <w:rPr>
                <w:noProof/>
                <w:webHidden/>
              </w:rPr>
              <w:fldChar w:fldCharType="separate"/>
            </w:r>
            <w:r w:rsidR="00DF6293">
              <w:rPr>
                <w:noProof/>
                <w:webHidden/>
              </w:rPr>
              <w:t>15</w:t>
            </w:r>
            <w:r w:rsidR="00833889">
              <w:rPr>
                <w:noProof/>
                <w:webHidden/>
              </w:rPr>
              <w:fldChar w:fldCharType="end"/>
            </w:r>
          </w:hyperlink>
        </w:p>
        <w:p w:rsidR="00833889" w:rsidRDefault="00FF1C92">
          <w:pPr>
            <w:pStyle w:val="23"/>
            <w:rPr>
              <w:rFonts w:asciiTheme="minorHAnsi" w:eastAsiaTheme="minorEastAsia" w:hAnsiTheme="minorHAnsi" w:cstheme="minorBidi"/>
              <w:noProof/>
              <w:sz w:val="22"/>
              <w:szCs w:val="22"/>
            </w:rPr>
          </w:pPr>
          <w:hyperlink w:anchor="_Toc27119014" w:history="1">
            <w:r w:rsidR="00833889" w:rsidRPr="00E43B52">
              <w:rPr>
                <w:rStyle w:val="a9"/>
                <w:rFonts w:eastAsia="MS Mincho"/>
                <w:iCs/>
                <w:noProof/>
              </w:rPr>
              <w:t>2.3. Условия заключения и исполнения договора</w:t>
            </w:r>
            <w:r w:rsidR="00833889">
              <w:rPr>
                <w:noProof/>
                <w:webHidden/>
              </w:rPr>
              <w:tab/>
            </w:r>
            <w:r w:rsidR="00833889">
              <w:rPr>
                <w:noProof/>
                <w:webHidden/>
              </w:rPr>
              <w:fldChar w:fldCharType="begin"/>
            </w:r>
            <w:r w:rsidR="00833889">
              <w:rPr>
                <w:noProof/>
                <w:webHidden/>
              </w:rPr>
              <w:instrText xml:space="preserve"> PAGEREF _Toc27119014 \h </w:instrText>
            </w:r>
            <w:r w:rsidR="00833889">
              <w:rPr>
                <w:noProof/>
                <w:webHidden/>
              </w:rPr>
            </w:r>
            <w:r w:rsidR="00833889">
              <w:rPr>
                <w:noProof/>
                <w:webHidden/>
              </w:rPr>
              <w:fldChar w:fldCharType="separate"/>
            </w:r>
            <w:r w:rsidR="00DF6293">
              <w:rPr>
                <w:noProof/>
                <w:webHidden/>
              </w:rPr>
              <w:t>24</w:t>
            </w:r>
            <w:r w:rsidR="00833889">
              <w:rPr>
                <w:noProof/>
                <w:webHidden/>
              </w:rPr>
              <w:fldChar w:fldCharType="end"/>
            </w:r>
          </w:hyperlink>
        </w:p>
        <w:p w:rsidR="00833889" w:rsidRDefault="00FF1C92">
          <w:pPr>
            <w:pStyle w:val="13"/>
            <w:tabs>
              <w:tab w:val="right" w:leader="dot" w:pos="10055"/>
            </w:tabs>
            <w:rPr>
              <w:rFonts w:asciiTheme="minorHAnsi" w:eastAsiaTheme="minorEastAsia" w:hAnsiTheme="minorHAnsi" w:cstheme="minorBidi"/>
              <w:noProof/>
              <w:sz w:val="22"/>
              <w:szCs w:val="22"/>
            </w:rPr>
          </w:pPr>
          <w:hyperlink w:anchor="_Toc27119015" w:history="1">
            <w:r w:rsidR="00833889" w:rsidRPr="00E43B52">
              <w:rPr>
                <w:rStyle w:val="a9"/>
                <w:noProof/>
              </w:rPr>
              <w:t>РАЗДЕЛ III. ФОРМЫ ДЛЯ ЗАПОЛНЕНИЯ УЧАСТНИКАМИ ЗАКУПКИ</w:t>
            </w:r>
            <w:r w:rsidR="00833889">
              <w:rPr>
                <w:noProof/>
                <w:webHidden/>
              </w:rPr>
              <w:tab/>
            </w:r>
            <w:r w:rsidR="00833889">
              <w:rPr>
                <w:noProof/>
                <w:webHidden/>
              </w:rPr>
              <w:fldChar w:fldCharType="begin"/>
            </w:r>
            <w:r w:rsidR="00833889">
              <w:rPr>
                <w:noProof/>
                <w:webHidden/>
              </w:rPr>
              <w:instrText xml:space="preserve"> PAGEREF _Toc27119015 \h </w:instrText>
            </w:r>
            <w:r w:rsidR="00833889">
              <w:rPr>
                <w:noProof/>
                <w:webHidden/>
              </w:rPr>
            </w:r>
            <w:r w:rsidR="00833889">
              <w:rPr>
                <w:noProof/>
                <w:webHidden/>
              </w:rPr>
              <w:fldChar w:fldCharType="separate"/>
            </w:r>
            <w:r w:rsidR="00DF6293">
              <w:rPr>
                <w:noProof/>
                <w:webHidden/>
              </w:rPr>
              <w:t>27</w:t>
            </w:r>
            <w:r w:rsidR="00833889">
              <w:rPr>
                <w:noProof/>
                <w:webHidden/>
              </w:rPr>
              <w:fldChar w:fldCharType="end"/>
            </w:r>
          </w:hyperlink>
        </w:p>
        <w:p w:rsidR="00833889" w:rsidRDefault="00FF1C92">
          <w:pPr>
            <w:pStyle w:val="23"/>
            <w:rPr>
              <w:rFonts w:asciiTheme="minorHAnsi" w:eastAsiaTheme="minorEastAsia" w:hAnsiTheme="minorHAnsi" w:cstheme="minorBidi"/>
              <w:noProof/>
              <w:sz w:val="22"/>
              <w:szCs w:val="22"/>
            </w:rPr>
          </w:pPr>
          <w:hyperlink w:anchor="_Toc27119016" w:history="1">
            <w:r w:rsidR="00833889" w:rsidRPr="00E43B52">
              <w:rPr>
                <w:rStyle w:val="a9"/>
                <w:noProof/>
              </w:rPr>
              <w:t>ФОРМА 1. ЗАЯВКА НА УЧАСТИЕ</w:t>
            </w:r>
            <w:r w:rsidR="00833889">
              <w:rPr>
                <w:noProof/>
                <w:webHidden/>
              </w:rPr>
              <w:tab/>
            </w:r>
            <w:r w:rsidR="00833889">
              <w:rPr>
                <w:noProof/>
                <w:webHidden/>
              </w:rPr>
              <w:fldChar w:fldCharType="begin"/>
            </w:r>
            <w:r w:rsidR="00833889">
              <w:rPr>
                <w:noProof/>
                <w:webHidden/>
              </w:rPr>
              <w:instrText xml:space="preserve"> PAGEREF _Toc27119016 \h </w:instrText>
            </w:r>
            <w:r w:rsidR="00833889">
              <w:rPr>
                <w:noProof/>
                <w:webHidden/>
              </w:rPr>
            </w:r>
            <w:r w:rsidR="00833889">
              <w:rPr>
                <w:noProof/>
                <w:webHidden/>
              </w:rPr>
              <w:fldChar w:fldCharType="separate"/>
            </w:r>
            <w:r w:rsidR="00DF6293">
              <w:rPr>
                <w:noProof/>
                <w:webHidden/>
              </w:rPr>
              <w:t>27</w:t>
            </w:r>
            <w:r w:rsidR="00833889">
              <w:rPr>
                <w:noProof/>
                <w:webHidden/>
              </w:rPr>
              <w:fldChar w:fldCharType="end"/>
            </w:r>
          </w:hyperlink>
        </w:p>
        <w:p w:rsidR="00833889" w:rsidRDefault="00FF1C92">
          <w:pPr>
            <w:pStyle w:val="23"/>
            <w:rPr>
              <w:rFonts w:asciiTheme="minorHAnsi" w:eastAsiaTheme="minorEastAsia" w:hAnsiTheme="minorHAnsi" w:cstheme="minorBidi"/>
              <w:noProof/>
              <w:sz w:val="22"/>
              <w:szCs w:val="22"/>
            </w:rPr>
          </w:pPr>
          <w:hyperlink w:anchor="_Toc27119017" w:history="1">
            <w:r w:rsidR="00833889" w:rsidRPr="00E43B52">
              <w:rPr>
                <w:rStyle w:val="a9"/>
                <w:noProof/>
              </w:rPr>
              <w:t>ФОРМА 2. АНКЕТА УЧАСТНИКА ЗАПРОСА КОТИРОВОК</w:t>
            </w:r>
            <w:r w:rsidR="00833889">
              <w:rPr>
                <w:noProof/>
                <w:webHidden/>
              </w:rPr>
              <w:tab/>
            </w:r>
            <w:r w:rsidR="00833889">
              <w:rPr>
                <w:noProof/>
                <w:webHidden/>
              </w:rPr>
              <w:fldChar w:fldCharType="begin"/>
            </w:r>
            <w:r w:rsidR="00833889">
              <w:rPr>
                <w:noProof/>
                <w:webHidden/>
              </w:rPr>
              <w:instrText xml:space="preserve"> PAGEREF _Toc27119017 \h </w:instrText>
            </w:r>
            <w:r w:rsidR="00833889">
              <w:rPr>
                <w:noProof/>
                <w:webHidden/>
              </w:rPr>
            </w:r>
            <w:r w:rsidR="00833889">
              <w:rPr>
                <w:noProof/>
                <w:webHidden/>
              </w:rPr>
              <w:fldChar w:fldCharType="separate"/>
            </w:r>
            <w:r w:rsidR="00DF6293">
              <w:rPr>
                <w:noProof/>
                <w:webHidden/>
              </w:rPr>
              <w:t>30</w:t>
            </w:r>
            <w:r w:rsidR="00833889">
              <w:rPr>
                <w:noProof/>
                <w:webHidden/>
              </w:rPr>
              <w:fldChar w:fldCharType="end"/>
            </w:r>
          </w:hyperlink>
        </w:p>
        <w:p w:rsidR="00833889" w:rsidRDefault="00FF1C92">
          <w:pPr>
            <w:pStyle w:val="36"/>
            <w:tabs>
              <w:tab w:val="right" w:leader="dot" w:pos="10055"/>
            </w:tabs>
            <w:rPr>
              <w:rFonts w:asciiTheme="minorHAnsi" w:eastAsiaTheme="minorEastAsia" w:hAnsiTheme="minorHAnsi" w:cstheme="minorBidi"/>
              <w:noProof/>
            </w:rPr>
          </w:pPr>
          <w:hyperlink w:anchor="_Toc27119018" w:history="1">
            <w:r w:rsidR="00833889" w:rsidRPr="00E43B52">
              <w:rPr>
                <w:rStyle w:val="a9"/>
                <w:rFonts w:ascii="Times New Roman" w:eastAsiaTheme="majorEastAsia" w:hAnsi="Times New Roman"/>
                <w:iCs/>
                <w:noProof/>
              </w:rPr>
              <w:t>В ЭЛЕКТРОННОЙ ФОРМЕ</w:t>
            </w:r>
            <w:r w:rsidR="00833889">
              <w:rPr>
                <w:noProof/>
                <w:webHidden/>
              </w:rPr>
              <w:tab/>
            </w:r>
            <w:r w:rsidR="00833889">
              <w:rPr>
                <w:noProof/>
                <w:webHidden/>
              </w:rPr>
              <w:fldChar w:fldCharType="begin"/>
            </w:r>
            <w:r w:rsidR="00833889">
              <w:rPr>
                <w:noProof/>
                <w:webHidden/>
              </w:rPr>
              <w:instrText xml:space="preserve"> PAGEREF _Toc27119018 \h </w:instrText>
            </w:r>
            <w:r w:rsidR="00833889">
              <w:rPr>
                <w:noProof/>
                <w:webHidden/>
              </w:rPr>
            </w:r>
            <w:r w:rsidR="00833889">
              <w:rPr>
                <w:noProof/>
                <w:webHidden/>
              </w:rPr>
              <w:fldChar w:fldCharType="separate"/>
            </w:r>
            <w:r w:rsidR="00DF6293">
              <w:rPr>
                <w:noProof/>
                <w:webHidden/>
              </w:rPr>
              <w:t>30</w:t>
            </w:r>
            <w:r w:rsidR="00833889">
              <w:rPr>
                <w:noProof/>
                <w:webHidden/>
              </w:rPr>
              <w:fldChar w:fldCharType="end"/>
            </w:r>
          </w:hyperlink>
        </w:p>
        <w:p w:rsidR="00833889" w:rsidRDefault="00FF1C92">
          <w:pPr>
            <w:pStyle w:val="23"/>
            <w:rPr>
              <w:rFonts w:asciiTheme="minorHAnsi" w:eastAsiaTheme="minorEastAsia" w:hAnsiTheme="minorHAnsi" w:cstheme="minorBidi"/>
              <w:noProof/>
              <w:sz w:val="22"/>
              <w:szCs w:val="22"/>
            </w:rPr>
          </w:pPr>
          <w:hyperlink w:anchor="_Toc27119019" w:history="1">
            <w:r w:rsidR="00833889" w:rsidRPr="00E43B52">
              <w:rPr>
                <w:rStyle w:val="a9"/>
                <w:rFonts w:eastAsia="MS Mincho"/>
                <w:noProof/>
                <w:kern w:val="32"/>
              </w:rPr>
              <w:t>ФОРМА 3. ЦЕНОВОЕ ПРЕДЛОЖЕНИЕ</w:t>
            </w:r>
            <w:r w:rsidR="00833889">
              <w:rPr>
                <w:noProof/>
                <w:webHidden/>
              </w:rPr>
              <w:tab/>
            </w:r>
            <w:r w:rsidR="00833889">
              <w:rPr>
                <w:noProof/>
                <w:webHidden/>
              </w:rPr>
              <w:fldChar w:fldCharType="begin"/>
            </w:r>
            <w:r w:rsidR="00833889">
              <w:rPr>
                <w:noProof/>
                <w:webHidden/>
              </w:rPr>
              <w:instrText xml:space="preserve"> PAGEREF _Toc27119019 \h </w:instrText>
            </w:r>
            <w:r w:rsidR="00833889">
              <w:rPr>
                <w:noProof/>
                <w:webHidden/>
              </w:rPr>
            </w:r>
            <w:r w:rsidR="00833889">
              <w:rPr>
                <w:noProof/>
                <w:webHidden/>
              </w:rPr>
              <w:fldChar w:fldCharType="separate"/>
            </w:r>
            <w:r w:rsidR="00DF6293">
              <w:rPr>
                <w:noProof/>
                <w:webHidden/>
              </w:rPr>
              <w:t>32</w:t>
            </w:r>
            <w:r w:rsidR="00833889">
              <w:rPr>
                <w:noProof/>
                <w:webHidden/>
              </w:rPr>
              <w:fldChar w:fldCharType="end"/>
            </w:r>
          </w:hyperlink>
        </w:p>
        <w:p w:rsidR="00833889" w:rsidRDefault="00FF1C92">
          <w:pPr>
            <w:pStyle w:val="23"/>
            <w:rPr>
              <w:rFonts w:asciiTheme="minorHAnsi" w:eastAsiaTheme="minorEastAsia" w:hAnsiTheme="minorHAnsi" w:cstheme="minorBidi"/>
              <w:noProof/>
              <w:sz w:val="22"/>
              <w:szCs w:val="22"/>
            </w:rPr>
          </w:pPr>
          <w:hyperlink w:anchor="_Toc27119020" w:history="1">
            <w:r w:rsidR="00833889" w:rsidRPr="00E43B52">
              <w:rPr>
                <w:rStyle w:val="a9"/>
                <w:rFonts w:eastAsia="MS Mincho"/>
                <w:noProof/>
                <w:kern w:val="32"/>
              </w:rPr>
              <w:t>ФОРМА 4. РЕКОМЕНДУЕМАЯ ФОРМА ЗАПРОСА РАЗЪЯСНЕНИЙ ИЗВЕЩЕНИЯ О ЗАКУПКЕ</w:t>
            </w:r>
            <w:r w:rsidR="00833889">
              <w:rPr>
                <w:noProof/>
                <w:webHidden/>
              </w:rPr>
              <w:tab/>
            </w:r>
            <w:r w:rsidR="00833889">
              <w:rPr>
                <w:noProof/>
                <w:webHidden/>
              </w:rPr>
              <w:fldChar w:fldCharType="begin"/>
            </w:r>
            <w:r w:rsidR="00833889">
              <w:rPr>
                <w:noProof/>
                <w:webHidden/>
              </w:rPr>
              <w:instrText xml:space="preserve"> PAGEREF _Toc27119020 \h </w:instrText>
            </w:r>
            <w:r w:rsidR="00833889">
              <w:rPr>
                <w:noProof/>
                <w:webHidden/>
              </w:rPr>
            </w:r>
            <w:r w:rsidR="00833889">
              <w:rPr>
                <w:noProof/>
                <w:webHidden/>
              </w:rPr>
              <w:fldChar w:fldCharType="separate"/>
            </w:r>
            <w:r w:rsidR="00DF6293">
              <w:rPr>
                <w:noProof/>
                <w:webHidden/>
              </w:rPr>
              <w:t>33</w:t>
            </w:r>
            <w:r w:rsidR="00833889">
              <w:rPr>
                <w:noProof/>
                <w:webHidden/>
              </w:rPr>
              <w:fldChar w:fldCharType="end"/>
            </w:r>
          </w:hyperlink>
        </w:p>
        <w:p w:rsidR="00833889" w:rsidRDefault="00FF1C92">
          <w:pPr>
            <w:pStyle w:val="23"/>
            <w:rPr>
              <w:rFonts w:asciiTheme="minorHAnsi" w:eastAsiaTheme="minorEastAsia" w:hAnsiTheme="minorHAnsi" w:cstheme="minorBidi"/>
              <w:noProof/>
              <w:sz w:val="22"/>
              <w:szCs w:val="22"/>
            </w:rPr>
          </w:pPr>
          <w:hyperlink w:anchor="_Toc27119021" w:history="1">
            <w:r w:rsidR="00833889" w:rsidRPr="00E43B52">
              <w:rPr>
                <w:rStyle w:val="a9"/>
                <w:noProof/>
              </w:rPr>
              <w:t xml:space="preserve">ФОРМА 5. ДЕКЛАРАЦИЯ О СООТВЕТСТВИИ УЧАСТНИКА ЗАКУПКИ КРИТЕРИЯМ ОТНЕСЕНИЯ К СУБЪЕКТАМ МАЛОГО И СРЕДНЕГО ПРЕДПРИНИМАТЕЛЬСТВА </w:t>
            </w:r>
            <w:r w:rsidR="00833889" w:rsidRPr="00A50693">
              <w:rPr>
                <w:rStyle w:val="a9"/>
                <w:noProof/>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833889">
              <w:rPr>
                <w:noProof/>
                <w:webHidden/>
              </w:rPr>
              <w:tab/>
            </w:r>
            <w:r w:rsidR="00833889">
              <w:rPr>
                <w:noProof/>
                <w:webHidden/>
              </w:rPr>
              <w:fldChar w:fldCharType="begin"/>
            </w:r>
            <w:r w:rsidR="00833889">
              <w:rPr>
                <w:noProof/>
                <w:webHidden/>
              </w:rPr>
              <w:instrText xml:space="preserve"> PAGEREF _Toc27119021 \h </w:instrText>
            </w:r>
            <w:r w:rsidR="00833889">
              <w:rPr>
                <w:noProof/>
                <w:webHidden/>
              </w:rPr>
            </w:r>
            <w:r w:rsidR="00833889">
              <w:rPr>
                <w:noProof/>
                <w:webHidden/>
              </w:rPr>
              <w:fldChar w:fldCharType="separate"/>
            </w:r>
            <w:r w:rsidR="00DF6293">
              <w:rPr>
                <w:noProof/>
                <w:webHidden/>
              </w:rPr>
              <w:t>34</w:t>
            </w:r>
            <w:r w:rsidR="00833889">
              <w:rPr>
                <w:noProof/>
                <w:webHidden/>
              </w:rPr>
              <w:fldChar w:fldCharType="end"/>
            </w:r>
          </w:hyperlink>
        </w:p>
        <w:p w:rsidR="00833889" w:rsidRDefault="00FF1C92">
          <w:pPr>
            <w:pStyle w:val="13"/>
            <w:tabs>
              <w:tab w:val="right" w:leader="dot" w:pos="10055"/>
            </w:tabs>
            <w:rPr>
              <w:rFonts w:asciiTheme="minorHAnsi" w:eastAsiaTheme="minorEastAsia" w:hAnsiTheme="minorHAnsi" w:cstheme="minorBidi"/>
              <w:noProof/>
              <w:sz w:val="22"/>
              <w:szCs w:val="22"/>
            </w:rPr>
          </w:pPr>
          <w:hyperlink w:anchor="_Toc27119022" w:history="1">
            <w:r w:rsidR="00833889" w:rsidRPr="00E43B52">
              <w:rPr>
                <w:rStyle w:val="a9"/>
                <w:rFonts w:eastAsia="MS Mincho"/>
                <w:noProof/>
                <w:kern w:val="32"/>
              </w:rPr>
              <w:t>РАЗДЕЛ IV. ТЕХНИЧЕСКОЕ ЗАДАНИЕ</w:t>
            </w:r>
            <w:r w:rsidR="00833889">
              <w:rPr>
                <w:noProof/>
                <w:webHidden/>
              </w:rPr>
              <w:tab/>
            </w:r>
            <w:r w:rsidR="00833889">
              <w:rPr>
                <w:noProof/>
                <w:webHidden/>
              </w:rPr>
              <w:fldChar w:fldCharType="begin"/>
            </w:r>
            <w:r w:rsidR="00833889">
              <w:rPr>
                <w:noProof/>
                <w:webHidden/>
              </w:rPr>
              <w:instrText xml:space="preserve"> PAGEREF _Toc27119022 \h </w:instrText>
            </w:r>
            <w:r w:rsidR="00833889">
              <w:rPr>
                <w:noProof/>
                <w:webHidden/>
              </w:rPr>
            </w:r>
            <w:r w:rsidR="00833889">
              <w:rPr>
                <w:noProof/>
                <w:webHidden/>
              </w:rPr>
              <w:fldChar w:fldCharType="separate"/>
            </w:r>
            <w:r w:rsidR="00DF6293">
              <w:rPr>
                <w:noProof/>
                <w:webHidden/>
              </w:rPr>
              <w:t>38</w:t>
            </w:r>
            <w:r w:rsidR="00833889">
              <w:rPr>
                <w:noProof/>
                <w:webHidden/>
              </w:rPr>
              <w:fldChar w:fldCharType="end"/>
            </w:r>
          </w:hyperlink>
        </w:p>
        <w:p w:rsidR="00833889" w:rsidRDefault="00FF1C92">
          <w:pPr>
            <w:pStyle w:val="13"/>
            <w:tabs>
              <w:tab w:val="right" w:leader="dot" w:pos="10055"/>
            </w:tabs>
            <w:rPr>
              <w:rFonts w:asciiTheme="minorHAnsi" w:eastAsiaTheme="minorEastAsia" w:hAnsiTheme="minorHAnsi" w:cstheme="minorBidi"/>
              <w:noProof/>
              <w:sz w:val="22"/>
              <w:szCs w:val="22"/>
            </w:rPr>
          </w:pPr>
          <w:hyperlink w:anchor="_Toc27119023" w:history="1">
            <w:r w:rsidR="00833889" w:rsidRPr="00E43B52">
              <w:rPr>
                <w:rStyle w:val="a9"/>
                <w:noProof/>
              </w:rPr>
              <w:t>РАЗДЕЛ V. ПРОЕКТ ДОГОВОРА</w:t>
            </w:r>
            <w:r w:rsidR="00833889">
              <w:rPr>
                <w:noProof/>
                <w:webHidden/>
              </w:rPr>
              <w:tab/>
            </w:r>
            <w:r w:rsidR="00833889">
              <w:rPr>
                <w:noProof/>
                <w:webHidden/>
              </w:rPr>
              <w:fldChar w:fldCharType="begin"/>
            </w:r>
            <w:r w:rsidR="00833889">
              <w:rPr>
                <w:noProof/>
                <w:webHidden/>
              </w:rPr>
              <w:instrText xml:space="preserve"> PAGEREF _Toc27119023 \h </w:instrText>
            </w:r>
            <w:r w:rsidR="00833889">
              <w:rPr>
                <w:noProof/>
                <w:webHidden/>
              </w:rPr>
            </w:r>
            <w:r w:rsidR="00833889">
              <w:rPr>
                <w:noProof/>
                <w:webHidden/>
              </w:rPr>
              <w:fldChar w:fldCharType="separate"/>
            </w:r>
            <w:r w:rsidR="00DF6293">
              <w:rPr>
                <w:noProof/>
                <w:webHidden/>
              </w:rPr>
              <w:t>64</w:t>
            </w:r>
            <w:r w:rsidR="00833889">
              <w:rPr>
                <w:noProof/>
                <w:webHidden/>
              </w:rPr>
              <w:fldChar w:fldCharType="end"/>
            </w:r>
          </w:hyperlink>
        </w:p>
        <w:p w:rsidR="00327100" w:rsidRDefault="0058726F">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27119009"/>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27119010"/>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B54D1C">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57575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575750">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0459EE" w:rsidRDefault="000459EE" w:rsidP="000459EE">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 xml:space="preserve">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54D1C" w:rsidRPr="00CB1371" w:rsidRDefault="00B54D1C" w:rsidP="00B54D1C">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54D1C" w:rsidRPr="00CB1371" w:rsidRDefault="00B54D1C" w:rsidP="00B54D1C">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54D1C" w:rsidRPr="00CB1371" w:rsidRDefault="00B54D1C" w:rsidP="00B54D1C">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854967">
        <w:t>закупки</w:t>
      </w:r>
      <w:r w:rsidRPr="00CB1371">
        <w:t>, а также оснований его завершения, если иное не предусмотрено законодательством Российской Федерации.</w:t>
      </w:r>
    </w:p>
    <w:p w:rsidR="00B54D1C" w:rsidRPr="00CB1371" w:rsidRDefault="00B54D1C" w:rsidP="00B54D1C">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27119011"/>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4"/>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27119012"/>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6706E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6706E4">
        <w:tc>
          <w:tcPr>
            <w:tcW w:w="710" w:type="dxa"/>
            <w:tcBorders>
              <w:top w:val="single" w:sz="4" w:space="0" w:color="auto"/>
              <w:left w:val="single" w:sz="4" w:space="0" w:color="auto"/>
              <w:right w:val="single" w:sz="4" w:space="0" w:color="auto"/>
            </w:tcBorders>
          </w:tcPr>
          <w:p w:rsidR="00217C26" w:rsidRPr="0015184E" w:rsidRDefault="00217C26" w:rsidP="00E00EB0">
            <w:pPr>
              <w:pStyle w:val="ad"/>
              <w:numPr>
                <w:ilvl w:val="0"/>
                <w:numId w:val="10"/>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B54D1C" w:rsidRPr="007A7B98" w:rsidRDefault="00B54D1C" w:rsidP="00B54D1C">
            <w:pPr>
              <w:pStyle w:val="Default"/>
              <w:ind w:firstLine="567"/>
              <w:jc w:val="both"/>
              <w:rPr>
                <w:bCs/>
              </w:rPr>
            </w:pPr>
            <w:r>
              <w:rPr>
                <w:bCs/>
              </w:rPr>
              <w:t>Гаврилюк Наталья Владиславовна</w:t>
            </w:r>
          </w:p>
          <w:p w:rsidR="00B54D1C" w:rsidRPr="007A7B98" w:rsidRDefault="00B54D1C" w:rsidP="00B54D1C">
            <w:pPr>
              <w:pStyle w:val="Default"/>
              <w:ind w:firstLine="567"/>
              <w:jc w:val="both"/>
              <w:rPr>
                <w:bCs/>
              </w:rPr>
            </w:pPr>
            <w:r>
              <w:rPr>
                <w:bCs/>
              </w:rPr>
              <w:t>тел. + 7 (3462) 52-43-44</w:t>
            </w:r>
          </w:p>
          <w:p w:rsidR="00B54D1C" w:rsidRDefault="00B54D1C" w:rsidP="00B54D1C">
            <w:pPr>
              <w:pStyle w:val="Default"/>
              <w:ind w:left="600"/>
              <w:jc w:val="both"/>
            </w:pPr>
            <w:r w:rsidRPr="007A7B98">
              <w:t>Адрес электронной почты:</w:t>
            </w:r>
            <w:r>
              <w:t xml:space="preserve"> </w:t>
            </w:r>
            <w:hyperlink r:id="rId12" w:history="1">
              <w:r w:rsidRPr="00FF4E2E">
                <w:rPr>
                  <w:rStyle w:val="a9"/>
                </w:rPr>
                <w:t>gts</w:t>
              </w:r>
              <w:r w:rsidRPr="00823306">
                <w:rPr>
                  <w:rStyle w:val="a9"/>
                </w:rPr>
                <w:t>@surgutgts.ru</w:t>
              </w:r>
            </w:hyperlink>
          </w:p>
          <w:p w:rsidR="00B54D1C" w:rsidRDefault="00B54D1C" w:rsidP="00B54D1C">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7F5738" w:rsidRDefault="007F5738" w:rsidP="00B54D1C">
            <w:pPr>
              <w:autoSpaceDE w:val="0"/>
              <w:autoSpaceDN w:val="0"/>
              <w:adjustRightInd w:val="0"/>
              <w:ind w:firstLine="567"/>
              <w:jc w:val="both"/>
              <w:rPr>
                <w:rFonts w:eastAsia="Calibri"/>
                <w:color w:val="000000"/>
              </w:rPr>
            </w:pPr>
            <w:r w:rsidRPr="007F5738">
              <w:rPr>
                <w:rFonts w:eastAsia="Calibri"/>
                <w:color w:val="000000"/>
              </w:rPr>
              <w:t xml:space="preserve">Мерошовьян Георг Ашотович </w:t>
            </w:r>
          </w:p>
          <w:p w:rsidR="00B54D1C" w:rsidRPr="0059492F" w:rsidRDefault="00B54D1C" w:rsidP="00B54D1C">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sidR="007F5738">
              <w:rPr>
                <w:rFonts w:eastAsia="Calibri"/>
                <w:bCs/>
                <w:color w:val="000000"/>
                <w:lang w:eastAsia="en-US"/>
              </w:rPr>
              <w:t>50-00-33</w:t>
            </w:r>
          </w:p>
          <w:p w:rsidR="00B54D1C" w:rsidRPr="0015184E" w:rsidRDefault="00B54D1C" w:rsidP="00B54D1C">
            <w:pPr>
              <w:pStyle w:val="Default"/>
              <w:jc w:val="both"/>
              <w:rPr>
                <w:bCs/>
              </w:rPr>
            </w:pPr>
            <w:r w:rsidRPr="0015184E">
              <w:rPr>
                <w:bCs/>
              </w:rPr>
              <w:t>Ответственное лицо Заказчика по вопросам, касающимся заключения договора:</w:t>
            </w:r>
          </w:p>
          <w:p w:rsidR="00B54D1C" w:rsidRPr="0015184E" w:rsidRDefault="00B54D1C" w:rsidP="00B54D1C">
            <w:pPr>
              <w:ind w:firstLine="567"/>
              <w:jc w:val="both"/>
            </w:pPr>
            <w:r w:rsidRPr="0015184E">
              <w:t>Хайдуков Роман Владимирович</w:t>
            </w:r>
          </w:p>
          <w:p w:rsidR="00217C26" w:rsidRPr="0015184E" w:rsidRDefault="00B54D1C" w:rsidP="00B54D1C">
            <w:pPr>
              <w:pStyle w:val="Default"/>
              <w:ind w:firstLine="567"/>
              <w:jc w:val="both"/>
            </w:pPr>
            <w:r w:rsidRPr="0015184E">
              <w:t>тел. + 7 (3462) 52-43-69</w:t>
            </w:r>
          </w:p>
        </w:tc>
      </w:tr>
      <w:tr w:rsidR="00217C26" w:rsidRPr="0015184E" w:rsidTr="006706E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6706E4">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9"/>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9"/>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rvps1"/>
              <w:numPr>
                <w:ilvl w:val="0"/>
                <w:numId w:val="10"/>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001E0820"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w:t>
            </w:r>
            <w:r w:rsidRPr="00F87E6C">
              <w:rPr>
                <w:bCs/>
                <w:color w:val="000000"/>
                <w:lang w:eastAsia="en-US"/>
              </w:rPr>
              <w:lastRenderedPageBreak/>
              <w:t xml:space="preserve">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9"/>
                  <w:iCs/>
                  <w:lang w:eastAsia="en-US"/>
                </w:rPr>
                <w:t>разделе IV</w:t>
              </w:r>
            </w:hyperlink>
            <w:r w:rsidRPr="00B84FBA">
              <w:rPr>
                <w:iCs/>
                <w:lang w:eastAsia="en-US"/>
              </w:rPr>
              <w:t xml:space="preserve"> «Техническое задание»</w:t>
            </w:r>
            <w:r w:rsidR="002C5C66">
              <w:rPr>
                <w:iCs/>
                <w:lang w:eastAsia="en-US"/>
              </w:rPr>
              <w:t xml:space="preserve"> </w:t>
            </w:r>
            <w:r w:rsidR="00291D65">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002C5C66">
              <w:rPr>
                <w:bCs/>
                <w:lang w:eastAsia="en-US"/>
              </w:rPr>
              <w:t xml:space="preserve"> </w:t>
            </w:r>
            <w:proofErr w:type="gramStart"/>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F87E6C">
              <w:rPr>
                <w:bCs/>
                <w:lang w:eastAsia="en-US"/>
              </w:rPr>
              <w:t>)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9"/>
                  <w:bCs/>
                  <w:lang w:eastAsia="en-US"/>
                </w:rPr>
                <w:t>форме 2</w:t>
              </w:r>
            </w:hyperlink>
            <w:r w:rsidR="00900B2D" w:rsidRPr="00900B2D">
              <w:rPr>
                <w:rStyle w:val="a9"/>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854967">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EF015A">
              <w:rPr>
                <w:bCs/>
                <w:color w:val="000000"/>
                <w:lang w:eastAsia="en-US"/>
              </w:rPr>
              <w:t>атам закупки установленный в п.</w:t>
            </w:r>
            <w:r w:rsidRPr="00F87E6C">
              <w:rPr>
                <w:bCs/>
                <w:color w:val="000000"/>
                <w:lang w:eastAsia="en-US"/>
              </w:rPr>
              <w:t>1.10 Положения о закупке</w:t>
            </w:r>
            <w:r w:rsidR="00EF015A">
              <w:rPr>
                <w:bCs/>
                <w:color w:val="000000"/>
                <w:lang w:eastAsia="en-US"/>
              </w:rPr>
              <w:t xml:space="preserve"> </w:t>
            </w:r>
            <w:r w:rsidR="00EF015A">
              <w:t xml:space="preserve">товаров, работ, услуг </w:t>
            </w:r>
            <w:r w:rsidR="00854967">
              <w:t>Сургутского городского муниципального унитарного предприятия «Городские тепловые сети»</w:t>
            </w:r>
            <w:r w:rsidR="008E13ED">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6706E4">
        <w:trPr>
          <w:trHeight w:val="852"/>
        </w:trPr>
        <w:tc>
          <w:tcPr>
            <w:tcW w:w="710" w:type="dxa"/>
            <w:tcBorders>
              <w:top w:val="single" w:sz="4" w:space="0" w:color="auto"/>
              <w:left w:val="single" w:sz="4" w:space="0" w:color="auto"/>
              <w:right w:val="single" w:sz="4" w:space="0" w:color="auto"/>
            </w:tcBorders>
          </w:tcPr>
          <w:p w:rsidR="00125E35" w:rsidRPr="0015184E" w:rsidRDefault="00125E35" w:rsidP="00E00EB0">
            <w:pPr>
              <w:pStyle w:val="ad"/>
              <w:numPr>
                <w:ilvl w:val="0"/>
                <w:numId w:val="10"/>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FF1C92" w:rsidP="00125E35">
            <w:pPr>
              <w:ind w:firstLine="567"/>
              <w:jc w:val="both"/>
            </w:pPr>
            <w:hyperlink r:id="rId15" w:history="1">
              <w:r w:rsidR="00125E35" w:rsidRPr="0015184E">
                <w:rPr>
                  <w:rStyle w:val="a9"/>
                  <w:rFonts w:eastAsiaTheme="majorEastAsia"/>
                </w:rPr>
                <w:t>www.roseltorg.ru</w:t>
              </w:r>
            </w:hyperlink>
            <w:r w:rsidR="00125E35" w:rsidRPr="0015184E">
              <w:rPr>
                <w:rStyle w:val="a9"/>
                <w:rFonts w:eastAsiaTheme="majorEastAsia"/>
              </w:rPr>
              <w:t>.</w:t>
            </w:r>
          </w:p>
        </w:tc>
      </w:tr>
      <w:tr w:rsidR="00125E35" w:rsidRPr="0015184E" w:rsidTr="006706E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BB1B53">
            <w:pPr>
              <w:ind w:firstLine="567"/>
              <w:jc w:val="both"/>
              <w:rPr>
                <w:b/>
              </w:rPr>
            </w:pPr>
            <w:r w:rsidRPr="00182067">
              <w:rPr>
                <w:b/>
              </w:rPr>
              <w:t>«</w:t>
            </w:r>
            <w:r w:rsidR="00BB1B53">
              <w:rPr>
                <w:b/>
              </w:rPr>
              <w:t>09</w:t>
            </w:r>
            <w:r w:rsidR="009A1DD8">
              <w:rPr>
                <w:b/>
              </w:rPr>
              <w:t>»</w:t>
            </w:r>
            <w:r w:rsidR="002C5C66">
              <w:rPr>
                <w:b/>
              </w:rPr>
              <w:t xml:space="preserve"> </w:t>
            </w:r>
            <w:r w:rsidR="002377B5">
              <w:rPr>
                <w:b/>
              </w:rPr>
              <w:t>сентября</w:t>
            </w:r>
            <w:r w:rsidR="00087F17" w:rsidRPr="00D179E3">
              <w:rPr>
                <w:b/>
              </w:rPr>
              <w:t xml:space="preserve"> 20</w:t>
            </w:r>
            <w:r w:rsidR="008A73FC">
              <w:rPr>
                <w:b/>
              </w:rPr>
              <w:t>20</w:t>
            </w:r>
            <w:r w:rsidRPr="00D179E3">
              <w:rPr>
                <w:b/>
              </w:rPr>
              <w:t xml:space="preserve"> года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A939AE">
              <w:rPr>
                <w:b/>
              </w:rPr>
              <w:t>0</w:t>
            </w:r>
            <w:r w:rsidR="00FF1C92">
              <w:rPr>
                <w:b/>
              </w:rPr>
              <w:t>9</w:t>
            </w:r>
            <w:r w:rsidRPr="002C5C66">
              <w:rPr>
                <w:b/>
              </w:rPr>
              <w:t>»</w:t>
            </w:r>
            <w:r w:rsidRPr="00182067">
              <w:rPr>
                <w:b/>
              </w:rPr>
              <w:t xml:space="preserve"> </w:t>
            </w:r>
            <w:r w:rsidR="002377B5">
              <w:rPr>
                <w:b/>
              </w:rPr>
              <w:t>сентября</w:t>
            </w:r>
            <w:r w:rsidR="008A73FC" w:rsidRPr="008A73FC">
              <w:rPr>
                <w:b/>
              </w:rPr>
              <w:t xml:space="preserve">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BB1B53">
              <w:rPr>
                <w:b/>
              </w:rPr>
              <w:t>16</w:t>
            </w:r>
            <w:r w:rsidRPr="00182067">
              <w:rPr>
                <w:b/>
              </w:rPr>
              <w:t>»</w:t>
            </w:r>
            <w:r w:rsidR="002C5C66">
              <w:rPr>
                <w:b/>
              </w:rPr>
              <w:t xml:space="preserve"> </w:t>
            </w:r>
            <w:r w:rsidR="002377B5">
              <w:rPr>
                <w:b/>
              </w:rPr>
              <w:t>сентября</w:t>
            </w:r>
            <w:r w:rsidR="008A73FC" w:rsidRPr="00D179E3">
              <w:rPr>
                <w:b/>
              </w:rPr>
              <w:t xml:space="preserve"> 20</w:t>
            </w:r>
            <w:r w:rsidR="008A73FC">
              <w:rPr>
                <w:b/>
              </w:rPr>
              <w:t>20</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w:t>
            </w:r>
            <w:bookmarkStart w:id="17" w:name="_GoBack"/>
            <w:bookmarkEnd w:id="17"/>
            <w:r w:rsidRPr="005E761C">
              <w:t xml:space="preserve">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6706E4">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BB1B53">
              <w:rPr>
                <w:b/>
              </w:rPr>
              <w:t>17</w:t>
            </w:r>
            <w:r w:rsidR="007F6E21" w:rsidRPr="00182067">
              <w:rPr>
                <w:b/>
              </w:rPr>
              <w:t>»</w:t>
            </w:r>
            <w:r w:rsidR="002C5C66">
              <w:rPr>
                <w:b/>
              </w:rPr>
              <w:t xml:space="preserve"> </w:t>
            </w:r>
            <w:r w:rsidR="002377B5">
              <w:rPr>
                <w:b/>
              </w:rPr>
              <w:t>сентября</w:t>
            </w:r>
            <w:r w:rsidR="008A73FC" w:rsidRPr="00D179E3">
              <w:rPr>
                <w:b/>
              </w:rPr>
              <w:t xml:space="preserve"> 20</w:t>
            </w:r>
            <w:r w:rsidR="008A73FC">
              <w:rPr>
                <w:b/>
              </w:rPr>
              <w:t>20</w:t>
            </w:r>
            <w:r w:rsidR="008A73FC" w:rsidRPr="00D179E3">
              <w:rPr>
                <w:b/>
              </w:rPr>
              <w:t xml:space="preserve"> </w:t>
            </w:r>
            <w:r w:rsidR="007F6E21" w:rsidRPr="005E761C">
              <w:rPr>
                <w:b/>
              </w:rPr>
              <w:t>года</w:t>
            </w:r>
            <w:r w:rsidR="002C5C66">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w:t>
            </w:r>
            <w:r w:rsidR="007F6E21">
              <w:rPr>
                <w:bCs/>
              </w:rPr>
              <w:lastRenderedPageBreak/>
              <w:t xml:space="preserve">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D818B8" w:rsidRDefault="00125E35" w:rsidP="006116FA">
            <w:pPr>
              <w:jc w:val="both"/>
              <w:rPr>
                <w:b/>
              </w:rPr>
            </w:pPr>
            <w:r w:rsidRPr="005E761C">
              <w:rPr>
                <w:b/>
              </w:rPr>
              <w:lastRenderedPageBreak/>
              <w:t>Рассмотрение</w:t>
            </w:r>
            <w:r w:rsidR="00587BB0">
              <w:rPr>
                <w:b/>
              </w:rPr>
              <w:t xml:space="preserve"> заявок</w:t>
            </w:r>
            <w:r w:rsidRPr="005E761C">
              <w:rPr>
                <w:b/>
              </w:rPr>
              <w:t xml:space="preserve">: </w:t>
            </w:r>
            <w:r w:rsidRPr="00D818B8">
              <w:rPr>
                <w:b/>
              </w:rPr>
              <w:t>«</w:t>
            </w:r>
            <w:r w:rsidR="00BB1B53">
              <w:rPr>
                <w:b/>
              </w:rPr>
              <w:t>21</w:t>
            </w:r>
            <w:r w:rsidRPr="00D818B8">
              <w:rPr>
                <w:b/>
              </w:rPr>
              <w:t>»</w:t>
            </w:r>
            <w:r w:rsidR="002C5C66">
              <w:rPr>
                <w:b/>
              </w:rPr>
              <w:t xml:space="preserve"> </w:t>
            </w:r>
            <w:r w:rsidR="002377B5">
              <w:rPr>
                <w:b/>
              </w:rPr>
              <w:t>сентября</w:t>
            </w:r>
            <w:r w:rsidR="008A73FC" w:rsidRPr="00D179E3">
              <w:rPr>
                <w:b/>
              </w:rPr>
              <w:t xml:space="preserve"> 20</w:t>
            </w:r>
            <w:r w:rsidR="008A73FC">
              <w:rPr>
                <w:b/>
              </w:rPr>
              <w:t>20</w:t>
            </w:r>
            <w:r w:rsidR="008A73FC" w:rsidRPr="00D179E3">
              <w:rPr>
                <w:b/>
              </w:rPr>
              <w:t xml:space="preserve"> </w:t>
            </w:r>
            <w:r w:rsidRPr="00D818B8">
              <w:rPr>
                <w:b/>
              </w:rPr>
              <w:t>года.</w:t>
            </w:r>
          </w:p>
          <w:p w:rsidR="00587BB0" w:rsidRPr="005E761C" w:rsidRDefault="00587BB0" w:rsidP="006116FA">
            <w:pPr>
              <w:jc w:val="both"/>
              <w:rPr>
                <w:b/>
              </w:rPr>
            </w:pPr>
            <w:r w:rsidRPr="00D818B8">
              <w:rPr>
                <w:b/>
              </w:rPr>
              <w:t>Оценка</w:t>
            </w:r>
            <w:r w:rsidR="007F6E21" w:rsidRPr="00D818B8">
              <w:rPr>
                <w:b/>
              </w:rPr>
              <w:t xml:space="preserve"> и подведение итогов</w:t>
            </w:r>
            <w:r w:rsidRPr="00D818B8">
              <w:rPr>
                <w:b/>
              </w:rPr>
              <w:t xml:space="preserve"> заявок: «</w:t>
            </w:r>
            <w:r w:rsidR="00BB1B53">
              <w:rPr>
                <w:b/>
              </w:rPr>
              <w:t>23</w:t>
            </w:r>
            <w:r w:rsidRPr="00D818B8">
              <w:rPr>
                <w:b/>
              </w:rPr>
              <w:t>»</w:t>
            </w:r>
            <w:r w:rsidR="002C5C66">
              <w:rPr>
                <w:b/>
              </w:rPr>
              <w:t xml:space="preserve"> </w:t>
            </w:r>
            <w:r w:rsidR="002377B5">
              <w:rPr>
                <w:b/>
              </w:rPr>
              <w:t>сентября</w:t>
            </w:r>
            <w:r w:rsidR="002C5C66">
              <w:rPr>
                <w:b/>
              </w:rPr>
              <w:t xml:space="preserve"> </w:t>
            </w:r>
            <w:r w:rsidRPr="005E761C">
              <w:rPr>
                <w:b/>
              </w:rPr>
              <w:t>20</w:t>
            </w:r>
            <w:r w:rsidR="008A73FC">
              <w:rPr>
                <w:b/>
              </w:rPr>
              <w:t>20</w:t>
            </w:r>
            <w:r>
              <w:rPr>
                <w:b/>
              </w:rPr>
              <w:t xml:space="preserve"> </w:t>
            </w:r>
            <w:r w:rsidRPr="005E761C">
              <w:rPr>
                <w:b/>
              </w:rPr>
              <w:t>года</w:t>
            </w:r>
            <w:r w:rsidR="002377B5">
              <w:rPr>
                <w:b/>
              </w:rPr>
              <w:t>.</w:t>
            </w:r>
          </w:p>
          <w:p w:rsidR="00125E35" w:rsidRPr="005E761C" w:rsidRDefault="00125E35" w:rsidP="00125E35">
            <w:pPr>
              <w:pStyle w:val="af1"/>
              <w:ind w:firstLine="567"/>
              <w:jc w:val="both"/>
            </w:pPr>
            <w:r w:rsidRPr="005E761C">
              <w:lastRenderedPageBreak/>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1"/>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BB1B53">
              <w:rPr>
                <w:b/>
              </w:rPr>
              <w:t>09</w:t>
            </w:r>
            <w:r w:rsidR="00D912C4">
              <w:rPr>
                <w:b/>
              </w:rPr>
              <w:t>»</w:t>
            </w:r>
            <w:r w:rsidR="002C5C66">
              <w:rPr>
                <w:b/>
              </w:rPr>
              <w:t xml:space="preserve"> </w:t>
            </w:r>
            <w:r w:rsidR="00666E8E">
              <w:rPr>
                <w:b/>
              </w:rPr>
              <w:t>сентября</w:t>
            </w:r>
            <w:r w:rsidR="008A73FC" w:rsidRPr="008A73FC">
              <w:rPr>
                <w:b/>
              </w:rPr>
              <w:t xml:space="preserve"> 2020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BB1B53">
              <w:rPr>
                <w:b/>
              </w:rPr>
              <w:t>11</w:t>
            </w:r>
            <w:r w:rsidR="00357ED7">
              <w:rPr>
                <w:b/>
              </w:rPr>
              <w:t>»</w:t>
            </w:r>
            <w:r w:rsidR="002C5C66">
              <w:rPr>
                <w:b/>
              </w:rPr>
              <w:t xml:space="preserve"> </w:t>
            </w:r>
            <w:r w:rsidR="00666E8E">
              <w:rPr>
                <w:b/>
              </w:rPr>
              <w:t>сентября</w:t>
            </w:r>
            <w:r w:rsidR="008A73FC" w:rsidRPr="008A73FC">
              <w:rPr>
                <w:b/>
              </w:rPr>
              <w:t xml:space="preserve"> 2020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9"/>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D95558">
            <w:pPr>
              <w:pStyle w:val="rvps1"/>
              <w:jc w:val="left"/>
              <w:rPr>
                <w:bCs/>
              </w:rPr>
            </w:pPr>
            <w:r w:rsidRPr="006F61C6">
              <w:rPr>
                <w:bCs/>
              </w:rPr>
              <w:t xml:space="preserve">Предмет договора, </w:t>
            </w:r>
            <w:r w:rsidR="00D95558">
              <w:rPr>
                <w:bCs/>
              </w:rPr>
              <w:t xml:space="preserve">количество поставляемого товара, </w:t>
            </w:r>
            <w:r w:rsidR="00540FB9">
              <w:rPr>
                <w:bCs/>
              </w:rPr>
              <w:t>объем выполн</w:t>
            </w:r>
            <w:r w:rsidR="00D95558">
              <w:rPr>
                <w:bCs/>
              </w:rPr>
              <w:t>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E65BBE" w:rsidRDefault="00125E35" w:rsidP="00955AC0">
            <w:pPr>
              <w:pStyle w:val="Default"/>
              <w:jc w:val="both"/>
              <w:rPr>
                <w:b/>
              </w:rPr>
            </w:pPr>
            <w:r w:rsidRPr="002B7D79">
              <w:rPr>
                <w:iCs/>
                <w:color w:val="auto"/>
              </w:rPr>
              <w:t>Предмет договора:</w:t>
            </w:r>
            <w:r w:rsidR="002C5C66">
              <w:rPr>
                <w:iCs/>
                <w:color w:val="auto"/>
              </w:rPr>
              <w:t xml:space="preserve"> </w:t>
            </w:r>
            <w:r w:rsidR="00C27D10" w:rsidRPr="00C27D10">
              <w:rPr>
                <w:b/>
                <w:bCs/>
              </w:rPr>
              <w:t>Оказание услуг по периодическому комплексному обследованию рельсовых путей подъемных сооружений СГМУП "ГТС".</w:t>
            </w:r>
          </w:p>
          <w:p w:rsidR="00E950C1" w:rsidRPr="00034FDA" w:rsidRDefault="00E950C1" w:rsidP="00955AC0">
            <w:pPr>
              <w:pStyle w:val="Default"/>
              <w:jc w:val="both"/>
              <w:rPr>
                <w:b/>
                <w:color w:val="auto"/>
              </w:rPr>
            </w:pPr>
          </w:p>
          <w:p w:rsidR="00125E35" w:rsidRPr="0015184E" w:rsidRDefault="00D64E22" w:rsidP="00A72D47">
            <w:pPr>
              <w:pStyle w:val="Default"/>
              <w:ind w:firstLine="567"/>
              <w:jc w:val="both"/>
              <w:rPr>
                <w:iCs/>
              </w:rPr>
            </w:pPr>
            <w:r w:rsidRPr="00D64E22">
              <w:rPr>
                <w:lang w:eastAsia="ru-RU"/>
              </w:rPr>
              <w:t xml:space="preserve">Количество поставляемого товара, объем выполняемых </w:t>
            </w:r>
            <w:r w:rsidR="00A72D47">
              <w:rPr>
                <w:lang w:eastAsia="ru-RU"/>
              </w:rPr>
              <w:t>работ, оказываемых услуг</w:t>
            </w:r>
            <w:r w:rsidR="00B52847">
              <w:rPr>
                <w:lang w:eastAsia="ru-RU"/>
              </w:rPr>
              <w:t>, а также описание предмета закупки</w:t>
            </w:r>
            <w:r w:rsidRPr="00D64E22">
              <w:rPr>
                <w:lang w:eastAsia="ru-RU"/>
              </w:rPr>
              <w:t xml:space="preserve">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w:t>
            </w:r>
            <w:r w:rsidRPr="0015184E">
              <w:rPr>
                <w:bCs/>
              </w:rPr>
              <w:lastRenderedPageBreak/>
              <w:t>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D64E22" w:rsidRDefault="00D64E22" w:rsidP="00D64E22">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7D5690" w:rsidRDefault="0016328A" w:rsidP="00563AB4">
            <w:pPr>
              <w:widowControl w:val="0"/>
              <w:autoSpaceDE w:val="0"/>
              <w:autoSpaceDN w:val="0"/>
              <w:adjustRightInd w:val="0"/>
              <w:ind w:firstLine="567"/>
              <w:jc w:val="both"/>
              <w:rPr>
                <w:b/>
                <w:color w:val="000000"/>
              </w:rPr>
            </w:pPr>
            <w:r>
              <w:rPr>
                <w:b/>
                <w:color w:val="000000"/>
              </w:rPr>
              <w:t>182 099</w:t>
            </w:r>
            <w:r w:rsidR="00E950C1" w:rsidRPr="00E950C1">
              <w:rPr>
                <w:b/>
                <w:color w:val="000000"/>
              </w:rPr>
              <w:t xml:space="preserve"> (</w:t>
            </w:r>
            <w:r>
              <w:rPr>
                <w:b/>
                <w:color w:val="000000"/>
              </w:rPr>
              <w:t>Сто восемьдесят две тысячи девяносто девять</w:t>
            </w:r>
            <w:r w:rsidR="00E950C1" w:rsidRPr="00E950C1">
              <w:rPr>
                <w:b/>
                <w:color w:val="000000"/>
              </w:rPr>
              <w:t>) рубл</w:t>
            </w:r>
            <w:r w:rsidR="00932A80">
              <w:rPr>
                <w:b/>
                <w:color w:val="000000"/>
              </w:rPr>
              <w:t>ей</w:t>
            </w:r>
            <w:r w:rsidR="00E950C1" w:rsidRPr="00E950C1">
              <w:rPr>
                <w:b/>
                <w:color w:val="000000"/>
              </w:rPr>
              <w:t xml:space="preserve"> </w:t>
            </w:r>
            <w:r>
              <w:rPr>
                <w:b/>
                <w:color w:val="000000"/>
              </w:rPr>
              <w:t>82</w:t>
            </w:r>
            <w:r w:rsidR="00E950C1" w:rsidRPr="00E950C1">
              <w:rPr>
                <w:b/>
                <w:color w:val="000000"/>
              </w:rPr>
              <w:t xml:space="preserve"> </w:t>
            </w:r>
            <w:r w:rsidR="00C86E93" w:rsidRPr="00E950C1">
              <w:rPr>
                <w:b/>
                <w:color w:val="000000"/>
              </w:rPr>
              <w:t>копе</w:t>
            </w:r>
            <w:r w:rsidR="00A818FF">
              <w:rPr>
                <w:b/>
                <w:color w:val="000000"/>
              </w:rPr>
              <w:t>йки</w:t>
            </w:r>
            <w:r>
              <w:rPr>
                <w:b/>
                <w:color w:val="000000"/>
              </w:rPr>
              <w:t>.</w:t>
            </w:r>
          </w:p>
          <w:p w:rsidR="00B016B9" w:rsidRDefault="00D64E22" w:rsidP="001A1F91">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00B1220F"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rsidR="00B016B9">
              <w:t>.</w:t>
            </w:r>
          </w:p>
          <w:p w:rsidR="00125E35" w:rsidRPr="0015184E" w:rsidRDefault="00125E35" w:rsidP="001A1F91">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Default="00125E35" w:rsidP="00A44739">
            <w:pPr>
              <w:pStyle w:val="ad"/>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AD40D3">
              <w:rPr>
                <w:rFonts w:cs="Arial"/>
                <w:color w:val="000000"/>
              </w:rPr>
              <w:t>:</w:t>
            </w:r>
          </w:p>
          <w:p w:rsidR="00125E35" w:rsidRPr="0015184E" w:rsidRDefault="00125E35" w:rsidP="00AD0788">
            <w:pPr>
              <w:ind w:firstLine="567"/>
              <w:jc w:val="both"/>
              <w:rPr>
                <w:b/>
              </w:rPr>
            </w:pPr>
            <w:r w:rsidRPr="005E3301">
              <w:rPr>
                <w:rFonts w:cs="Arial"/>
              </w:rPr>
              <w:t>2.</w:t>
            </w:r>
            <w:r w:rsidR="00C86E93">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w:t>
            </w:r>
            <w:r w:rsidR="008746CB">
              <w:rPr>
                <w:rFonts w:cs="Arial"/>
                <w:color w:val="000000"/>
              </w:rPr>
              <w:t>о закона от 24.07.2007 № 209-ФЗ</w:t>
            </w:r>
            <w:r w:rsidRPr="0015184E">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FD3FCB">
              <w:fldChar w:fldCharType="begin"/>
            </w:r>
            <w:r w:rsidR="00FD3FCB">
              <w:instrText xml:space="preserve"> REF _Ref422821548 \r \h  \* MERGEFORMAT </w:instrText>
            </w:r>
            <w:r w:rsidR="00FD3FCB">
              <w:fldChar w:fldCharType="separate"/>
            </w:r>
            <w:r w:rsidR="00DF6293">
              <w:t>2</w:t>
            </w:r>
            <w:r w:rsidR="00FD3FCB">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FF7684" w:rsidRDefault="00FF7684" w:rsidP="00125E35">
            <w:pPr>
              <w:ind w:firstLine="567"/>
              <w:jc w:val="both"/>
              <w:rPr>
                <w:rFonts w:cs="Arial"/>
                <w:color w:val="000000"/>
              </w:rPr>
            </w:pPr>
            <w:r>
              <w:rPr>
                <w:rFonts w:cs="Arial"/>
                <w:color w:val="000000"/>
              </w:rPr>
              <w:t>Участник пред</w:t>
            </w:r>
            <w:r w:rsidR="00881432">
              <w:rPr>
                <w:rFonts w:cs="Arial"/>
                <w:color w:val="000000"/>
              </w:rPr>
              <w:t>о</w:t>
            </w:r>
            <w:r>
              <w:rPr>
                <w:rFonts w:cs="Arial"/>
                <w:color w:val="000000"/>
              </w:rPr>
              <w:t>ставляет с</w:t>
            </w:r>
            <w:r w:rsidRPr="000F3B3F">
              <w:rPr>
                <w:rFonts w:cs="Arial"/>
                <w:color w:val="000000"/>
              </w:rPr>
              <w:t>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r>
              <w:rPr>
                <w:rFonts w:cs="Arial"/>
                <w:color w:val="000000"/>
              </w:rPr>
              <w:t>.</w:t>
            </w:r>
          </w:p>
          <w:p w:rsidR="00125E35" w:rsidRPr="006A15A1" w:rsidRDefault="00FF7684" w:rsidP="00125E35">
            <w:pPr>
              <w:ind w:firstLine="567"/>
              <w:jc w:val="both"/>
              <w:rPr>
                <w:rFonts w:cs="Arial"/>
                <w:color w:val="000000"/>
              </w:rPr>
            </w:pPr>
            <w:r>
              <w:rPr>
                <w:rFonts w:cs="Arial"/>
                <w:color w:val="000000"/>
              </w:rPr>
              <w:t xml:space="preserve"> </w:t>
            </w:r>
            <w:proofErr w:type="gramStart"/>
            <w:r w:rsidR="006A15A1">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006A15A1">
              <w:t xml:space="preserve"> и среднего предпринимательства, </w:t>
            </w:r>
            <w:r w:rsidR="00881432">
              <w:t>предоставляется</w:t>
            </w:r>
            <w:r w:rsidR="006A15A1">
              <w:t xml:space="preserve"> деклараци</w:t>
            </w:r>
            <w:r w:rsidR="00881432">
              <w:t>я</w:t>
            </w:r>
            <w:r w:rsidR="002C5C66">
              <w:t xml:space="preserve"> </w:t>
            </w:r>
            <w:r w:rsidR="006A15A1">
              <w:t>о</w:t>
            </w:r>
            <w:r w:rsidR="006A15A1"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006A15A1" w:rsidRPr="00887A27">
                <w:rPr>
                  <w:rStyle w:val="a9"/>
                  <w:rFonts w:cs="Arial"/>
                </w:rPr>
                <w:t>Форма 5</w:t>
              </w:r>
              <w:proofErr w:type="gramEnd"/>
            </w:hyperlink>
            <w:r w:rsidR="006A15A1" w:rsidRPr="00117B4D">
              <w:rPr>
                <w:rFonts w:cs="Arial"/>
              </w:rPr>
              <w:t xml:space="preserve"> раздела</w:t>
            </w:r>
            <w:r w:rsidR="009242A1">
              <w:rPr>
                <w:rFonts w:cs="Arial"/>
              </w:rPr>
              <w:t xml:space="preserve"> </w:t>
            </w:r>
            <w:r w:rsidR="006A15A1" w:rsidRPr="00117B4D">
              <w:rPr>
                <w:rFonts w:cs="Arial"/>
                <w:lang w:val="en-US"/>
              </w:rPr>
              <w:t>III</w:t>
            </w:r>
            <w:r w:rsidR="006A15A1" w:rsidRPr="00117B4D">
              <w:rPr>
                <w:rFonts w:cs="Arial"/>
              </w:rPr>
              <w:t>.</w:t>
            </w:r>
            <w:r w:rsidR="009242A1">
              <w:rPr>
                <w:rFonts w:cs="Arial"/>
              </w:rPr>
              <w:t xml:space="preserve"> </w:t>
            </w:r>
            <w:proofErr w:type="gramStart"/>
            <w:r w:rsidR="006A15A1" w:rsidRPr="00117B4D">
              <w:rPr>
                <w:rFonts w:cs="Arial"/>
              </w:rPr>
              <w:t xml:space="preserve">Формы для заполнения участниками </w:t>
            </w:r>
            <w:r w:rsidR="006A15A1" w:rsidRPr="00117B4D">
              <w:rPr>
                <w:rFonts w:cs="Arial"/>
              </w:rPr>
              <w:lastRenderedPageBreak/>
              <w:t>закупки)</w:t>
            </w:r>
            <w:r w:rsidR="006A15A1" w:rsidRPr="006A15A1">
              <w:rPr>
                <w:rFonts w:cs="Arial"/>
              </w:rPr>
              <w:t>;</w:t>
            </w:r>
            <w:proofErr w:type="gramEnd"/>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AF20D3">
              <w:rPr>
                <w:rFonts w:cs="Arial"/>
                <w:color w:val="000000"/>
              </w:rPr>
              <w:t xml:space="preserve"> </w:t>
            </w:r>
            <w:proofErr w:type="gramStart"/>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d"/>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d"/>
              <w:ind w:left="0" w:firstLine="743"/>
              <w:contextualSpacing w:val="0"/>
              <w:jc w:val="both"/>
            </w:pPr>
            <w:r w:rsidRPr="0015184E">
              <w:t xml:space="preserve">В случае установления недостоверности сведений, содержащихся в заявке, несоответствия участника закупки </w:t>
            </w:r>
            <w:r w:rsidRPr="0015184E">
              <w:lastRenderedPageBreak/>
              <w:t>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d"/>
              <w:ind w:left="0" w:firstLine="743"/>
              <w:contextualSpacing w:val="0"/>
              <w:jc w:val="both"/>
            </w:pPr>
            <w:r w:rsidRPr="0015184E">
              <w:t>В случае</w:t>
            </w:r>
            <w:proofErr w:type="gramStart"/>
            <w:r w:rsidRPr="0015184E">
              <w:t>,</w:t>
            </w:r>
            <w:proofErr w:type="gramEnd"/>
            <w:r w:rsidRPr="0015184E">
              <w:t xml:space="preserve"> если при рассмотрении</w:t>
            </w:r>
            <w:r w:rsidR="002C5C66">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d"/>
              <w:ind w:left="0" w:firstLine="743"/>
              <w:contextualSpacing w:val="0"/>
              <w:jc w:val="both"/>
            </w:pPr>
            <w:r w:rsidRPr="0015184E">
              <w:t>В случае</w:t>
            </w:r>
            <w:proofErr w:type="gramStart"/>
            <w:r w:rsidRPr="0015184E">
              <w:t>,</w:t>
            </w:r>
            <w:proofErr w:type="gramEnd"/>
            <w:r w:rsidRPr="0015184E">
              <w:t xml:space="preserve">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2C5C66">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2C5C66">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A818FF">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w:t>
            </w:r>
            <w:r>
              <w:rPr>
                <w:color w:val="000000"/>
              </w:rPr>
              <w:lastRenderedPageBreak/>
              <w:t>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002C5C66">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 xml:space="preserve">Если </w:t>
            </w:r>
            <w:proofErr w:type="gramStart"/>
            <w:r>
              <w:rPr>
                <w:color w:val="000000"/>
              </w:rPr>
              <w:t>по результатам оценки заявок на участие в закупке принято решение о допуске к участию</w:t>
            </w:r>
            <w:proofErr w:type="gramEnd"/>
            <w:r>
              <w:rPr>
                <w:color w:val="000000"/>
              </w:rPr>
              <w:t xml:space="preserve">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9"/>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9"/>
                </w:rPr>
                <w:t>.</w:t>
              </w:r>
            </w:hyperlink>
          </w:p>
        </w:tc>
      </w:tr>
      <w:tr w:rsidR="00125E35" w:rsidRPr="0015184E" w:rsidTr="006706E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626C52">
            <w:r w:rsidRPr="0015184E">
              <w:t>Место, условия и сроки</w:t>
            </w:r>
            <w:r w:rsidR="00751CC3">
              <w:t xml:space="preserve"> (периоды)</w:t>
            </w:r>
            <w:r w:rsidR="00626C52">
              <w:t xml:space="preserve"> </w:t>
            </w:r>
            <w:r w:rsidR="00540FB9">
              <w:t>выполнения работ</w:t>
            </w:r>
            <w:r w:rsidR="00626C52">
              <w:t>/оказания услуг</w:t>
            </w:r>
            <w:r w:rsidR="00540FB9">
              <w:t>.</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626C52">
            <w:pPr>
              <w:pStyle w:val="Default"/>
              <w:ind w:firstLine="567"/>
              <w:jc w:val="both"/>
              <w:rPr>
                <w:iCs/>
              </w:rPr>
            </w:pPr>
            <w:r w:rsidRPr="00217C26">
              <w:rPr>
                <w:iCs/>
              </w:rPr>
              <w:t xml:space="preserve">Место, условия и сроки (периоды) </w:t>
            </w:r>
            <w:r w:rsidR="00626C52">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AF20D3">
              <w:rPr>
                <w:iCs/>
              </w:rPr>
              <w:t>.</w:t>
            </w: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E00EB0">
            <w:pPr>
              <w:pStyle w:val="ad"/>
              <w:numPr>
                <w:ilvl w:val="0"/>
                <w:numId w:val="10"/>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706E4" w:rsidRPr="000A473C" w:rsidRDefault="006C1365" w:rsidP="000C69CE">
            <w:pPr>
              <w:jc w:val="both"/>
            </w:pPr>
            <w:r>
              <w:t>Не у</w:t>
            </w:r>
            <w:r w:rsidR="006706E4" w:rsidRPr="000A473C">
              <w:t>становлено.</w:t>
            </w:r>
          </w:p>
          <w:p w:rsidR="006706E4" w:rsidRPr="00F26AAE" w:rsidRDefault="006706E4" w:rsidP="000C69CE">
            <w:pPr>
              <w:jc w:val="both"/>
              <w:rPr>
                <w:highlight w:val="yellow"/>
              </w:rPr>
            </w:pP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E00EB0">
            <w:pPr>
              <w:pStyle w:val="ad"/>
              <w:numPr>
                <w:ilvl w:val="0"/>
                <w:numId w:val="10"/>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1975" w:rsidRPr="000A473C" w:rsidRDefault="00C51975" w:rsidP="000C69CE">
            <w:pPr>
              <w:jc w:val="both"/>
            </w:pPr>
            <w:r>
              <w:t>Не у</w:t>
            </w:r>
            <w:r w:rsidRPr="000A473C">
              <w:t>становлено.</w:t>
            </w:r>
          </w:p>
          <w:p w:rsidR="006706E4" w:rsidRPr="00F26AAE" w:rsidRDefault="006706E4" w:rsidP="000C69CE">
            <w:pPr>
              <w:jc w:val="both"/>
              <w:rPr>
                <w:i/>
                <w:color w:val="FF0000"/>
                <w:highlight w:val="yellow"/>
              </w:rPr>
            </w:pP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rvps1"/>
              <w:numPr>
                <w:ilvl w:val="0"/>
                <w:numId w:val="10"/>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rvps1"/>
              <w:numPr>
                <w:ilvl w:val="0"/>
                <w:numId w:val="10"/>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A9742F" w:rsidRPr="0015184E" w:rsidTr="006706E4">
        <w:tc>
          <w:tcPr>
            <w:tcW w:w="710" w:type="dxa"/>
            <w:tcBorders>
              <w:top w:val="single" w:sz="4" w:space="0" w:color="auto"/>
              <w:left w:val="single" w:sz="4" w:space="0" w:color="auto"/>
              <w:bottom w:val="single" w:sz="4" w:space="0" w:color="auto"/>
              <w:right w:val="single" w:sz="4" w:space="0" w:color="auto"/>
            </w:tcBorders>
          </w:tcPr>
          <w:p w:rsidR="00A9742F" w:rsidRPr="0015184E" w:rsidRDefault="00A9742F" w:rsidP="00E00EB0">
            <w:pPr>
              <w:pStyle w:val="rvps1"/>
              <w:numPr>
                <w:ilvl w:val="0"/>
                <w:numId w:val="10"/>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A9742F" w:rsidRPr="0015184E" w:rsidRDefault="00A9742F" w:rsidP="005A66C8">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A9742F" w:rsidRPr="0015184E" w:rsidRDefault="00A9742F" w:rsidP="005A66C8">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A9742F" w:rsidRPr="0015184E" w:rsidRDefault="00A9742F" w:rsidP="005A66C8">
            <w:pPr>
              <w:ind w:firstLine="459"/>
              <w:jc w:val="both"/>
            </w:pPr>
            <w:r w:rsidRPr="0015184E">
              <w:t xml:space="preserve">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w:t>
            </w:r>
            <w:r w:rsidRPr="0015184E">
              <w:lastRenderedPageBreak/>
              <w:t>изменений.</w:t>
            </w:r>
          </w:p>
          <w:p w:rsidR="00A9742F" w:rsidRPr="0015184E" w:rsidRDefault="00A9742F" w:rsidP="005A66C8">
            <w:pPr>
              <w:pStyle w:val="rvps9"/>
              <w:ind w:firstLine="459"/>
            </w:pPr>
            <w:r w:rsidRPr="0015184E">
              <w:t>Любые изменения, вносимые в Извещение о закупке, являются его неотъемлемой частью.</w:t>
            </w:r>
          </w:p>
          <w:p w:rsidR="00A9742F" w:rsidRPr="0015184E" w:rsidRDefault="00A9742F" w:rsidP="005A66C8">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A9742F" w:rsidRPr="0015184E" w:rsidRDefault="00A9742F" w:rsidP="005A66C8">
            <w:pPr>
              <w:pStyle w:val="rvps9"/>
              <w:ind w:firstLine="459"/>
            </w:pPr>
            <w:r w:rsidRPr="0015184E">
              <w:t xml:space="preserve">В случае внесения изменений в Извещение о закупке срок подачи заявок должен быть продлен таким образом, чтобы </w:t>
            </w:r>
            <w:proofErr w:type="gramStart"/>
            <w:r w:rsidRPr="0015184E">
              <w:t>с даты размещения</w:t>
            </w:r>
            <w:proofErr w:type="gramEnd"/>
            <w:r w:rsidRPr="0015184E">
              <w:t xml:space="preserve">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2711901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E00EB0">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E00EB0">
            <w:pPr>
              <w:pStyle w:val="Default"/>
              <w:numPr>
                <w:ilvl w:val="0"/>
                <w:numId w:val="9"/>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E00EB0">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r w:rsidR="00A374A0">
              <w:rPr>
                <w:bCs/>
              </w:rPr>
              <w:t>Форме 3</w:t>
            </w:r>
            <w:r w:rsidRPr="00BD64ED">
              <w:rPr>
                <w:bCs/>
              </w:rPr>
              <w:t xml:space="preserve"> настоящего извещения</w:t>
            </w:r>
            <w:r w:rsidR="000A17EE">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w:t>
            </w:r>
            <w:proofErr w:type="gramStart"/>
            <w:r w:rsidRPr="0015184E">
              <w:t>,</w:t>
            </w:r>
            <w:proofErr w:type="gramEnd"/>
            <w:r w:rsidRPr="0015184E">
              <w:t xml:space="preserve">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9"/>
                  <w:rFonts w:eastAsiaTheme="majorEastAsia"/>
                </w:rPr>
                <w:t>Раздела</w:t>
              </w:r>
              <w:bookmarkEnd w:id="39"/>
              <w:bookmarkEnd w:id="40"/>
              <w:r w:rsidR="000B4DF6">
                <w:rPr>
                  <w:rStyle w:val="a9"/>
                  <w:rFonts w:eastAsiaTheme="majorEastAsia"/>
                </w:rPr>
                <w:t xml:space="preserve"> </w:t>
              </w:r>
              <w:r w:rsidRPr="000744A8">
                <w:rPr>
                  <w:rStyle w:val="a9"/>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9"/>
                </w:rPr>
                <w:t>ф</w:t>
              </w:r>
              <w:r w:rsidRPr="000744A8">
                <w:rPr>
                  <w:rStyle w:val="a9"/>
                </w:rPr>
                <w:t>орм</w:t>
              </w:r>
              <w:r w:rsidR="00BA0681" w:rsidRPr="000744A8">
                <w:rPr>
                  <w:rStyle w:val="a9"/>
                </w:rPr>
                <w:t>е</w:t>
              </w:r>
              <w:r w:rsidRPr="000744A8">
                <w:rPr>
                  <w:rStyle w:val="a9"/>
                </w:rPr>
                <w:t xml:space="preserve"> 1</w:t>
              </w:r>
            </w:hyperlink>
            <w:r w:rsidR="002B299B">
              <w:t xml:space="preserve"> Раздела </w:t>
            </w:r>
            <w:r w:rsidR="002B299B">
              <w:rPr>
                <w:lang w:val="en-US"/>
              </w:rPr>
              <w:t>III</w:t>
            </w:r>
            <w:r w:rsidR="000C69CE">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854967">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854967">
            <w:pPr>
              <w:autoSpaceDE w:val="0"/>
              <w:autoSpaceDN w:val="0"/>
              <w:adjustRightInd w:val="0"/>
              <w:ind w:firstLine="572"/>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0B4DF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9"/>
                </w:rPr>
                <w:t>форме 2</w:t>
              </w:r>
            </w:hyperlink>
            <w:r w:rsidR="00B67B87">
              <w:t xml:space="preserve"> раздела </w:t>
            </w:r>
            <w:r w:rsidR="00B67B87">
              <w:rPr>
                <w:lang w:val="en-US"/>
              </w:rPr>
              <w:t>III</w:t>
            </w:r>
            <w:r w:rsidR="004061B1">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243057">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243057">
              <w:rPr>
                <w:b/>
              </w:rPr>
              <w:t xml:space="preserve">не ранее чем </w:t>
            </w:r>
            <w:proofErr w:type="gramStart"/>
            <w:r w:rsidRPr="00243057">
              <w:rPr>
                <w:b/>
              </w:rPr>
              <w:t>за шесть месяцев</w:t>
            </w:r>
            <w:r w:rsidRPr="0015184E">
              <w:t xml:space="preserve"> до дня размещения в единой информационной системе извещения о </w:t>
            </w:r>
            <w:r w:rsidRPr="0015184E">
              <w:lastRenderedPageBreak/>
              <w:t>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9"/>
                </w:rPr>
                <w:t>форме 3</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826408">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rsidRPr="000868D9">
              <w:t xml:space="preserve"> 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Default="00826408" w:rsidP="007B5A14">
            <w:pPr>
              <w:ind w:firstLine="567"/>
              <w:jc w:val="both"/>
            </w:pPr>
            <w:proofErr w:type="gramStart"/>
            <w:r>
              <w:rPr>
                <w:rFonts w:cs="Arial"/>
                <w:color w:val="000000"/>
              </w:rPr>
              <w:t xml:space="preserve">9.1. </w:t>
            </w:r>
            <w:r w:rsidR="00B345FE">
              <w:rPr>
                <w:rFonts w:cs="Arial"/>
                <w:color w:val="000000"/>
              </w:rPr>
              <w:t>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w:t>
            </w:r>
            <w:r w:rsidR="007B5A14" w:rsidRPr="000F3B3F">
              <w:rPr>
                <w:rFonts w:cs="Arial"/>
                <w:color w:val="000000"/>
              </w:rPr>
              <w:lastRenderedPageBreak/>
              <w:t>развитии малого и среднего предпринимательства в Российской 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9"/>
                  <w:rFonts w:cs="Arial"/>
                </w:rPr>
                <w:t>Форма 5</w:t>
              </w:r>
            </w:hyperlink>
            <w:r w:rsidR="00995589">
              <w:rPr>
                <w:rStyle w:val="a9"/>
                <w:rFonts w:cs="Arial"/>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1A7FE9">
              <w:rPr>
                <w:highlight w:val="yellow"/>
                <w:u w:val="single"/>
              </w:rPr>
              <w:t>в случае отсутствия сведений об участнике закупки, который является вновь</w:t>
            </w:r>
            <w:proofErr w:type="gramEnd"/>
            <w:r w:rsidR="007B5A14" w:rsidRPr="001A7FE9">
              <w:rPr>
                <w:highlight w:val="yellow"/>
                <w:u w:val="single"/>
              </w:rPr>
              <w:t xml:space="preserve"> зарегистрированным индивидуальным предпринимателем или вновь созданным юридическим лицом</w:t>
            </w:r>
            <w:r w:rsidR="007B5A14" w:rsidRPr="001A7FE9">
              <w:rPr>
                <w:u w:val="single"/>
              </w:rPr>
              <w:t xml:space="preserve"> </w:t>
            </w:r>
            <w:r w:rsidR="007B5A14" w:rsidRPr="000F3B3F">
              <w:t>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rsidR="007913CB">
              <w:t xml:space="preserve"> и среднего предпринимательства;</w:t>
            </w:r>
          </w:p>
          <w:p w:rsidR="008D2B5F" w:rsidRPr="008D2B5F" w:rsidRDefault="0030429F" w:rsidP="00A50693">
            <w:pPr>
              <w:jc w:val="both"/>
            </w:pPr>
            <w:r>
              <w:rPr>
                <w:rFonts w:cs="Arial"/>
                <w:color w:val="000000"/>
              </w:rPr>
              <w:t xml:space="preserve">       </w:t>
            </w:r>
            <w:r w:rsidR="00EA2087">
              <w:t>10)</w:t>
            </w:r>
            <w:r w:rsidR="004D1C06">
              <w:t xml:space="preserve"> </w:t>
            </w:r>
            <w:r w:rsidR="008D2B5F" w:rsidRPr="008D2B5F">
              <w:t xml:space="preserve">согласие Участника на </w:t>
            </w:r>
            <w:r w:rsidR="009037A2">
              <w:t>оказание услуг</w:t>
            </w:r>
            <w:r w:rsidR="008D2B5F" w:rsidRPr="008D2B5F">
              <w:t xml:space="preserve"> на условиях, предусмотренных Извещением о проведении запроса котировок в электронной форме.</w:t>
            </w:r>
          </w:p>
          <w:p w:rsidR="00790AF7" w:rsidRPr="0015184E" w:rsidRDefault="00790AF7" w:rsidP="00EA2087">
            <w:pPr>
              <w:ind w:firstLine="430"/>
              <w:jc w:val="both"/>
            </w:pPr>
            <w:bookmarkStart w:id="49" w:name="_Toc313349960"/>
            <w:bookmarkStart w:id="50" w:name="_Toc313350156"/>
            <w:r w:rsidRPr="0015184E">
              <w:t>1</w:t>
            </w:r>
            <w:r w:rsidR="00EA2087">
              <w:t>1</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9" w:history="1">
              <w:r w:rsidRPr="00DC7159">
                <w:rPr>
                  <w:rStyle w:val="a9"/>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A2087">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w:t>
            </w:r>
            <w:r w:rsidRPr="0015184E">
              <w:lastRenderedPageBreak/>
              <w:t>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0B4DF6">
              <w:t xml:space="preserve"> </w:t>
            </w:r>
            <w:r w:rsidR="00216889" w:rsidRPr="0015184E">
              <w:t>Закупки</w:t>
            </w:r>
            <w:r w:rsidR="00216889">
              <w:t>,</w:t>
            </w:r>
            <w:r w:rsidR="000B4DF6">
              <w:t xml:space="preserve"> </w:t>
            </w:r>
            <w:r w:rsidR="00216889">
              <w:t>либо</w:t>
            </w:r>
            <w:r w:rsidR="000B4DF6">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B4DF6">
              <w:t xml:space="preserve"> </w:t>
            </w:r>
            <w:r w:rsidRPr="0015184E">
              <w:t xml:space="preserve">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w:t>
            </w:r>
            <w:r w:rsidRPr="0015184E">
              <w:lastRenderedPageBreak/>
              <w:t>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831D60" w:rsidRPr="0015184E" w:rsidTr="006F10CF">
        <w:tc>
          <w:tcPr>
            <w:tcW w:w="597" w:type="dxa"/>
            <w:tcBorders>
              <w:top w:val="single" w:sz="4" w:space="0" w:color="auto"/>
              <w:left w:val="single" w:sz="4" w:space="0" w:color="auto"/>
              <w:bottom w:val="single" w:sz="4" w:space="0" w:color="auto"/>
              <w:right w:val="single" w:sz="4" w:space="0" w:color="auto"/>
            </w:tcBorders>
          </w:tcPr>
          <w:p w:rsidR="00831D60" w:rsidRPr="0015184E" w:rsidRDefault="00831D60" w:rsidP="00E00EB0">
            <w:pPr>
              <w:pStyle w:val="ad"/>
              <w:numPr>
                <w:ilvl w:val="0"/>
                <w:numId w:val="10"/>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831D60" w:rsidRPr="0015184E" w:rsidRDefault="00831D60"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831D60" w:rsidRPr="0015184E" w:rsidRDefault="00915CB8" w:rsidP="00C51975">
            <w:pPr>
              <w:ind w:firstLine="567"/>
              <w:jc w:val="both"/>
            </w:pPr>
            <w:r w:rsidRPr="00915CB8">
              <w:t xml:space="preserve">Описание осуществляется в соответствии с разделом IV </w:t>
            </w:r>
            <w:r w:rsidR="00C021FE">
              <w:t xml:space="preserve">«Техническое задание» </w:t>
            </w:r>
            <w:r w:rsidRPr="00915CB8">
              <w:t>извещения о проведении запроса котировок в электронной форме.</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d"/>
              <w:ind w:left="0" w:firstLine="459"/>
              <w:jc w:val="both"/>
            </w:pPr>
            <w:r w:rsidRPr="0015184E">
              <w:t xml:space="preserve">1. Заявка должна содержать согласие Участника на </w:t>
            </w:r>
            <w:r w:rsidR="00E57AD4">
              <w:t>оказание услуг</w:t>
            </w:r>
            <w:r w:rsidR="00894763">
              <w:t xml:space="preserve"> </w:t>
            </w:r>
            <w:r w:rsidRPr="0015184E">
              <w:t xml:space="preserve">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C03154">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rsidR="008B02FD">
              <w:t>2</w:t>
            </w:r>
            <w:r w:rsidR="00E57AD4">
              <w:t xml:space="preserve">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BE589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w:t>
            </w:r>
            <w:r w:rsidRPr="0015184E">
              <w:lastRenderedPageBreak/>
              <w:t>Федерации, с указанием такового курса и</w:t>
            </w:r>
            <w:proofErr w:type="gramEnd"/>
            <w:r w:rsidRPr="0015184E">
              <w:t xml:space="preserve"> даты его установления.</w:t>
            </w:r>
          </w:p>
          <w:p w:rsidR="00790AF7" w:rsidRPr="0015184E" w:rsidRDefault="00790AF7" w:rsidP="006F10CF">
            <w:pPr>
              <w:pStyle w:val="ad"/>
              <w:ind w:left="0" w:firstLine="459"/>
              <w:jc w:val="both"/>
            </w:pPr>
            <w:r w:rsidRPr="0015184E">
              <w:t xml:space="preserve">4. </w:t>
            </w:r>
            <w:proofErr w:type="gramStart"/>
            <w:r w:rsidRPr="0015184E">
              <w:t>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15184E" w:rsidRDefault="00790AF7" w:rsidP="006F10CF">
            <w:pPr>
              <w:pStyle w:val="ad"/>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rsidR="000B4DF6">
              <w:t xml:space="preserve"> </w:t>
            </w:r>
            <w:proofErr w:type="gramStart"/>
            <w:r w:rsidRPr="0015184E">
              <w:t>Заявка на участие в закупке от 01012018.pdf);</w:t>
            </w:r>
            <w:proofErr w:type="gramEnd"/>
          </w:p>
          <w:p w:rsidR="00790AF7" w:rsidRPr="0015184E" w:rsidRDefault="00790AF7" w:rsidP="006F10CF">
            <w:pPr>
              <w:pStyle w:val="ad"/>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d"/>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d"/>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d"/>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t>Комиссия по закупкам в срок,</w:t>
            </w:r>
            <w:r w:rsidR="006C1829">
              <w:t xml:space="preserve"> указанный</w:t>
            </w:r>
            <w:r>
              <w:t xml:space="preserve"> </w:t>
            </w:r>
            <w:r w:rsidR="00F0453D">
              <w:t xml:space="preserve">в пункте 10 раздела </w:t>
            </w:r>
            <w:r w:rsidR="00F0453D" w:rsidRPr="00D53B01">
              <w:t>II «Информационная карта»</w:t>
            </w:r>
            <w:r w:rsidR="00F0453D">
              <w:t xml:space="preserve"> Извещения о закупке,</w:t>
            </w:r>
            <w:r w:rsidR="00F0453D" w:rsidRPr="00727538">
              <w:rPr>
                <w:spacing w:val="-1"/>
              </w:rPr>
              <w:t xml:space="preserve"> </w:t>
            </w:r>
            <w:r w:rsidRPr="00727538">
              <w:rPr>
                <w:spacing w:val="-1"/>
              </w:rPr>
              <w:t>осуществляет рассмотрение поданных Участниками Заявок на предмет их соответствия требованиям настоящего Извещения, и определяет переч</w:t>
            </w:r>
            <w:r w:rsidR="00626C52">
              <w:rPr>
                <w:spacing w:val="-1"/>
              </w:rPr>
              <w:t>ен</w:t>
            </w:r>
            <w:r w:rsidRPr="00727538">
              <w:rPr>
                <w:spacing w:val="-1"/>
              </w:rPr>
              <w:t>ь Участников, которые признаются Участниками запроса котировок в электронной форме</w:t>
            </w:r>
            <w:r w:rsidR="00626C52">
              <w:rPr>
                <w:spacing w:val="-1"/>
              </w:rPr>
              <w:t>.</w:t>
            </w:r>
            <w:r w:rsidRPr="00727538">
              <w:rPr>
                <w:spacing w:val="-1"/>
              </w:rPr>
              <w:t xml:space="preserve"> </w:t>
            </w:r>
          </w:p>
          <w:p w:rsidR="00757E2E" w:rsidRDefault="00757E2E" w:rsidP="007338A5">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7338A5">
            <w:pPr>
              <w:pStyle w:val="ad"/>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E00EB0">
            <w:pPr>
              <w:pStyle w:val="ad"/>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E00EB0">
            <w:pPr>
              <w:pStyle w:val="ad"/>
              <w:numPr>
                <w:ilvl w:val="0"/>
                <w:numId w:val="8"/>
              </w:numPr>
              <w:ind w:left="0" w:firstLine="595"/>
              <w:contextualSpacing w:val="0"/>
              <w:jc w:val="both"/>
            </w:pPr>
            <w:r w:rsidRPr="00DD049D">
              <w:lastRenderedPageBreak/>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E00EB0">
            <w:pPr>
              <w:pStyle w:val="ad"/>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E00EB0">
            <w:pPr>
              <w:pStyle w:val="ad"/>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0B4DF6">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rsidR="000B4DF6">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757E2E" w:rsidRDefault="00757E2E" w:rsidP="007338A5">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00626C52">
              <w:rPr>
                <w:spacing w:val="-1"/>
              </w:rPr>
              <w:t xml:space="preserve"> </w:t>
            </w:r>
            <w:r w:rsidRPr="00727538">
              <w:rPr>
                <w:spacing w:val="-1"/>
              </w:rPr>
              <w:t>«Информационная карта»</w:t>
            </w:r>
            <w:r w:rsidR="000B4DF6">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27119014"/>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497" w:type="dxa"/>
        <w:tblInd w:w="-176" w:type="dxa"/>
        <w:tblLayout w:type="fixed"/>
        <w:tblLook w:val="0000" w:firstRow="0" w:lastRow="0" w:firstColumn="0" w:lastColumn="0" w:noHBand="0" w:noVBand="0"/>
      </w:tblPr>
      <w:tblGrid>
        <w:gridCol w:w="568"/>
        <w:gridCol w:w="2835"/>
        <w:gridCol w:w="7440"/>
        <w:gridCol w:w="7654"/>
      </w:tblGrid>
      <w:tr w:rsidR="004A3796" w:rsidRPr="0015184E" w:rsidTr="001115E5">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1115E5">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5"/>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5"/>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626C52" w:rsidP="00F30F99">
            <w:pPr>
              <w:pStyle w:val="a5"/>
              <w:ind w:firstLine="528"/>
              <w:jc w:val="both"/>
            </w:pPr>
            <w:r w:rsidRPr="00626C52">
              <w:t xml:space="preserve">Договор заключается не ранее чем через 10 (десять) дней и не позднее чем через 20 (двадцать) дней </w:t>
            </w:r>
            <w:proofErr w:type="gramStart"/>
            <w:r w:rsidRPr="00626C52">
              <w:t>с даты размещения</w:t>
            </w:r>
            <w:proofErr w:type="gramEnd"/>
            <w:r w:rsidRPr="00626C52">
              <w:t xml:space="preserve">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w:t>
            </w:r>
            <w:proofErr w:type="gramStart"/>
            <w:r w:rsidRPr="00626C52">
              <w:t>с даты вынесения</w:t>
            </w:r>
            <w:proofErr w:type="gramEnd"/>
            <w:r w:rsidRPr="00626C52">
              <w:t xml:space="preserve"> решения антимонопольного органа по результатам обжалования действий (бездействия) заказчика, комиссии по осуществлению конкурентной закупки,</w:t>
            </w:r>
            <w:r>
              <w:t xml:space="preserve"> оператора электронной площадки</w:t>
            </w:r>
            <w:r w:rsidR="00D173C6">
              <w:t>.</w:t>
            </w:r>
          </w:p>
          <w:p w:rsidR="00F30F99" w:rsidRPr="0015184E" w:rsidRDefault="00F30F99" w:rsidP="00F30F99">
            <w:pPr>
              <w:pStyle w:val="a5"/>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5"/>
              <w:ind w:firstLine="528"/>
              <w:jc w:val="both"/>
            </w:pPr>
            <w:proofErr w:type="gramStart"/>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w:t>
            </w:r>
            <w:r w:rsidR="001755DC">
              <w:t>и в сроки</w:t>
            </w:r>
            <w:r w:rsidR="00AB3D71">
              <w:t xml:space="preserve">, предусмотренные п.20 </w:t>
            </w:r>
            <w:r w:rsidR="00206FD6">
              <w:t>н</w:t>
            </w:r>
            <w:r w:rsidR="00AB3D71">
              <w:t>астоящего Извещения</w:t>
            </w:r>
            <w:r w:rsidRPr="0015184E">
              <w:t xml:space="preserve"> документ, подтверждающий предоставление обеспечения исполнения</w:t>
            </w:r>
            <w:r w:rsidR="000B4DF6">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366128">
              <w:t xml:space="preserve"> </w:t>
            </w:r>
            <w:r w:rsidR="008B02FD">
              <w:t>20</w:t>
            </w:r>
            <w:r w:rsidR="000B4DF6">
              <w:t xml:space="preserve"> </w:t>
            </w:r>
            <w:hyperlink w:anchor="_2.1._Общие_сведения_1" w:history="1">
              <w:r w:rsidR="00253CD9" w:rsidRPr="00AF5BCB">
                <w:rPr>
                  <w:rStyle w:val="a9"/>
                </w:rPr>
                <w:t xml:space="preserve">Раздела </w:t>
              </w:r>
              <w:r w:rsidR="00253CD9" w:rsidRPr="00AF5BCB">
                <w:rPr>
                  <w:rStyle w:val="a9"/>
                  <w:lang w:val="en-US"/>
                </w:rPr>
                <w:t>II</w:t>
              </w:r>
            </w:hyperlink>
            <w:r w:rsidR="00253CD9" w:rsidRPr="00253CD9">
              <w:t xml:space="preserve"> настоящего Извещения</w:t>
            </w:r>
            <w:r w:rsidR="00242FE3">
              <w:t>)</w:t>
            </w:r>
            <w:r w:rsidR="00253CD9">
              <w:t>.</w:t>
            </w:r>
            <w:proofErr w:type="gramEnd"/>
          </w:p>
          <w:p w:rsidR="00F30F99" w:rsidRPr="0015184E" w:rsidRDefault="00F30F99" w:rsidP="00F30F99">
            <w:pPr>
              <w:pStyle w:val="a5"/>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5"/>
              <w:ind w:firstLine="528"/>
              <w:jc w:val="both"/>
            </w:pPr>
            <w:r w:rsidRPr="0015184E">
              <w:t>- Извещения о закупке;</w:t>
            </w:r>
          </w:p>
          <w:p w:rsidR="00F30F99" w:rsidRPr="0015184E" w:rsidRDefault="00F30F99" w:rsidP="00F30F99">
            <w:pPr>
              <w:pStyle w:val="a5"/>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5"/>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5"/>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5"/>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5"/>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5"/>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5"/>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5"/>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5"/>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366128">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2E4ADF">
              <w:t xml:space="preserve"> </w:t>
            </w:r>
            <w:hyperlink w:anchor="_2.1._Общие_сведения_1" w:history="1">
              <w:r w:rsidR="00045305" w:rsidRPr="004145FE">
                <w:rPr>
                  <w:rStyle w:val="a9"/>
                </w:rPr>
                <w:t xml:space="preserve">Раздела </w:t>
              </w:r>
              <w:r w:rsidR="00045305" w:rsidRPr="004145FE">
                <w:rPr>
                  <w:rStyle w:val="a9"/>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w:t>
            </w:r>
            <w:proofErr w:type="gramStart"/>
            <w:r w:rsidR="00D173C6" w:rsidRPr="0015184E">
              <w:t>а</w:t>
            </w:r>
            <w:r w:rsidR="00D173C6" w:rsidRPr="00D173C6">
              <w:t>(</w:t>
            </w:r>
            <w:proofErr w:type="gramEnd"/>
            <w:r w:rsidR="00D173C6" w:rsidRPr="00D173C6">
              <w:t>протокола рассмотрения и оценки заявок),</w:t>
            </w:r>
            <w:r w:rsidRPr="0015184E">
              <w:t xml:space="preserve"> Заказчик обязан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F30F99">
            <w:pPr>
              <w:pStyle w:val="a5"/>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5"/>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5"/>
              <w:tabs>
                <w:tab w:val="clear" w:pos="4677"/>
                <w:tab w:val="clear" w:pos="9355"/>
              </w:tabs>
              <w:ind w:firstLine="567"/>
              <w:jc w:val="both"/>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CB1371" w:rsidRDefault="00137881" w:rsidP="00684805">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137881" w:rsidRPr="00CB1371" w:rsidRDefault="00137881" w:rsidP="00684805">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137881" w:rsidRPr="00CB1371" w:rsidRDefault="00137881" w:rsidP="00684805">
            <w:pPr>
              <w:ind w:firstLine="567"/>
              <w:jc w:val="both"/>
              <w:rPr>
                <w:i/>
              </w:rPr>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ind w:firstLine="567"/>
              <w:jc w:val="both"/>
            </w:pPr>
            <w:r w:rsidRPr="0015184E">
              <w:t xml:space="preserve">Определены разделом </w:t>
            </w:r>
            <w:r w:rsidRPr="0015184E">
              <w:rPr>
                <w:lang w:val="en-US"/>
              </w:rPr>
              <w:t>V</w:t>
            </w:r>
            <w:r w:rsidRPr="0015184E">
              <w:t xml:space="preserve"> «Проект договора»</w:t>
            </w:r>
            <w:r w:rsidR="006C1829">
              <w:t xml:space="preserve"> Извещения.</w:t>
            </w:r>
          </w:p>
        </w:tc>
      </w:tr>
      <w:tr w:rsidR="004A3796" w:rsidRPr="0015184E" w:rsidTr="001115E5">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15184E">
              <w:lastRenderedPageBreak/>
              <w:t>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A44739">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9"/>
          </w:rPr>
          <w:t>,</w:t>
        </w:r>
      </w:hyperlink>
      <w:r w:rsidRPr="00F76129">
        <w:t xml:space="preserve"> и действующим законодательством Российской Федерации.</w:t>
      </w:r>
    </w:p>
    <w:p w:rsidR="00A76C3C" w:rsidRDefault="00A76C3C" w:rsidP="00F30F99">
      <w:pPr>
        <w:ind w:firstLine="567"/>
        <w:jc w:val="both"/>
      </w:pPr>
      <w:proofErr w:type="gramStart"/>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w:t>
      </w:r>
      <w:r w:rsidR="006C1829">
        <w:t>дного и нескольких сотрудников,</w:t>
      </w:r>
      <w:r w:rsidRPr="00413E40">
        <w:t xml:space="preserve"> членов их</w:t>
      </w:r>
      <w:r w:rsidR="006C1829">
        <w:t xml:space="preserve"> семей или иных лиц, с которыми</w:t>
      </w:r>
      <w:r w:rsidRPr="00413E40">
        <w:t xml:space="preserve"> связана личная заинтересованность сотрудников</w:t>
      </w:r>
      <w:r w:rsidR="006C1829">
        <w:t>,</w:t>
      </w:r>
      <w:r w:rsidRPr="00413E40">
        <w:t xml:space="preserve"> вступают в противоречие с интересами СГМУП “ГТС” по адресу: gts@surgutgts.ru.</w:t>
      </w:r>
      <w:proofErr w:type="gramEnd"/>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27119015"/>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27119016"/>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2E4ADF" w:rsidRDefault="002E4ADF" w:rsidP="006F0E6A">
      <w:pPr>
        <w:ind w:firstLine="567"/>
        <w:jc w:val="both"/>
      </w:pPr>
      <w:r w:rsidRPr="002E4ADF">
        <w:t>в соответствии с ценовым предложени</w:t>
      </w:r>
      <w:r w:rsidR="009037A2">
        <w:t>ем</w:t>
      </w:r>
      <w:r w:rsidR="00C03154">
        <w:t xml:space="preserve"> (Форма 3</w:t>
      </w:r>
      <w:r w:rsidRPr="002E4ADF">
        <w:t>), и другими документами, являющимися неотъемлемыми приложениями к настоящей Заявке.</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0B4DF6">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0B4DF6">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w:t>
      </w:r>
      <w:r w:rsidR="00EA2087">
        <w:t>2</w:t>
      </w:r>
      <w:r w:rsidR="009037A2">
        <w:t xml:space="preserve"> п.</w:t>
      </w:r>
      <w:r w:rsidR="006B2FBC" w:rsidRPr="006B2FBC">
        <w:t>2</w:t>
      </w:r>
      <w:r w:rsidR="001A71FE">
        <w:t>6</w:t>
      </w:r>
      <w:r w:rsidR="009037A2">
        <w:t xml:space="preserve"> </w:t>
      </w:r>
      <w:r w:rsidR="00937570">
        <w:t xml:space="preserve">Раздела </w:t>
      </w:r>
      <w:r w:rsidR="00937570">
        <w:rPr>
          <w:lang w:val="en-US"/>
        </w:rPr>
        <w:t>II</w:t>
      </w:r>
      <w:r w:rsidR="009037A2">
        <w:t xml:space="preserve"> </w:t>
      </w:r>
      <w:r w:rsidR="00937570">
        <w:t>Извещения о проведении запроса котировок в электронной форме</w:t>
      </w:r>
      <w:r w:rsidRPr="00490E87">
        <w:t xml:space="preserve"> и п. </w:t>
      </w:r>
      <w:r>
        <w:t>8.3.2</w:t>
      </w:r>
      <w:r w:rsidR="00C27D2A">
        <w:t xml:space="preserve"> </w:t>
      </w:r>
      <w:r w:rsidRPr="009A33A8">
        <w:rPr>
          <w:rStyle w:val="a9"/>
          <w:rFonts w:eastAsiaTheme="majorEastAsia"/>
          <w:color w:val="auto"/>
          <w:u w:val="none"/>
        </w:rPr>
        <w:t>Положения о закупке товаров, работ, услуг</w:t>
      </w:r>
      <w:r w:rsidR="000B4DF6">
        <w:rPr>
          <w:rStyle w:val="a9"/>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0B4DF6">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proofErr w:type="gramStart"/>
      <w:r>
        <w:t>Настоящим подтверждаем</w:t>
      </w:r>
      <w:r w:rsidR="000B4DF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0B4DF6">
        <w:rPr>
          <w:i/>
        </w:rPr>
        <w:t xml:space="preserve"> </w:t>
      </w:r>
      <w:r>
        <w:rPr>
          <w:i/>
        </w:rPr>
        <w:t>Запроса</w:t>
      </w:r>
      <w:r w:rsidR="000B4DF6">
        <w:rPr>
          <w:i/>
        </w:rPr>
        <w:t xml:space="preserve"> </w:t>
      </w:r>
      <w:r>
        <w:rPr>
          <w:i/>
        </w:rPr>
        <w:t>котировок</w:t>
      </w:r>
      <w:r w:rsidR="000B4DF6">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w:t>
      </w:r>
      <w:r w:rsidR="000B4DF6">
        <w:t xml:space="preserve"> </w:t>
      </w:r>
      <w:r w:rsidRPr="00F40235">
        <w:rPr>
          <w:rFonts w:cs="Arial"/>
          <w:color w:val="000000"/>
        </w:rPr>
        <w:t>и</w:t>
      </w:r>
      <w:r w:rsidR="000B4DF6">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proofErr w:type="gramStart"/>
      <w:r w:rsidRPr="00B34D62">
        <w:rPr>
          <w:i/>
          <w:color w:val="FF0000"/>
        </w:rPr>
        <w:t xml:space="preserve">[Если в состав Заявки на участие в закупке включены документы, предусмотренные абз. 1 пп.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000B4DF6">
        <w:rPr>
          <w:i/>
          <w:color w:val="FF0000"/>
        </w:rPr>
        <w:t xml:space="preserve"> </w:t>
      </w:r>
      <w:proofErr w:type="gramStart"/>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0B4DF6">
        <w:t xml:space="preserve"> </w:t>
      </w:r>
      <w:r w:rsidR="002A5DA1" w:rsidRPr="00680598">
        <w:t>в</w:t>
      </w:r>
      <w:r w:rsidR="000B4DF6">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0B4DF6">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форме</w:t>
      </w:r>
      <w:r w:rsidRPr="002E677F">
        <w:rPr>
          <w:i/>
        </w:rPr>
        <w:t>)</w:t>
      </w:r>
      <w:r w:rsidRPr="001115E5">
        <w:t>.</w:t>
      </w:r>
      <w:proofErr w:type="gramEnd"/>
      <w:r w:rsidR="009037A2">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0B4DF6">
        <w:rPr>
          <w:szCs w:val="24"/>
        </w:rPr>
        <w:t xml:space="preserve"> </w:t>
      </w:r>
      <w:r w:rsidR="002A5DA1" w:rsidRPr="00680598">
        <w:t>в</w:t>
      </w:r>
      <w:r w:rsidR="000B4DF6">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proofErr w:type="gramStart"/>
      <w:r w:rsidRPr="00680598">
        <w:rPr>
          <w:szCs w:val="24"/>
        </w:rPr>
        <w:t>.В</w:t>
      </w:r>
      <w:proofErr w:type="gramEnd"/>
      <w:r w:rsidRPr="00680598">
        <w:rPr>
          <w:szCs w:val="24"/>
        </w:rPr>
        <w:t xml:space="preserve"> силу необходимости соблюдения установленного законодательством Российской Федерации </w:t>
      </w:r>
      <w:proofErr w:type="gramStart"/>
      <w:r w:rsidRPr="00680598">
        <w:rPr>
          <w:szCs w:val="24"/>
        </w:rPr>
        <w:t xml:space="preserve">и учредительными документами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1115E5">
        <w:rPr>
          <w:szCs w:val="24"/>
        </w:rPr>
        <w:t>.</w:t>
      </w:r>
      <w:proofErr w:type="gramEnd"/>
      <w:r w:rsidR="009037A2">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0B4DF6">
        <w:rPr>
          <w:bCs w:val="0"/>
          <w:szCs w:val="24"/>
        </w:rPr>
        <w:t xml:space="preserve"> </w:t>
      </w:r>
      <w:r w:rsidR="002A5DA1">
        <w:t>в</w:t>
      </w:r>
      <w:r w:rsidR="000B4DF6">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36612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1"/>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2"/>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27119017"/>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1"/>
        <w:jc w:val="center"/>
        <w:rPr>
          <w:rFonts w:ascii="Times New Roman" w:eastAsiaTheme="majorEastAsia" w:hAnsi="Times New Roman"/>
          <w:iCs/>
          <w:color w:val="auto"/>
          <w:sz w:val="26"/>
          <w:szCs w:val="26"/>
        </w:rPr>
      </w:pPr>
      <w:bookmarkStart w:id="69" w:name="_Toc27119018"/>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3830DE">
              <w:rPr>
                <w:b/>
              </w:rPr>
              <w:t xml:space="preserve"> </w:t>
            </w:r>
            <w:r>
              <w:rPr>
                <w:b/>
              </w:rPr>
              <w:t>Участник</w:t>
            </w:r>
            <w:r w:rsidRPr="00733E33">
              <w:rPr>
                <w:b/>
              </w:rPr>
              <w:t>е</w:t>
            </w:r>
            <w:r w:rsidR="003830DE">
              <w:rPr>
                <w:b/>
              </w:rPr>
              <w:t xml:space="preserve"> </w:t>
            </w:r>
            <w:r>
              <w:rPr>
                <w:b/>
              </w:rPr>
              <w:t>Запроса котировок</w:t>
            </w:r>
            <w:r w:rsidR="003830DE">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1"/>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30DE">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3830DE">
              <w:t xml:space="preserve"> </w:t>
            </w:r>
            <w:r w:rsidR="002A5DA1">
              <w:t>в</w:t>
            </w:r>
            <w:r w:rsidR="003830DE">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E57AD4" w:rsidP="00A83DB8">
      <w:pPr>
        <w:pStyle w:val="21"/>
        <w:pageBreakBefore/>
        <w:jc w:val="center"/>
        <w:rPr>
          <w:rFonts w:ascii="Times New Roman" w:eastAsia="MS Mincho" w:hAnsi="Times New Roman"/>
          <w:color w:val="auto"/>
          <w:kern w:val="32"/>
          <w:szCs w:val="24"/>
        </w:rPr>
      </w:pPr>
      <w:bookmarkStart w:id="70" w:name="_ФОРМА_3._ТЕХНИКО-КОММЕРЧЕСКОЕ"/>
      <w:bookmarkStart w:id="71" w:name="_ФОРМА_3.1._ЦЕНОВОЕ"/>
      <w:bookmarkStart w:id="72" w:name="_ФОРМА_4._РЕКОМЕНДУЕМАЯ"/>
      <w:bookmarkStart w:id="73" w:name="_Toc2783440"/>
      <w:bookmarkStart w:id="74" w:name="_Toc529889385"/>
      <w:bookmarkStart w:id="75" w:name="_Toc525906705"/>
      <w:bookmarkStart w:id="76" w:name="_Toc454968243"/>
      <w:bookmarkStart w:id="77" w:name="_Toc27119019"/>
      <w:bookmarkStart w:id="78" w:name="_Toc454968244"/>
      <w:bookmarkStart w:id="79" w:name="_Toc525906706"/>
      <w:bookmarkEnd w:id="70"/>
      <w:bookmarkEnd w:id="71"/>
      <w:bookmarkEnd w:id="72"/>
      <w:r>
        <w:rPr>
          <w:rFonts w:ascii="Times New Roman" w:eastAsia="MS Mincho" w:hAnsi="Times New Roman"/>
          <w:b w:val="0"/>
          <w:bCs w:val="0"/>
          <w:color w:val="auto"/>
          <w:kern w:val="32"/>
          <w:szCs w:val="24"/>
        </w:rPr>
        <w:lastRenderedPageBreak/>
        <w:t>ФОРМА 3.</w:t>
      </w:r>
      <w:r w:rsidR="00B12813">
        <w:rPr>
          <w:rFonts w:ascii="Times New Roman" w:eastAsia="MS Mincho" w:hAnsi="Times New Roman"/>
          <w:b w:val="0"/>
          <w:bCs w:val="0"/>
          <w:color w:val="auto"/>
          <w:kern w:val="32"/>
          <w:szCs w:val="24"/>
        </w:rPr>
        <w:t xml:space="preserve"> ЦЕНОВОЕ ПРЕДЛОЖЕНИЕ</w:t>
      </w:r>
      <w:bookmarkEnd w:id="73"/>
      <w:bookmarkEnd w:id="74"/>
      <w:bookmarkEnd w:id="75"/>
      <w:bookmarkEnd w:id="76"/>
      <w:bookmarkEnd w:id="77"/>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80" w:name="_Техническое_предложение_(Форма"/>
      <w:bookmarkStart w:id="81" w:name="_Toc235439567"/>
      <w:bookmarkStart w:id="82" w:name="_Toc305665991"/>
      <w:bookmarkEnd w:id="80"/>
      <w:r>
        <w:t>ЦЕНОВОЕ ПРЕДЛОЖЕНИЕ</w:t>
      </w:r>
      <w:bookmarkEnd w:id="81"/>
      <w:bookmarkEnd w:id="82"/>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 xml:space="preserve">Настоящим предлагаем </w:t>
      </w:r>
      <w:r w:rsidR="00BF51F1">
        <w:t>оказать услуги</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43"/>
        <w:gridCol w:w="1225"/>
        <w:gridCol w:w="1289"/>
        <w:gridCol w:w="1934"/>
        <w:gridCol w:w="2002"/>
      </w:tblGrid>
      <w:tr w:rsidR="00B00B11" w:rsidTr="00B00B11">
        <w:tc>
          <w:tcPr>
            <w:tcW w:w="528"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w:t>
            </w:r>
          </w:p>
          <w:p w:rsidR="00B00B11" w:rsidRPr="00C27D2A" w:rsidRDefault="00B00B11" w:rsidP="00C27D2A">
            <w:pPr>
              <w:jc w:val="center"/>
              <w:rPr>
                <w:rFonts w:cs="Arial"/>
                <w:color w:val="000000"/>
                <w:sz w:val="20"/>
                <w:szCs w:val="20"/>
                <w:lang w:eastAsia="en-US"/>
              </w:rPr>
            </w:pPr>
            <w:proofErr w:type="gramStart"/>
            <w:r w:rsidRPr="00C27D2A">
              <w:rPr>
                <w:rFonts w:cs="Arial"/>
                <w:color w:val="000000"/>
                <w:sz w:val="20"/>
                <w:szCs w:val="20"/>
                <w:lang w:eastAsia="en-US"/>
              </w:rPr>
              <w:t>п</w:t>
            </w:r>
            <w:proofErr w:type="gramEnd"/>
            <w:r w:rsidRPr="00C27D2A">
              <w:rPr>
                <w:rFonts w:cs="Arial"/>
                <w:color w:val="000000"/>
                <w:sz w:val="20"/>
                <w:szCs w:val="20"/>
                <w:lang w:eastAsia="en-US"/>
              </w:rPr>
              <w:t>/п</w:t>
            </w:r>
          </w:p>
        </w:tc>
        <w:tc>
          <w:tcPr>
            <w:tcW w:w="3443"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Наименование услуги</w:t>
            </w:r>
          </w:p>
        </w:tc>
        <w:tc>
          <w:tcPr>
            <w:tcW w:w="1225" w:type="dxa"/>
            <w:tcBorders>
              <w:top w:val="single" w:sz="4" w:space="0" w:color="auto"/>
              <w:left w:val="single" w:sz="4" w:space="0" w:color="auto"/>
              <w:bottom w:val="single" w:sz="4" w:space="0" w:color="auto"/>
              <w:right w:val="single" w:sz="4" w:space="0" w:color="auto"/>
            </w:tcBorders>
            <w:vAlign w:val="center"/>
          </w:tcPr>
          <w:p w:rsidR="00B00B11" w:rsidRDefault="00B00B11" w:rsidP="00B00B11">
            <w:pPr>
              <w:jc w:val="center"/>
              <w:rPr>
                <w:rFonts w:cs="Arial"/>
                <w:color w:val="000000"/>
                <w:sz w:val="20"/>
                <w:szCs w:val="20"/>
                <w:lang w:eastAsia="en-US"/>
              </w:rPr>
            </w:pPr>
            <w:r>
              <w:rPr>
                <w:rFonts w:cs="Arial"/>
                <w:color w:val="000000"/>
                <w:sz w:val="20"/>
                <w:szCs w:val="20"/>
                <w:lang w:eastAsia="en-US"/>
              </w:rPr>
              <w:t>Ед. измерения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Кол-во</w:t>
            </w:r>
          </w:p>
        </w:tc>
        <w:tc>
          <w:tcPr>
            <w:tcW w:w="1934"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2002"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B00B11" w:rsidTr="00B00B11">
        <w:trPr>
          <w:trHeight w:val="258"/>
        </w:trPr>
        <w:tc>
          <w:tcPr>
            <w:tcW w:w="528"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3443" w:type="dxa"/>
            <w:tcBorders>
              <w:top w:val="single" w:sz="4" w:space="0" w:color="auto"/>
              <w:left w:val="single" w:sz="4" w:space="0" w:color="auto"/>
              <w:bottom w:val="single" w:sz="4" w:space="0" w:color="auto"/>
              <w:right w:val="single" w:sz="4" w:space="0" w:color="auto"/>
            </w:tcBorders>
            <w:vAlign w:val="center"/>
          </w:tcPr>
          <w:p w:rsidR="00B00B11" w:rsidRPr="00AE7638" w:rsidRDefault="00B00B11" w:rsidP="00C27D2A">
            <w:pPr>
              <w:pStyle w:val="33"/>
              <w:rPr>
                <w:sz w:val="22"/>
                <w:szCs w:val="22"/>
              </w:rPr>
            </w:pPr>
          </w:p>
        </w:tc>
        <w:tc>
          <w:tcPr>
            <w:tcW w:w="1225" w:type="dxa"/>
            <w:tcBorders>
              <w:top w:val="single" w:sz="4" w:space="0" w:color="auto"/>
              <w:left w:val="single" w:sz="4" w:space="0" w:color="auto"/>
              <w:bottom w:val="single" w:sz="4" w:space="0" w:color="auto"/>
              <w:right w:val="single" w:sz="4" w:space="0" w:color="auto"/>
            </w:tcBorders>
          </w:tcPr>
          <w:p w:rsidR="00B00B11" w:rsidRPr="00385C5E" w:rsidRDefault="00B00B11" w:rsidP="0044692D">
            <w:pPr>
              <w:jc w:val="center"/>
            </w:pPr>
          </w:p>
        </w:tc>
        <w:tc>
          <w:tcPr>
            <w:tcW w:w="1289" w:type="dxa"/>
            <w:tcBorders>
              <w:top w:val="single" w:sz="4" w:space="0" w:color="auto"/>
              <w:left w:val="single" w:sz="4" w:space="0" w:color="auto"/>
              <w:bottom w:val="single" w:sz="4" w:space="0" w:color="auto"/>
              <w:right w:val="single" w:sz="4" w:space="0" w:color="auto"/>
            </w:tcBorders>
            <w:vAlign w:val="center"/>
          </w:tcPr>
          <w:p w:rsidR="00B00B11" w:rsidRPr="00385C5E" w:rsidRDefault="00B00B11" w:rsidP="0044692D">
            <w:pPr>
              <w:jc w:val="center"/>
            </w:pPr>
          </w:p>
        </w:tc>
        <w:tc>
          <w:tcPr>
            <w:tcW w:w="1934"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2002"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r>
      <w:tr w:rsidR="0075773F" w:rsidTr="00A818FF">
        <w:tc>
          <w:tcPr>
            <w:tcW w:w="8419" w:type="dxa"/>
            <w:gridSpan w:val="5"/>
            <w:tcBorders>
              <w:top w:val="single" w:sz="4" w:space="0" w:color="auto"/>
              <w:left w:val="single" w:sz="4" w:space="0" w:color="auto"/>
              <w:bottom w:val="single" w:sz="4" w:space="0" w:color="auto"/>
              <w:right w:val="single" w:sz="4" w:space="0" w:color="auto"/>
            </w:tcBorders>
          </w:tcPr>
          <w:p w:rsidR="0075773F" w:rsidRDefault="0075773F">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002" w:type="dxa"/>
            <w:tcBorders>
              <w:top w:val="single" w:sz="4" w:space="0" w:color="auto"/>
              <w:left w:val="single" w:sz="4" w:space="0" w:color="auto"/>
              <w:bottom w:val="single" w:sz="4" w:space="0" w:color="auto"/>
              <w:right w:val="single" w:sz="4" w:space="0" w:color="auto"/>
            </w:tcBorders>
          </w:tcPr>
          <w:p w:rsidR="0075773F" w:rsidRDefault="0075773F">
            <w:pPr>
              <w:spacing w:line="276" w:lineRule="auto"/>
              <w:rPr>
                <w:rFonts w:cs="Arial"/>
                <w:color w:val="000000"/>
                <w:lang w:eastAsia="en-US"/>
              </w:rPr>
            </w:pPr>
          </w:p>
        </w:tc>
      </w:tr>
    </w:tbl>
    <w:p w:rsidR="00B12813" w:rsidRDefault="00B12813" w:rsidP="00B12813"/>
    <w:p w:rsidR="00B00B11" w:rsidRDefault="00B12813" w:rsidP="00B12813">
      <w:r>
        <w:t xml:space="preserve">Таким образом, итоговая общая сумма </w:t>
      </w:r>
      <w:r w:rsidR="00B00B11">
        <w:t>ценового предложения составляет:</w:t>
      </w:r>
    </w:p>
    <w:p w:rsidR="00B12813" w:rsidRDefault="00B12813" w:rsidP="00B12813">
      <w:pPr>
        <w:rPr>
          <w:i/>
        </w:rPr>
      </w:pPr>
      <w:r>
        <w:t>__________________(_____________________________) рублей____ копеек, в том числе НДС</w:t>
      </w:r>
      <w:proofErr w:type="gramStart"/>
      <w:r>
        <w:t xml:space="preserve"> (__%) _______________ (_________________________) </w:t>
      </w:r>
      <w:proofErr w:type="gramEnd"/>
      <w:r>
        <w:t xml:space="preserve">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1"/>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1. Данные инструкции не следует воспроизводить в документах, подготовленных Участником Запроса котировок</w:t>
      </w:r>
      <w:r w:rsidR="003830DE">
        <w:rPr>
          <w:color w:val="808080"/>
        </w:rPr>
        <w:t xml:space="preserve"> </w:t>
      </w:r>
      <w:r>
        <w:rPr>
          <w:color w:val="808080"/>
        </w:rPr>
        <w:t>в электронной форме.</w:t>
      </w:r>
    </w:p>
    <w:p w:rsidR="00B12813" w:rsidRDefault="00B12813" w:rsidP="00B12813">
      <w:pPr>
        <w:jc w:val="both"/>
        <w:rPr>
          <w:color w:val="808080"/>
        </w:rPr>
      </w:pPr>
      <w:r>
        <w:rPr>
          <w:color w:val="808080"/>
        </w:rPr>
        <w:t>2. Участник</w:t>
      </w:r>
      <w:r w:rsidR="003830DE">
        <w:rPr>
          <w:color w:val="808080"/>
        </w:rPr>
        <w:t xml:space="preserve"> </w:t>
      </w:r>
      <w:r>
        <w:rPr>
          <w:color w:val="808080"/>
        </w:rPr>
        <w:t>Запроса</w:t>
      </w:r>
      <w:r w:rsidR="003830DE">
        <w:rPr>
          <w:color w:val="808080"/>
        </w:rPr>
        <w:t xml:space="preserve"> </w:t>
      </w:r>
      <w:r>
        <w:rPr>
          <w:color w:val="808080"/>
        </w:rPr>
        <w:t>котировок</w:t>
      </w:r>
      <w:r w:rsidR="003830DE">
        <w:rPr>
          <w:color w:val="808080"/>
        </w:rPr>
        <w:t xml:space="preserve"> </w:t>
      </w:r>
      <w:r>
        <w:rPr>
          <w:color w:val="808080"/>
        </w:rPr>
        <w:t>в электронной форме приводит номер и дату Заявки на участие в запросе котировок</w:t>
      </w:r>
      <w:r w:rsidR="003830DE">
        <w:rPr>
          <w:color w:val="808080"/>
        </w:rPr>
        <w:t xml:space="preserve"> </w:t>
      </w:r>
      <w:r>
        <w:rPr>
          <w:color w:val="808080"/>
        </w:rPr>
        <w:t>в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4. В случае если Участник Запроса котировок</w:t>
      </w:r>
      <w:r w:rsidR="003830DE">
        <w:rPr>
          <w:color w:val="808080"/>
        </w:rPr>
        <w:t xml:space="preserve"> </w:t>
      </w:r>
      <w:r>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B5596B">
      <w:pPr>
        <w:rPr>
          <w:rFonts w:eastAsia="MS Mincho"/>
          <w:kern w:val="32"/>
        </w:rPr>
      </w:pPr>
    </w:p>
    <w:p w:rsidR="00656C85" w:rsidRDefault="00656C85" w:rsidP="00B5596B">
      <w:pPr>
        <w:rPr>
          <w:rFonts w:eastAsia="MS Mincho"/>
          <w:kern w:val="32"/>
        </w:rPr>
      </w:pPr>
    </w:p>
    <w:p w:rsidR="00656C85" w:rsidRDefault="00656C85" w:rsidP="00B5596B">
      <w:pPr>
        <w:rPr>
          <w:rFonts w:eastAsia="MS Mincho"/>
          <w:kern w:val="32"/>
        </w:rPr>
      </w:pPr>
    </w:p>
    <w:p w:rsidR="00630153" w:rsidRPr="007832C1" w:rsidRDefault="00630153" w:rsidP="00643302">
      <w:pPr>
        <w:pStyle w:val="21"/>
        <w:pageBreakBefore/>
        <w:jc w:val="center"/>
        <w:rPr>
          <w:rFonts w:ascii="Times New Roman" w:eastAsia="MS Mincho" w:hAnsi="Times New Roman"/>
          <w:color w:val="auto"/>
          <w:kern w:val="32"/>
          <w:szCs w:val="24"/>
        </w:rPr>
      </w:pPr>
      <w:bookmarkStart w:id="83" w:name="_Toc27119020"/>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3"/>
    </w:p>
    <w:p w:rsidR="00630153" w:rsidRPr="005C24A0" w:rsidRDefault="00630153" w:rsidP="00630153"/>
    <w:p w:rsidR="00630153" w:rsidRPr="005C24A0" w:rsidRDefault="00630153" w:rsidP="00630153">
      <w:pPr>
        <w:pStyle w:val="a5"/>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2"/>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4" w:name="_Toc525906708"/>
    </w:p>
    <w:p w:rsidR="000D639E" w:rsidRPr="00F34233" w:rsidRDefault="000D639E" w:rsidP="000D639E">
      <w:pPr>
        <w:pStyle w:val="21"/>
        <w:ind w:right="-1"/>
        <w:jc w:val="center"/>
        <w:rPr>
          <w:rFonts w:ascii="Times New Roman" w:hAnsi="Times New Roman" w:cs="Times New Roman"/>
          <w:color w:val="auto"/>
        </w:rPr>
      </w:pPr>
      <w:bookmarkStart w:id="85" w:name="_ФОРМА_5._ДЕКЛАРАЦИЯ"/>
      <w:bookmarkStart w:id="86" w:name="_Toc529889387"/>
      <w:bookmarkStart w:id="87" w:name="_Toc27119021"/>
      <w:bookmarkEnd w:id="84"/>
      <w:bookmarkEnd w:id="85"/>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1219B2">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6"/>
      <w:bookmarkEnd w:id="87"/>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30DE">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w:t>
      </w:r>
      <w:proofErr w:type="gramStart"/>
      <w:r>
        <w:t>:________________________________________________________________________</w:t>
      </w:r>
      <w:proofErr w:type="gramEnd"/>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w:t>
            </w:r>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37881">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8" w:name="_Toc529883732"/>
      <w:bookmarkEnd w:id="88"/>
      <w:proofErr w:type="gramEnd"/>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9" w:name="_РАЗДЕЛ_IV._ТЕХНИЧЕСКОЕ"/>
      <w:bookmarkStart w:id="90" w:name="_Toc529889388"/>
      <w:bookmarkStart w:id="91" w:name="_Toc27119022"/>
      <w:bookmarkEnd w:id="89"/>
      <w:r w:rsidRPr="00E12E61">
        <w:rPr>
          <w:rFonts w:ascii="Times New Roman" w:eastAsia="MS Mincho" w:hAnsi="Times New Roman"/>
          <w:color w:val="auto"/>
          <w:kern w:val="32"/>
          <w:szCs w:val="24"/>
        </w:rPr>
        <w:lastRenderedPageBreak/>
        <w:t>РАЗДЕЛ IV. ТЕХНИЧЕСКОЕ ЗАДАНИЕ</w:t>
      </w:r>
      <w:bookmarkEnd w:id="90"/>
      <w:bookmarkEnd w:id="91"/>
    </w:p>
    <w:p w:rsidR="00CF233C" w:rsidRDefault="00CF233C" w:rsidP="00CF233C">
      <w:pPr>
        <w:jc w:val="center"/>
        <w:rPr>
          <w:b/>
          <w:sz w:val="30"/>
          <w:szCs w:val="30"/>
        </w:rPr>
      </w:pPr>
    </w:p>
    <w:p w:rsidR="006C1829" w:rsidRPr="006C1829" w:rsidRDefault="00E00C2D" w:rsidP="006C1829">
      <w:pPr>
        <w:pStyle w:val="af2"/>
        <w:jc w:val="both"/>
        <w:rPr>
          <w:rFonts w:ascii="Times New Roman" w:eastAsiaTheme="minorHAnsi" w:hAnsi="Times New Roman"/>
          <w:sz w:val="24"/>
          <w:szCs w:val="24"/>
          <w:u w:val="single"/>
          <w:lang w:eastAsia="en-US"/>
        </w:rPr>
      </w:pPr>
      <w:bookmarkStart w:id="92" w:name="_Toc6571606"/>
      <w:r w:rsidRPr="006C1829">
        <w:rPr>
          <w:rFonts w:ascii="Times New Roman" w:hAnsi="Times New Roman"/>
          <w:b/>
          <w:color w:val="000000"/>
          <w:sz w:val="24"/>
          <w:szCs w:val="24"/>
        </w:rPr>
        <w:t xml:space="preserve">Предмет </w:t>
      </w:r>
      <w:r w:rsidR="001A7FE9" w:rsidRPr="006C1829">
        <w:rPr>
          <w:rFonts w:ascii="Times New Roman" w:hAnsi="Times New Roman"/>
          <w:b/>
          <w:sz w:val="24"/>
          <w:szCs w:val="24"/>
          <w:lang w:eastAsia="zh-CN"/>
        </w:rPr>
        <w:t>запроса котировок</w:t>
      </w:r>
      <w:r w:rsidRPr="006C1829">
        <w:rPr>
          <w:rFonts w:ascii="Times New Roman" w:hAnsi="Times New Roman"/>
          <w:b/>
          <w:sz w:val="24"/>
          <w:szCs w:val="24"/>
          <w:lang w:eastAsia="zh-CN"/>
        </w:rPr>
        <w:t xml:space="preserve"> в электронной форме</w:t>
      </w:r>
      <w:r w:rsidRPr="006C1829">
        <w:rPr>
          <w:rFonts w:ascii="Times New Roman" w:hAnsi="Times New Roman"/>
          <w:b/>
          <w:sz w:val="24"/>
          <w:szCs w:val="24"/>
        </w:rPr>
        <w:t>:</w:t>
      </w:r>
      <w:r w:rsidRPr="006C1829">
        <w:rPr>
          <w:rFonts w:ascii="Times New Roman" w:hAnsi="Times New Roman"/>
          <w:color w:val="FF0000"/>
          <w:sz w:val="24"/>
          <w:szCs w:val="24"/>
        </w:rPr>
        <w:t xml:space="preserve"> </w:t>
      </w:r>
      <w:bookmarkStart w:id="93" w:name="_Toc27119023"/>
      <w:r w:rsidR="006C1829" w:rsidRPr="006C1829">
        <w:rPr>
          <w:rFonts w:ascii="Times New Roman" w:eastAsiaTheme="minorHAnsi" w:hAnsi="Times New Roman"/>
          <w:sz w:val="24"/>
          <w:szCs w:val="24"/>
          <w:lang w:eastAsia="en-US"/>
        </w:rPr>
        <w:t>Оказание услуг по периодическому комплексному обследованию рельсовых путей подъемных сооружений СГМУП "ГТС".</w:t>
      </w:r>
    </w:p>
    <w:p w:rsidR="006C1829" w:rsidRPr="006C1829" w:rsidRDefault="006C1829" w:rsidP="006C1829">
      <w:pPr>
        <w:ind w:left="284" w:hanging="284"/>
        <w:jc w:val="both"/>
        <w:rPr>
          <w:rFonts w:eastAsiaTheme="minorHAnsi"/>
          <w:lang w:eastAsia="en-US"/>
        </w:rPr>
      </w:pPr>
      <w:r w:rsidRPr="006C1829">
        <w:rPr>
          <w:rFonts w:eastAsiaTheme="minorHAnsi"/>
          <w:b/>
          <w:lang w:eastAsia="en-US"/>
        </w:rPr>
        <w:t xml:space="preserve">Срок оказания услуг: </w:t>
      </w:r>
      <w:r w:rsidRPr="006C1829">
        <w:rPr>
          <w:rFonts w:eastAsiaTheme="minorHAnsi"/>
          <w:lang w:eastAsia="en-US"/>
        </w:rPr>
        <w:t xml:space="preserve">услуги должны быть оказаны </w:t>
      </w:r>
      <w:proofErr w:type="gramStart"/>
      <w:r w:rsidRPr="006C1829">
        <w:rPr>
          <w:rFonts w:eastAsiaTheme="minorHAnsi"/>
          <w:lang w:eastAsia="en-US"/>
        </w:rPr>
        <w:t>с даты заключения</w:t>
      </w:r>
      <w:proofErr w:type="gramEnd"/>
      <w:r w:rsidRPr="006C1829">
        <w:rPr>
          <w:rFonts w:eastAsiaTheme="minorHAnsi"/>
          <w:lang w:eastAsia="en-US"/>
        </w:rPr>
        <w:t xml:space="preserve"> договора по 30.11.2020г </w:t>
      </w:r>
    </w:p>
    <w:p w:rsidR="006C1829" w:rsidRPr="006C1829" w:rsidRDefault="006C1829" w:rsidP="006C1829">
      <w:pPr>
        <w:ind w:left="142" w:hanging="142"/>
        <w:jc w:val="both"/>
        <w:rPr>
          <w:rFonts w:eastAsiaTheme="minorHAnsi"/>
          <w:lang w:eastAsia="en-US"/>
        </w:rPr>
      </w:pPr>
      <w:r w:rsidRPr="006C1829">
        <w:rPr>
          <w:rFonts w:eastAsiaTheme="minorHAnsi"/>
          <w:b/>
          <w:lang w:eastAsia="en-US"/>
        </w:rPr>
        <w:t xml:space="preserve">Место оказания услуг: </w:t>
      </w:r>
    </w:p>
    <w:p w:rsidR="006C1829" w:rsidRPr="006C1829" w:rsidRDefault="006C1829" w:rsidP="006C1829">
      <w:pPr>
        <w:numPr>
          <w:ilvl w:val="0"/>
          <w:numId w:val="19"/>
        </w:numPr>
        <w:ind w:left="714" w:hanging="357"/>
        <w:jc w:val="both"/>
        <w:rPr>
          <w:rFonts w:eastAsiaTheme="minorHAnsi"/>
          <w:lang w:eastAsia="en-US"/>
        </w:rPr>
      </w:pPr>
      <w:proofErr w:type="gramStart"/>
      <w:r w:rsidRPr="006C1829">
        <w:rPr>
          <w:rFonts w:eastAsiaTheme="minorHAnsi"/>
          <w:lang w:eastAsia="en-US"/>
        </w:rPr>
        <w:t>Ханты-Мансийский автономный округ, г. Сургут, ул. Профсоюзов, д. 69/1, Ремонтно-механический цех, склад;</w:t>
      </w:r>
      <w:proofErr w:type="gramEnd"/>
    </w:p>
    <w:p w:rsidR="006C1829" w:rsidRPr="006C1829" w:rsidRDefault="006C1829" w:rsidP="006C1829">
      <w:pPr>
        <w:numPr>
          <w:ilvl w:val="0"/>
          <w:numId w:val="19"/>
        </w:numPr>
        <w:ind w:left="714" w:hanging="357"/>
        <w:jc w:val="both"/>
        <w:rPr>
          <w:rFonts w:eastAsiaTheme="minorHAnsi"/>
          <w:lang w:eastAsia="en-US"/>
        </w:rPr>
      </w:pPr>
      <w:r w:rsidRPr="006C1829">
        <w:rPr>
          <w:rFonts w:eastAsiaTheme="minorHAnsi"/>
          <w:lang w:eastAsia="en-US"/>
        </w:rPr>
        <w:t>Ханты-Мансийский автономный округ, г. Сургут, ул. Нефтяников, д.24, котельная №1;</w:t>
      </w:r>
    </w:p>
    <w:p w:rsidR="006C1829" w:rsidRPr="006C1829" w:rsidRDefault="006C1829" w:rsidP="006C1829">
      <w:pPr>
        <w:numPr>
          <w:ilvl w:val="0"/>
          <w:numId w:val="19"/>
        </w:numPr>
        <w:ind w:left="714" w:hanging="357"/>
        <w:jc w:val="both"/>
        <w:rPr>
          <w:rFonts w:eastAsiaTheme="minorHAnsi"/>
          <w:lang w:eastAsia="en-US"/>
        </w:rPr>
      </w:pPr>
      <w:r w:rsidRPr="006C1829">
        <w:rPr>
          <w:rFonts w:eastAsiaTheme="minorHAnsi"/>
          <w:lang w:eastAsia="en-US"/>
        </w:rPr>
        <w:t>Ханты-Мансийский автономный округ, г. Сургут, ул. Нефтяников, д.24, котельная №2;</w:t>
      </w:r>
    </w:p>
    <w:p w:rsidR="006C1829" w:rsidRPr="006C1829" w:rsidRDefault="006C1829" w:rsidP="006C1829">
      <w:pPr>
        <w:numPr>
          <w:ilvl w:val="0"/>
          <w:numId w:val="19"/>
        </w:numPr>
        <w:ind w:left="714" w:hanging="357"/>
        <w:jc w:val="both"/>
        <w:rPr>
          <w:rFonts w:eastAsiaTheme="minorHAnsi"/>
          <w:lang w:eastAsia="en-US"/>
        </w:rPr>
      </w:pPr>
      <w:r w:rsidRPr="006C1829">
        <w:rPr>
          <w:rFonts w:eastAsiaTheme="minorHAnsi"/>
          <w:lang w:eastAsia="en-US"/>
        </w:rPr>
        <w:t>Ханты-Мансийский автономный округ, г. Сургут, ул. Майская, д.10/2, котельная №3;</w:t>
      </w:r>
    </w:p>
    <w:p w:rsidR="006C1829" w:rsidRPr="006C1829" w:rsidRDefault="006C1829" w:rsidP="006C1829">
      <w:pPr>
        <w:numPr>
          <w:ilvl w:val="0"/>
          <w:numId w:val="19"/>
        </w:numPr>
        <w:ind w:left="714" w:hanging="357"/>
        <w:jc w:val="both"/>
        <w:rPr>
          <w:rFonts w:eastAsiaTheme="minorHAnsi"/>
          <w:lang w:eastAsia="en-US"/>
        </w:rPr>
      </w:pPr>
      <w:r w:rsidRPr="006C1829">
        <w:rPr>
          <w:rFonts w:eastAsiaTheme="minorHAnsi"/>
          <w:lang w:eastAsia="en-US"/>
        </w:rPr>
        <w:t>Ханты-Мансийский автономный округ, г. Сургут, ул.30 лет Победы, д.28, котельная №4;</w:t>
      </w:r>
    </w:p>
    <w:p w:rsidR="006C1829" w:rsidRPr="006C1829" w:rsidRDefault="006C1829" w:rsidP="006C1829">
      <w:pPr>
        <w:numPr>
          <w:ilvl w:val="0"/>
          <w:numId w:val="19"/>
        </w:numPr>
        <w:ind w:left="714" w:hanging="357"/>
        <w:jc w:val="both"/>
        <w:rPr>
          <w:rFonts w:eastAsiaTheme="minorHAnsi"/>
          <w:lang w:eastAsia="en-US"/>
        </w:rPr>
      </w:pPr>
      <w:r w:rsidRPr="006C1829">
        <w:rPr>
          <w:rFonts w:eastAsiaTheme="minorHAnsi"/>
          <w:lang w:eastAsia="en-US"/>
        </w:rPr>
        <w:t>Ханты-Мансийский автономный округ, г. Сургут, ул. Индустриальная, д.40, котельная №7;</w:t>
      </w:r>
    </w:p>
    <w:p w:rsidR="006C1829" w:rsidRPr="006C1829" w:rsidRDefault="006C1829" w:rsidP="006C1829">
      <w:pPr>
        <w:numPr>
          <w:ilvl w:val="0"/>
          <w:numId w:val="19"/>
        </w:numPr>
        <w:ind w:left="714" w:hanging="357"/>
        <w:jc w:val="both"/>
        <w:rPr>
          <w:rFonts w:eastAsiaTheme="minorHAnsi"/>
          <w:lang w:eastAsia="en-US"/>
        </w:rPr>
      </w:pPr>
      <w:r w:rsidRPr="006C1829">
        <w:rPr>
          <w:rFonts w:eastAsiaTheme="minorHAnsi"/>
          <w:lang w:eastAsia="en-US"/>
        </w:rPr>
        <w:t>Ханты-Мансийский автономный округ, г. Сургут, ул. Западная, д.1/1, котельная №13;</w:t>
      </w:r>
    </w:p>
    <w:p w:rsidR="006C1829" w:rsidRPr="006C1829" w:rsidRDefault="006C1829" w:rsidP="006C1829">
      <w:pPr>
        <w:numPr>
          <w:ilvl w:val="0"/>
          <w:numId w:val="19"/>
        </w:numPr>
        <w:ind w:left="714" w:hanging="357"/>
        <w:jc w:val="both"/>
        <w:rPr>
          <w:rFonts w:eastAsiaTheme="minorHAnsi"/>
          <w:lang w:eastAsia="en-US"/>
        </w:rPr>
      </w:pPr>
      <w:r w:rsidRPr="006C1829">
        <w:rPr>
          <w:rFonts w:eastAsiaTheme="minorHAnsi"/>
          <w:lang w:eastAsia="en-US"/>
        </w:rPr>
        <w:t>Ханты-Мансийский автономный округ, г. Сургут, ул. Западная, д.1/1, котельная №14.</w:t>
      </w:r>
    </w:p>
    <w:p w:rsidR="006C1829" w:rsidRPr="006C1829" w:rsidRDefault="006C1829" w:rsidP="006C1829">
      <w:pPr>
        <w:spacing w:line="276" w:lineRule="auto"/>
        <w:ind w:right="-144"/>
        <w:rPr>
          <w:b/>
        </w:rPr>
      </w:pPr>
    </w:p>
    <w:p w:rsidR="006C1829" w:rsidRPr="006C1829" w:rsidRDefault="006C1829" w:rsidP="006C1829">
      <w:pPr>
        <w:spacing w:line="276" w:lineRule="auto"/>
        <w:ind w:right="-144" w:firstLine="539"/>
        <w:jc w:val="center"/>
        <w:rPr>
          <w:b/>
        </w:rPr>
      </w:pPr>
      <w:r w:rsidRPr="006C1829">
        <w:rPr>
          <w:b/>
        </w:rPr>
        <w:t xml:space="preserve">ТРЕБОВАНИЯ К КАЧЕСТВУ, ТЕХНИЧЕСКИМ ХАРАКТЕРИСТИКАМ </w:t>
      </w:r>
    </w:p>
    <w:p w:rsidR="006C1829" w:rsidRPr="006C1829" w:rsidRDefault="006C1829" w:rsidP="006C1829">
      <w:pPr>
        <w:spacing w:line="276" w:lineRule="auto"/>
        <w:ind w:right="-144" w:firstLine="539"/>
        <w:jc w:val="center"/>
        <w:rPr>
          <w:b/>
        </w:rPr>
      </w:pPr>
      <w:r w:rsidRPr="006C1829">
        <w:rPr>
          <w:b/>
        </w:rPr>
        <w:t>ОКАЗЫВАЕМЫХ УСЛУГ:</w:t>
      </w:r>
    </w:p>
    <w:p w:rsidR="006C1829" w:rsidRPr="006C1829" w:rsidRDefault="006C1829" w:rsidP="006C1829">
      <w:pPr>
        <w:rPr>
          <w:rFonts w:eastAsiaTheme="minorHAnsi"/>
          <w:b/>
          <w:lang w:eastAsia="en-US"/>
        </w:rPr>
      </w:pPr>
    </w:p>
    <w:p w:rsidR="006C1829" w:rsidRPr="006C1829" w:rsidRDefault="006C1829" w:rsidP="006C1829">
      <w:pPr>
        <w:ind w:firstLine="425"/>
        <w:jc w:val="both"/>
      </w:pPr>
      <w:r w:rsidRPr="006C1829">
        <w:t xml:space="preserve">Исполнитель должен оказать услуги по </w:t>
      </w:r>
      <w:r w:rsidRPr="006C1829">
        <w:rPr>
          <w:rFonts w:eastAsiaTheme="minorHAnsi"/>
          <w:lang w:eastAsia="en-US"/>
        </w:rPr>
        <w:t>периодическому комплексному обследованию рельсовых путей подъемных сооружений</w:t>
      </w:r>
      <w:r w:rsidRPr="006C1829">
        <w:t xml:space="preserve"> в полном соответствии с нижеперечисленными требованиями Заказчика.</w:t>
      </w:r>
    </w:p>
    <w:p w:rsidR="006C1829" w:rsidRPr="006C1829" w:rsidRDefault="006C1829" w:rsidP="006C1829">
      <w:pPr>
        <w:rPr>
          <w:rFonts w:eastAsiaTheme="minorHAnsi"/>
          <w:b/>
          <w:lang w:eastAsia="en-US"/>
        </w:rPr>
      </w:pPr>
    </w:p>
    <w:p w:rsidR="006C1829" w:rsidRPr="006C1829" w:rsidRDefault="006C1829" w:rsidP="006C1829">
      <w:pPr>
        <w:jc w:val="both"/>
        <w:rPr>
          <w:rFonts w:eastAsiaTheme="minorHAnsi"/>
          <w:b/>
          <w:lang w:eastAsia="en-US"/>
        </w:rPr>
      </w:pPr>
      <w:r w:rsidRPr="006C1829">
        <w:rPr>
          <w:rFonts w:eastAsiaTheme="minorHAnsi"/>
          <w:b/>
          <w:lang w:eastAsia="en-US"/>
        </w:rPr>
        <w:t xml:space="preserve">1.Виды услуг: </w:t>
      </w:r>
    </w:p>
    <w:p w:rsidR="006C1829" w:rsidRPr="006C1829" w:rsidRDefault="006C1829" w:rsidP="006C1829">
      <w:pPr>
        <w:jc w:val="both"/>
        <w:rPr>
          <w:rFonts w:eastAsiaTheme="minorHAnsi"/>
          <w:lang w:eastAsia="en-US"/>
        </w:rPr>
      </w:pPr>
      <w:r w:rsidRPr="006C1829">
        <w:rPr>
          <w:rFonts w:eastAsiaTheme="minorHAnsi"/>
          <w:lang w:eastAsia="en-US"/>
        </w:rPr>
        <w:t>1.1 Периодическое комплексное обследование рельсовых путей проводится специализированной организацией и включает оказание следующего комплекса услуг:</w:t>
      </w:r>
    </w:p>
    <w:p w:rsidR="006C1829" w:rsidRPr="006C1829" w:rsidRDefault="006C1829" w:rsidP="006C1829">
      <w:pPr>
        <w:jc w:val="both"/>
        <w:rPr>
          <w:rFonts w:eastAsiaTheme="minorHAnsi"/>
          <w:lang w:eastAsia="en-US"/>
        </w:rPr>
      </w:pPr>
      <w:r w:rsidRPr="006C1829">
        <w:rPr>
          <w:rFonts w:eastAsiaTheme="minorHAnsi"/>
          <w:lang w:eastAsia="en-US"/>
        </w:rPr>
        <w:t xml:space="preserve">  - проверка наличия службы эксплуатации, отвечающей за состояние рельсовых путей;</w:t>
      </w:r>
    </w:p>
    <w:p w:rsidR="006C1829" w:rsidRPr="006C1829" w:rsidRDefault="006C1829" w:rsidP="006C1829">
      <w:pPr>
        <w:jc w:val="both"/>
        <w:rPr>
          <w:rFonts w:eastAsiaTheme="minorHAnsi"/>
          <w:lang w:eastAsia="en-US"/>
        </w:rPr>
      </w:pPr>
      <w:r w:rsidRPr="006C1829">
        <w:rPr>
          <w:rFonts w:eastAsiaTheme="minorHAnsi"/>
          <w:lang w:eastAsia="en-US"/>
        </w:rPr>
        <w:t xml:space="preserve">  - проверка наличия проектной и эксплуатационной документации;</w:t>
      </w:r>
    </w:p>
    <w:p w:rsidR="006C1829" w:rsidRPr="006C1829" w:rsidRDefault="006C1829" w:rsidP="006C1829">
      <w:pPr>
        <w:ind w:left="284" w:hanging="284"/>
        <w:jc w:val="both"/>
        <w:rPr>
          <w:rFonts w:eastAsiaTheme="minorHAnsi"/>
          <w:lang w:eastAsia="en-US"/>
        </w:rPr>
      </w:pPr>
      <w:r w:rsidRPr="006C1829">
        <w:rPr>
          <w:rFonts w:eastAsiaTheme="minorHAnsi"/>
          <w:lang w:eastAsia="en-US"/>
        </w:rPr>
        <w:t xml:space="preserve">  - поэлементное обследование рельсовых путей, включая оценку фактического состояния   рельсового пути</w:t>
      </w:r>
    </w:p>
    <w:p w:rsidR="006C1829" w:rsidRPr="006C1829" w:rsidRDefault="006C1829" w:rsidP="006C1829">
      <w:pPr>
        <w:ind w:left="284" w:hanging="284"/>
        <w:jc w:val="both"/>
        <w:rPr>
          <w:rFonts w:eastAsiaTheme="minorHAnsi"/>
          <w:lang w:eastAsia="en-US"/>
        </w:rPr>
      </w:pPr>
      <w:r w:rsidRPr="006C1829">
        <w:rPr>
          <w:rFonts w:eastAsiaTheme="minorHAnsi"/>
          <w:lang w:eastAsia="en-US"/>
        </w:rPr>
        <w:t xml:space="preserve">  - подготовка результатов комплексного обследования: оформление инструментальных замеров</w:t>
      </w:r>
      <w:proofErr w:type="gramStart"/>
      <w:r w:rsidRPr="006C1829">
        <w:rPr>
          <w:rFonts w:eastAsiaTheme="minorHAnsi"/>
          <w:lang w:eastAsia="en-US"/>
        </w:rPr>
        <w:t>.</w:t>
      </w:r>
      <w:proofErr w:type="gramEnd"/>
      <w:r w:rsidRPr="006C1829">
        <w:rPr>
          <w:rFonts w:eastAsiaTheme="minorHAnsi"/>
          <w:lang w:eastAsia="en-US"/>
        </w:rPr>
        <w:t xml:space="preserve"> (</w:t>
      </w:r>
      <w:proofErr w:type="gramStart"/>
      <w:r w:rsidRPr="006C1829">
        <w:rPr>
          <w:rFonts w:eastAsiaTheme="minorHAnsi"/>
          <w:lang w:eastAsia="en-US"/>
        </w:rPr>
        <w:t>п</w:t>
      </w:r>
      <w:proofErr w:type="gramEnd"/>
      <w:r w:rsidRPr="006C1829">
        <w:rPr>
          <w:rFonts w:eastAsiaTheme="minorHAnsi"/>
          <w:lang w:eastAsia="en-US"/>
        </w:rPr>
        <w:t xml:space="preserve">ротоколы измерения сопротивления заземления исполнителю предоставит заказчик) </w:t>
      </w:r>
    </w:p>
    <w:p w:rsidR="006C1829" w:rsidRPr="006C1829" w:rsidRDefault="006C1829" w:rsidP="006C1829">
      <w:pPr>
        <w:jc w:val="both"/>
        <w:rPr>
          <w:rFonts w:eastAsiaTheme="minorHAnsi"/>
          <w:lang w:eastAsia="en-US"/>
        </w:rPr>
      </w:pPr>
      <w:r w:rsidRPr="006C1829">
        <w:rPr>
          <w:rFonts w:eastAsiaTheme="minorHAnsi"/>
          <w:lang w:eastAsia="en-US"/>
        </w:rPr>
        <w:t xml:space="preserve">1.2. Результаты периодического комплексного обследования рельсовых путей оформляются техническим отчетом с актами. </w:t>
      </w:r>
    </w:p>
    <w:p w:rsidR="006C1829" w:rsidRPr="006C1829" w:rsidRDefault="006C1829" w:rsidP="006C1829">
      <w:pPr>
        <w:ind w:left="142" w:hanging="142"/>
        <w:rPr>
          <w:rFonts w:eastAsiaTheme="minorHAnsi"/>
          <w:b/>
          <w:lang w:eastAsia="en-US"/>
        </w:rPr>
      </w:pPr>
    </w:p>
    <w:p w:rsidR="006C1829" w:rsidRPr="006C1829" w:rsidRDefault="006C1829" w:rsidP="006C1829">
      <w:pPr>
        <w:rPr>
          <w:rFonts w:eastAsiaTheme="minorHAnsi"/>
          <w:b/>
          <w:lang w:eastAsia="en-US"/>
        </w:rPr>
      </w:pPr>
      <w:r w:rsidRPr="006C1829">
        <w:rPr>
          <w:rFonts w:eastAsiaTheme="minorHAnsi"/>
          <w:b/>
          <w:lang w:eastAsia="en-US"/>
        </w:rPr>
        <w:t>2.  Условия оказания услуг:</w:t>
      </w:r>
    </w:p>
    <w:p w:rsidR="006C1829" w:rsidRPr="006C1829" w:rsidRDefault="006C1829" w:rsidP="006C1829">
      <w:pPr>
        <w:jc w:val="both"/>
        <w:rPr>
          <w:rFonts w:eastAsiaTheme="minorHAnsi"/>
          <w:lang w:eastAsia="en-US"/>
        </w:rPr>
      </w:pPr>
      <w:r w:rsidRPr="006C1829">
        <w:rPr>
          <w:rFonts w:eastAsiaTheme="minorHAnsi"/>
          <w:lang w:eastAsia="en-US"/>
        </w:rPr>
        <w:t xml:space="preserve">2.1. Исполнитель  организовывает и производит специальные работы на каждом подъемном сооружении согласно приложению №1 к техническому заданию, с привлечением его рабочей силы, материалов и техники по периодическому комплексному обследованию рельсовых  путей  в  соответствии с приказом № 533 от 12 ноября 2013г.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p>
    <w:p w:rsidR="006C1829" w:rsidRPr="006C1829" w:rsidRDefault="006C1829" w:rsidP="006C1829">
      <w:pPr>
        <w:jc w:val="both"/>
        <w:rPr>
          <w:rFonts w:eastAsiaTheme="minorHAnsi"/>
          <w:lang w:eastAsia="en-US"/>
        </w:rPr>
      </w:pPr>
      <w:r w:rsidRPr="006C1829">
        <w:rPr>
          <w:rFonts w:eastAsiaTheme="minorHAnsi"/>
          <w:lang w:eastAsia="en-US"/>
        </w:rPr>
        <w:t>2.2. Перед началом работ сотрудники исполнителя должны пройти обязательный вводный инструктаж с оформлением Акта-допуска. Исполнитель должен обеспечить соблюдение мер пожарной и экологической безопасности, а также выполнение требований правил по охране труда.</w:t>
      </w:r>
    </w:p>
    <w:p w:rsidR="006C1829" w:rsidRPr="006C1829" w:rsidRDefault="006C1829" w:rsidP="006C1829">
      <w:pPr>
        <w:jc w:val="both"/>
        <w:rPr>
          <w:rFonts w:eastAsiaTheme="minorHAnsi"/>
          <w:lang w:eastAsia="en-US"/>
        </w:rPr>
      </w:pPr>
      <w:r w:rsidRPr="006C1829">
        <w:rPr>
          <w:rFonts w:eastAsiaTheme="minorHAnsi"/>
          <w:lang w:eastAsia="en-US"/>
        </w:rPr>
        <w:t>2.3. Оказать услуги надлежащего качества в объеме и в сроки, указанные в договоре.</w:t>
      </w:r>
    </w:p>
    <w:p w:rsidR="006C1829" w:rsidRPr="006C1829" w:rsidRDefault="006C1829" w:rsidP="006C1829">
      <w:pPr>
        <w:jc w:val="both"/>
        <w:rPr>
          <w:rFonts w:eastAsiaTheme="minorHAnsi"/>
          <w:iCs/>
          <w:lang w:eastAsia="en-US"/>
        </w:rPr>
      </w:pPr>
      <w:r w:rsidRPr="006C1829">
        <w:rPr>
          <w:rFonts w:eastAsiaTheme="minorHAnsi"/>
          <w:lang w:eastAsia="en-US"/>
        </w:rPr>
        <w:t>2.4. Оказать услуги предусмотренные договором лично, без привлечения соисполнителей.</w:t>
      </w:r>
    </w:p>
    <w:p w:rsidR="006C1829" w:rsidRPr="006C1829" w:rsidRDefault="006C1829" w:rsidP="006C1829">
      <w:pPr>
        <w:jc w:val="both"/>
        <w:rPr>
          <w:rFonts w:eastAsiaTheme="minorHAnsi"/>
          <w:lang w:eastAsia="en-US"/>
        </w:rPr>
      </w:pPr>
      <w:r w:rsidRPr="006C1829">
        <w:rPr>
          <w:rFonts w:eastAsiaTheme="minorHAnsi"/>
          <w:lang w:eastAsia="en-US"/>
        </w:rPr>
        <w:t>2.5. Поддерживать общественный порядок на объекте.</w:t>
      </w:r>
    </w:p>
    <w:p w:rsidR="006C1829" w:rsidRPr="006C1829" w:rsidRDefault="006C1829" w:rsidP="006C1829">
      <w:pPr>
        <w:spacing w:after="120"/>
        <w:ind w:left="284"/>
        <w:jc w:val="both"/>
        <w:rPr>
          <w:rFonts w:eastAsiaTheme="minorHAnsi"/>
          <w:lang w:eastAsia="en-US"/>
        </w:rPr>
      </w:pPr>
    </w:p>
    <w:p w:rsidR="006C1829" w:rsidRPr="006C1829" w:rsidRDefault="006C1829" w:rsidP="006C1829">
      <w:pPr>
        <w:rPr>
          <w:rFonts w:eastAsiaTheme="minorHAnsi"/>
          <w:b/>
          <w:lang w:eastAsia="en-US"/>
        </w:rPr>
      </w:pPr>
      <w:r w:rsidRPr="006C1829">
        <w:rPr>
          <w:rFonts w:eastAsiaTheme="minorHAnsi"/>
          <w:b/>
          <w:lang w:eastAsia="en-US"/>
        </w:rPr>
        <w:lastRenderedPageBreak/>
        <w:t>3. Требования к Исполнителю:</w:t>
      </w:r>
    </w:p>
    <w:p w:rsidR="006C1829" w:rsidRPr="006C1829" w:rsidRDefault="006C1829" w:rsidP="006C1829">
      <w:pPr>
        <w:jc w:val="both"/>
        <w:rPr>
          <w:rFonts w:eastAsiaTheme="minorHAnsi"/>
          <w:lang w:eastAsia="en-US"/>
        </w:rPr>
      </w:pPr>
      <w:r w:rsidRPr="006C1829">
        <w:rPr>
          <w:rFonts w:eastAsiaTheme="minorHAnsi"/>
          <w:lang w:eastAsia="en-US"/>
        </w:rPr>
        <w:t>3.1.</w:t>
      </w:r>
      <w:r w:rsidRPr="006C1829">
        <w:rPr>
          <w:rFonts w:eastAsiaTheme="minorHAnsi"/>
          <w:b/>
          <w:lang w:eastAsia="en-US"/>
        </w:rPr>
        <w:t xml:space="preserve"> </w:t>
      </w:r>
      <w:r w:rsidRPr="006C1829">
        <w:rPr>
          <w:rFonts w:eastAsiaTheme="minorHAnsi"/>
          <w:lang w:eastAsia="en-US"/>
        </w:rPr>
        <w:t>Специалисты</w:t>
      </w:r>
      <w:r w:rsidRPr="006C1829">
        <w:rPr>
          <w:rFonts w:eastAsiaTheme="minorHAnsi"/>
          <w:b/>
          <w:lang w:eastAsia="en-US"/>
        </w:rPr>
        <w:t xml:space="preserve"> </w:t>
      </w:r>
      <w:r w:rsidRPr="006C1829">
        <w:rPr>
          <w:rFonts w:eastAsiaTheme="minorHAnsi"/>
          <w:lang w:eastAsia="en-US"/>
        </w:rPr>
        <w:t xml:space="preserve">должны быть аттестованы в установленном порядке на знание требований Федеральных норм и правил в области промышленной безопасности, касающиеся видов работ на ПС «Правила безопасности опасных производственных объектов, на которых используются подъемные сооружения».  </w:t>
      </w:r>
    </w:p>
    <w:p w:rsidR="006C1829" w:rsidRPr="006C1829" w:rsidRDefault="006C1829" w:rsidP="006C1829">
      <w:pPr>
        <w:jc w:val="both"/>
        <w:rPr>
          <w:rFonts w:eastAsiaTheme="minorHAnsi"/>
          <w:lang w:eastAsia="en-US"/>
        </w:rPr>
      </w:pPr>
      <w:r w:rsidRPr="006C1829">
        <w:rPr>
          <w:rFonts w:eastAsiaTheme="minorHAnsi"/>
          <w:lang w:eastAsia="en-US"/>
        </w:rPr>
        <w:t>3.2.</w:t>
      </w:r>
      <w:r w:rsidRPr="006C1829">
        <w:rPr>
          <w:rFonts w:eastAsiaTheme="minorHAnsi"/>
          <w:b/>
          <w:lang w:eastAsia="en-US"/>
        </w:rPr>
        <w:t xml:space="preserve"> </w:t>
      </w:r>
      <w:r w:rsidRPr="006C1829">
        <w:rPr>
          <w:rFonts w:eastAsiaTheme="minorHAnsi"/>
          <w:lang w:eastAsia="en-US"/>
        </w:rPr>
        <w:t xml:space="preserve">Специалисты должны иметь документы, подтверждающие прохождение в установленном порядке профессионального обучения согласно приказу №533 от 12 ноября 2013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p>
    <w:p w:rsidR="006C1829" w:rsidRPr="006C1829" w:rsidRDefault="006C1829" w:rsidP="006C1829">
      <w:pPr>
        <w:jc w:val="both"/>
        <w:rPr>
          <w:rFonts w:eastAsiaTheme="minorHAnsi"/>
          <w:lang w:eastAsia="en-US"/>
        </w:rPr>
      </w:pPr>
    </w:p>
    <w:p w:rsidR="006C1829" w:rsidRPr="006C1829" w:rsidRDefault="006C1829" w:rsidP="006C1829">
      <w:pPr>
        <w:rPr>
          <w:rFonts w:eastAsiaTheme="minorHAnsi"/>
          <w:b/>
          <w:lang w:eastAsia="en-US"/>
        </w:rPr>
      </w:pPr>
      <w:r w:rsidRPr="006C1829">
        <w:rPr>
          <w:rFonts w:eastAsiaTheme="minorHAnsi"/>
          <w:b/>
          <w:lang w:eastAsia="en-US"/>
        </w:rPr>
        <w:t xml:space="preserve">4.  Порядок сдачи и приемки результатов услуг: </w:t>
      </w:r>
    </w:p>
    <w:p w:rsidR="006C1829" w:rsidRPr="006C1829" w:rsidRDefault="006C1829" w:rsidP="006C1829">
      <w:pPr>
        <w:jc w:val="both"/>
        <w:rPr>
          <w:rFonts w:eastAsiaTheme="minorHAnsi"/>
          <w:lang w:eastAsia="en-US"/>
        </w:rPr>
      </w:pPr>
      <w:r w:rsidRPr="006C1829">
        <w:rPr>
          <w:rFonts w:eastAsiaTheme="minorHAnsi"/>
          <w:lang w:eastAsia="en-US"/>
        </w:rPr>
        <w:t>По результатам периодического комплексного обследования рельсовых путей исполнитель составляет Акт сдачи-приемки оказанных услуг за месяц в двух экземплярах, а также технический отчет с актами.</w:t>
      </w:r>
    </w:p>
    <w:p w:rsidR="006C1829" w:rsidRPr="006C1829" w:rsidRDefault="006C1829" w:rsidP="006C1829">
      <w:pPr>
        <w:jc w:val="both"/>
        <w:rPr>
          <w:rFonts w:eastAsiaTheme="minorHAnsi"/>
          <w:lang w:eastAsia="en-US"/>
        </w:rPr>
      </w:pPr>
    </w:p>
    <w:p w:rsidR="006C1829" w:rsidRPr="006C1829" w:rsidRDefault="006C1829" w:rsidP="006C1829">
      <w:pPr>
        <w:jc w:val="both"/>
        <w:rPr>
          <w:rFonts w:eastAsiaTheme="minorHAnsi"/>
          <w:b/>
          <w:lang w:eastAsia="en-US"/>
        </w:rPr>
      </w:pPr>
      <w:r w:rsidRPr="006C1829">
        <w:rPr>
          <w:rFonts w:eastAsiaTheme="minorHAnsi"/>
          <w:b/>
          <w:lang w:eastAsia="en-US"/>
        </w:rPr>
        <w:t>5.  Требование по объему гарантий качества работ:</w:t>
      </w:r>
    </w:p>
    <w:p w:rsidR="006C1829" w:rsidRDefault="006C1829" w:rsidP="006C1829">
      <w:pPr>
        <w:jc w:val="both"/>
        <w:rPr>
          <w:rFonts w:eastAsiaTheme="minorHAnsi"/>
          <w:lang w:eastAsia="en-US"/>
        </w:rPr>
      </w:pPr>
      <w:r w:rsidRPr="006C1829">
        <w:rPr>
          <w:rFonts w:eastAsiaTheme="minorHAnsi"/>
          <w:lang w:eastAsia="en-US"/>
        </w:rPr>
        <w:t>Исполнитель гарантирует надлежащее качество оказываемых услуг, их соответствие государственным стандартам, техническим регламентам, нормам и правилам, действующим в Российской Федерации.</w:t>
      </w:r>
    </w:p>
    <w:p w:rsidR="002205AB" w:rsidRDefault="002205AB" w:rsidP="006C1829">
      <w:pPr>
        <w:jc w:val="both"/>
        <w:rPr>
          <w:rFonts w:eastAsiaTheme="minorHAnsi"/>
          <w:lang w:eastAsia="en-US"/>
        </w:rPr>
      </w:pPr>
    </w:p>
    <w:p w:rsidR="002205AB" w:rsidRDefault="002205AB" w:rsidP="006C1829">
      <w:pPr>
        <w:jc w:val="both"/>
        <w:rPr>
          <w:rFonts w:eastAsiaTheme="minorHAnsi"/>
          <w:lang w:eastAsia="en-US"/>
        </w:rPr>
      </w:pPr>
    </w:p>
    <w:p w:rsidR="002205AB" w:rsidRDefault="002205AB" w:rsidP="002205AB">
      <w:pPr>
        <w:pageBreakBefore/>
        <w:jc w:val="center"/>
        <w:rPr>
          <w:b/>
        </w:rPr>
        <w:sectPr w:rsidR="002205AB" w:rsidSect="00C8441A">
          <w:pgSz w:w="11906" w:h="16838"/>
          <w:pgMar w:top="1134" w:right="850" w:bottom="1134" w:left="851" w:header="624" w:footer="708" w:gutter="0"/>
          <w:cols w:space="708"/>
          <w:docGrid w:linePitch="360"/>
        </w:sectPr>
      </w:pPr>
    </w:p>
    <w:p w:rsidR="002205AB" w:rsidRDefault="002205AB" w:rsidP="002205AB">
      <w:pPr>
        <w:pageBreakBefore/>
        <w:jc w:val="right"/>
        <w:rPr>
          <w:b/>
        </w:rPr>
      </w:pPr>
      <w:r>
        <w:rPr>
          <w:b/>
        </w:rPr>
        <w:lastRenderedPageBreak/>
        <w:t xml:space="preserve">Приложение </w:t>
      </w:r>
      <w:r w:rsidR="00BB1B53">
        <w:rPr>
          <w:b/>
        </w:rPr>
        <w:t>№</w:t>
      </w:r>
      <w:r>
        <w:rPr>
          <w:b/>
        </w:rPr>
        <w:t>1 к Техническому заданию.</w:t>
      </w:r>
    </w:p>
    <w:p w:rsidR="002205AB" w:rsidRDefault="002205AB" w:rsidP="002205AB">
      <w:pPr>
        <w:jc w:val="right"/>
        <w:rPr>
          <w:b/>
        </w:rPr>
      </w:pPr>
    </w:p>
    <w:p w:rsidR="002205AB" w:rsidRDefault="002205AB" w:rsidP="002205AB">
      <w:pPr>
        <w:jc w:val="center"/>
        <w:rPr>
          <w:b/>
        </w:rPr>
      </w:pPr>
      <w:r w:rsidRPr="004546F3">
        <w:rPr>
          <w:b/>
        </w:rPr>
        <w:t>Перечень подъемных сооружений СГМУП «ГТС»</w:t>
      </w:r>
      <w:r>
        <w:rPr>
          <w:b/>
        </w:rPr>
        <w:t xml:space="preserve"> подлежащих периодическому комплексному обследованию рельсовых путей </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6"/>
        <w:gridCol w:w="1822"/>
        <w:gridCol w:w="1924"/>
        <w:gridCol w:w="1701"/>
        <w:gridCol w:w="2225"/>
        <w:gridCol w:w="1806"/>
        <w:gridCol w:w="5182"/>
      </w:tblGrid>
      <w:tr w:rsidR="002205AB" w:rsidRPr="004546F3" w:rsidTr="002205AB">
        <w:tc>
          <w:tcPr>
            <w:tcW w:w="1216" w:type="dxa"/>
            <w:vAlign w:val="center"/>
          </w:tcPr>
          <w:p w:rsidR="002205AB" w:rsidRPr="004546F3" w:rsidRDefault="002205AB" w:rsidP="0078057D">
            <w:pPr>
              <w:jc w:val="center"/>
              <w:rPr>
                <w:b/>
              </w:rPr>
            </w:pPr>
            <w:r w:rsidRPr="004546F3">
              <w:rPr>
                <w:b/>
              </w:rPr>
              <w:t>Учетный №</w:t>
            </w:r>
          </w:p>
        </w:tc>
        <w:tc>
          <w:tcPr>
            <w:tcW w:w="1822" w:type="dxa"/>
            <w:vAlign w:val="center"/>
          </w:tcPr>
          <w:p w:rsidR="002205AB" w:rsidRPr="004546F3" w:rsidRDefault="002205AB" w:rsidP="0078057D">
            <w:pPr>
              <w:rPr>
                <w:b/>
              </w:rPr>
            </w:pPr>
            <w:r w:rsidRPr="004546F3">
              <w:rPr>
                <w:b/>
              </w:rPr>
              <w:t xml:space="preserve">         Наименование ПС</w:t>
            </w:r>
          </w:p>
        </w:tc>
        <w:tc>
          <w:tcPr>
            <w:tcW w:w="1924" w:type="dxa"/>
            <w:vAlign w:val="center"/>
          </w:tcPr>
          <w:p w:rsidR="002205AB" w:rsidRPr="004546F3" w:rsidRDefault="002205AB" w:rsidP="0078057D">
            <w:pPr>
              <w:jc w:val="center"/>
              <w:rPr>
                <w:b/>
              </w:rPr>
            </w:pPr>
            <w:r w:rsidRPr="004546F3">
              <w:rPr>
                <w:b/>
              </w:rPr>
              <w:t xml:space="preserve">Заводской №                        </w:t>
            </w:r>
          </w:p>
        </w:tc>
        <w:tc>
          <w:tcPr>
            <w:tcW w:w="1701" w:type="dxa"/>
            <w:vAlign w:val="center"/>
          </w:tcPr>
          <w:p w:rsidR="002205AB" w:rsidRPr="004546F3" w:rsidRDefault="002205AB" w:rsidP="0078057D">
            <w:pPr>
              <w:jc w:val="center"/>
              <w:rPr>
                <w:b/>
              </w:rPr>
            </w:pPr>
            <w:r w:rsidRPr="004546F3">
              <w:rPr>
                <w:b/>
              </w:rPr>
              <w:t xml:space="preserve">Грузоподъемность  (тон)                                    </w:t>
            </w:r>
          </w:p>
        </w:tc>
        <w:tc>
          <w:tcPr>
            <w:tcW w:w="2225" w:type="dxa"/>
            <w:vAlign w:val="center"/>
          </w:tcPr>
          <w:p w:rsidR="002205AB" w:rsidRPr="004546F3" w:rsidRDefault="002205AB" w:rsidP="0078057D">
            <w:pPr>
              <w:jc w:val="center"/>
              <w:rPr>
                <w:b/>
              </w:rPr>
            </w:pPr>
            <w:r w:rsidRPr="004546F3">
              <w:rPr>
                <w:b/>
              </w:rPr>
              <w:t>Год изготовления/</w:t>
            </w:r>
          </w:p>
          <w:p w:rsidR="002205AB" w:rsidRPr="004546F3" w:rsidRDefault="002205AB" w:rsidP="0078057D">
            <w:pPr>
              <w:jc w:val="center"/>
              <w:rPr>
                <w:b/>
              </w:rPr>
            </w:pPr>
            <w:r w:rsidRPr="004546F3">
              <w:rPr>
                <w:b/>
              </w:rPr>
              <w:t>ввода в эксплуатацию</w:t>
            </w:r>
          </w:p>
        </w:tc>
        <w:tc>
          <w:tcPr>
            <w:tcW w:w="1806" w:type="dxa"/>
            <w:vAlign w:val="center"/>
          </w:tcPr>
          <w:p w:rsidR="002205AB" w:rsidRPr="004546F3" w:rsidRDefault="002205AB" w:rsidP="0078057D">
            <w:pPr>
              <w:jc w:val="center"/>
              <w:rPr>
                <w:b/>
              </w:rPr>
            </w:pPr>
            <w:r w:rsidRPr="004546F3">
              <w:rPr>
                <w:b/>
              </w:rPr>
              <w:t>Длина рельсового пути (</w:t>
            </w:r>
            <w:proofErr w:type="gramStart"/>
            <w:r w:rsidRPr="004546F3">
              <w:rPr>
                <w:b/>
              </w:rPr>
              <w:t>мм</w:t>
            </w:r>
            <w:proofErr w:type="gramEnd"/>
            <w:r w:rsidRPr="004546F3">
              <w:rPr>
                <w:b/>
              </w:rPr>
              <w:t>)</w:t>
            </w:r>
          </w:p>
        </w:tc>
        <w:tc>
          <w:tcPr>
            <w:tcW w:w="5182" w:type="dxa"/>
            <w:vAlign w:val="center"/>
          </w:tcPr>
          <w:p w:rsidR="002205AB" w:rsidRPr="004546F3" w:rsidRDefault="002205AB" w:rsidP="0078057D">
            <w:pPr>
              <w:jc w:val="center"/>
              <w:rPr>
                <w:b/>
              </w:rPr>
            </w:pPr>
            <w:r>
              <w:rPr>
                <w:b/>
              </w:rPr>
              <w:t xml:space="preserve">Адрес /  </w:t>
            </w:r>
            <w:r w:rsidRPr="004546F3">
              <w:rPr>
                <w:b/>
              </w:rPr>
              <w:t>место установки</w:t>
            </w:r>
          </w:p>
        </w:tc>
      </w:tr>
      <w:tr w:rsidR="002205AB" w:rsidRPr="004546F3" w:rsidTr="002205AB">
        <w:tc>
          <w:tcPr>
            <w:tcW w:w="1216" w:type="dxa"/>
            <w:vAlign w:val="center"/>
          </w:tcPr>
          <w:p w:rsidR="002205AB" w:rsidRPr="004546F3" w:rsidRDefault="002205AB" w:rsidP="0078057D">
            <w:pPr>
              <w:jc w:val="center"/>
            </w:pPr>
            <w:r w:rsidRPr="004546F3">
              <w:t>1</w:t>
            </w:r>
          </w:p>
        </w:tc>
        <w:tc>
          <w:tcPr>
            <w:tcW w:w="1822" w:type="dxa"/>
            <w:vAlign w:val="center"/>
          </w:tcPr>
          <w:p w:rsidR="002205AB" w:rsidRPr="004546F3" w:rsidRDefault="002205AB" w:rsidP="0078057D">
            <w:r w:rsidRPr="004546F3">
              <w:t>Кран мостовой</w:t>
            </w:r>
          </w:p>
        </w:tc>
        <w:tc>
          <w:tcPr>
            <w:tcW w:w="1924" w:type="dxa"/>
            <w:vAlign w:val="center"/>
          </w:tcPr>
          <w:p w:rsidR="002205AB" w:rsidRPr="004546F3" w:rsidRDefault="002205AB" w:rsidP="0078057D">
            <w:pPr>
              <w:jc w:val="center"/>
            </w:pPr>
            <w:r w:rsidRPr="004546F3">
              <w:t>425</w:t>
            </w:r>
          </w:p>
        </w:tc>
        <w:tc>
          <w:tcPr>
            <w:tcW w:w="1701" w:type="dxa"/>
            <w:vAlign w:val="center"/>
          </w:tcPr>
          <w:p w:rsidR="002205AB" w:rsidRPr="004546F3" w:rsidRDefault="002205AB" w:rsidP="0078057D">
            <w:pPr>
              <w:jc w:val="center"/>
            </w:pPr>
            <w:r w:rsidRPr="004546F3">
              <w:t>3,2</w:t>
            </w:r>
          </w:p>
        </w:tc>
        <w:tc>
          <w:tcPr>
            <w:tcW w:w="2225" w:type="dxa"/>
            <w:vAlign w:val="center"/>
          </w:tcPr>
          <w:p w:rsidR="002205AB" w:rsidRPr="004546F3" w:rsidRDefault="002205AB" w:rsidP="0078057D">
            <w:pPr>
              <w:jc w:val="center"/>
            </w:pPr>
            <w:r w:rsidRPr="004546F3">
              <w:t>2004</w:t>
            </w:r>
          </w:p>
        </w:tc>
        <w:tc>
          <w:tcPr>
            <w:tcW w:w="1806" w:type="dxa"/>
            <w:vAlign w:val="center"/>
          </w:tcPr>
          <w:p w:rsidR="002205AB" w:rsidRPr="004546F3" w:rsidRDefault="002205AB" w:rsidP="0078057D">
            <w:pPr>
              <w:jc w:val="center"/>
            </w:pPr>
            <w:r w:rsidRPr="004546F3">
              <w:t>42000х2</w:t>
            </w:r>
          </w:p>
        </w:tc>
        <w:tc>
          <w:tcPr>
            <w:tcW w:w="5182" w:type="dxa"/>
            <w:vAlign w:val="center"/>
          </w:tcPr>
          <w:p w:rsidR="002205AB" w:rsidRPr="004546F3" w:rsidRDefault="002205AB" w:rsidP="0078057D">
            <w:r w:rsidRPr="004546F3">
              <w:t>РМЦ (основной цех)</w:t>
            </w:r>
            <w:r>
              <w:t xml:space="preserve"> </w:t>
            </w:r>
            <w:r w:rsidRPr="004546F3">
              <w:t>ул</w:t>
            </w:r>
            <w:proofErr w:type="gramStart"/>
            <w:r w:rsidRPr="004546F3">
              <w:t>.П</w:t>
            </w:r>
            <w:proofErr w:type="gramEnd"/>
            <w:r w:rsidRPr="004546F3">
              <w:t>рофсоюзов 69/1</w:t>
            </w:r>
          </w:p>
        </w:tc>
      </w:tr>
      <w:tr w:rsidR="002205AB" w:rsidRPr="004546F3" w:rsidTr="002205AB">
        <w:tc>
          <w:tcPr>
            <w:tcW w:w="1216" w:type="dxa"/>
            <w:vAlign w:val="center"/>
          </w:tcPr>
          <w:p w:rsidR="002205AB" w:rsidRPr="004546F3" w:rsidRDefault="002205AB" w:rsidP="0078057D">
            <w:pPr>
              <w:jc w:val="center"/>
            </w:pPr>
            <w:r w:rsidRPr="004546F3">
              <w:t>2</w:t>
            </w:r>
          </w:p>
        </w:tc>
        <w:tc>
          <w:tcPr>
            <w:tcW w:w="1822" w:type="dxa"/>
            <w:vAlign w:val="center"/>
          </w:tcPr>
          <w:p w:rsidR="002205AB" w:rsidRPr="004546F3" w:rsidRDefault="002205AB" w:rsidP="0078057D">
            <w:r w:rsidRPr="004546F3">
              <w:t>Кран мостовой</w:t>
            </w:r>
          </w:p>
        </w:tc>
        <w:tc>
          <w:tcPr>
            <w:tcW w:w="1924" w:type="dxa"/>
            <w:vAlign w:val="center"/>
          </w:tcPr>
          <w:p w:rsidR="002205AB" w:rsidRPr="004546F3" w:rsidRDefault="002205AB" w:rsidP="0078057D">
            <w:pPr>
              <w:jc w:val="center"/>
            </w:pPr>
            <w:r w:rsidRPr="004546F3">
              <w:t>66</w:t>
            </w:r>
          </w:p>
        </w:tc>
        <w:tc>
          <w:tcPr>
            <w:tcW w:w="1701" w:type="dxa"/>
            <w:vAlign w:val="center"/>
          </w:tcPr>
          <w:p w:rsidR="002205AB" w:rsidRPr="004546F3" w:rsidRDefault="002205AB" w:rsidP="0078057D">
            <w:pPr>
              <w:jc w:val="center"/>
            </w:pPr>
            <w:r w:rsidRPr="004546F3">
              <w:t>3,2</w:t>
            </w:r>
          </w:p>
        </w:tc>
        <w:tc>
          <w:tcPr>
            <w:tcW w:w="2225" w:type="dxa"/>
            <w:vAlign w:val="center"/>
          </w:tcPr>
          <w:p w:rsidR="002205AB" w:rsidRPr="004546F3" w:rsidRDefault="002205AB" w:rsidP="0078057D">
            <w:pPr>
              <w:jc w:val="center"/>
            </w:pPr>
            <w:r w:rsidRPr="004546F3">
              <w:t>1996</w:t>
            </w:r>
          </w:p>
        </w:tc>
        <w:tc>
          <w:tcPr>
            <w:tcW w:w="1806" w:type="dxa"/>
            <w:vAlign w:val="center"/>
          </w:tcPr>
          <w:p w:rsidR="002205AB" w:rsidRPr="004546F3" w:rsidRDefault="002205AB" w:rsidP="0078057D">
            <w:pPr>
              <w:jc w:val="center"/>
            </w:pPr>
            <w:r w:rsidRPr="004546F3">
              <w:t>21000х2</w:t>
            </w:r>
          </w:p>
        </w:tc>
        <w:tc>
          <w:tcPr>
            <w:tcW w:w="5182" w:type="dxa"/>
            <w:vAlign w:val="center"/>
          </w:tcPr>
          <w:p w:rsidR="002205AB" w:rsidRPr="004546F3" w:rsidRDefault="002205AB" w:rsidP="0078057D">
            <w:r w:rsidRPr="004546F3">
              <w:t>Склад (арочник )  ул</w:t>
            </w:r>
            <w:proofErr w:type="gramStart"/>
            <w:r w:rsidRPr="004546F3">
              <w:t>.П</w:t>
            </w:r>
            <w:proofErr w:type="gramEnd"/>
            <w:r w:rsidRPr="004546F3">
              <w:t xml:space="preserve">рофсоюзов 69/1                         </w:t>
            </w:r>
          </w:p>
        </w:tc>
      </w:tr>
      <w:tr w:rsidR="002205AB" w:rsidRPr="004546F3" w:rsidTr="002205AB">
        <w:tc>
          <w:tcPr>
            <w:tcW w:w="1216" w:type="dxa"/>
            <w:vAlign w:val="center"/>
          </w:tcPr>
          <w:p w:rsidR="002205AB" w:rsidRPr="004546F3" w:rsidRDefault="002205AB" w:rsidP="0078057D">
            <w:pPr>
              <w:jc w:val="center"/>
            </w:pPr>
            <w:r w:rsidRPr="004546F3">
              <w:t>3</w:t>
            </w:r>
          </w:p>
        </w:tc>
        <w:tc>
          <w:tcPr>
            <w:tcW w:w="1822" w:type="dxa"/>
            <w:vAlign w:val="center"/>
          </w:tcPr>
          <w:p w:rsidR="002205AB" w:rsidRPr="004546F3" w:rsidRDefault="002205AB" w:rsidP="0078057D">
            <w:r w:rsidRPr="004546F3">
              <w:t>Кран балка</w:t>
            </w:r>
          </w:p>
        </w:tc>
        <w:tc>
          <w:tcPr>
            <w:tcW w:w="1924" w:type="dxa"/>
            <w:vAlign w:val="center"/>
          </w:tcPr>
          <w:p w:rsidR="002205AB" w:rsidRPr="004546F3" w:rsidRDefault="002205AB" w:rsidP="0078057D">
            <w:pPr>
              <w:jc w:val="center"/>
            </w:pPr>
            <w:r w:rsidRPr="004546F3">
              <w:t>422</w:t>
            </w:r>
          </w:p>
        </w:tc>
        <w:tc>
          <w:tcPr>
            <w:tcW w:w="1701" w:type="dxa"/>
            <w:vAlign w:val="center"/>
          </w:tcPr>
          <w:p w:rsidR="002205AB" w:rsidRPr="004546F3" w:rsidRDefault="002205AB" w:rsidP="0078057D">
            <w:pPr>
              <w:jc w:val="center"/>
            </w:pPr>
            <w:r w:rsidRPr="004546F3">
              <w:t>2,0</w:t>
            </w:r>
          </w:p>
        </w:tc>
        <w:tc>
          <w:tcPr>
            <w:tcW w:w="2225" w:type="dxa"/>
            <w:vAlign w:val="center"/>
          </w:tcPr>
          <w:p w:rsidR="002205AB" w:rsidRPr="004546F3" w:rsidRDefault="002205AB" w:rsidP="0078057D">
            <w:pPr>
              <w:jc w:val="center"/>
            </w:pPr>
            <w:r w:rsidRPr="004546F3">
              <w:t>1993</w:t>
            </w:r>
          </w:p>
        </w:tc>
        <w:tc>
          <w:tcPr>
            <w:tcW w:w="1806" w:type="dxa"/>
            <w:vAlign w:val="center"/>
          </w:tcPr>
          <w:p w:rsidR="002205AB" w:rsidRPr="004546F3" w:rsidRDefault="002205AB" w:rsidP="0078057D">
            <w:pPr>
              <w:jc w:val="center"/>
            </w:pPr>
            <w:r w:rsidRPr="004546F3">
              <w:t>7900</w:t>
            </w:r>
          </w:p>
        </w:tc>
        <w:tc>
          <w:tcPr>
            <w:tcW w:w="5182" w:type="dxa"/>
            <w:vAlign w:val="center"/>
          </w:tcPr>
          <w:p w:rsidR="002205AB" w:rsidRPr="004546F3" w:rsidRDefault="002205AB" w:rsidP="0078057D">
            <w:r w:rsidRPr="004546F3">
              <w:t>Склад (арочник)   ул</w:t>
            </w:r>
            <w:proofErr w:type="gramStart"/>
            <w:r w:rsidRPr="004546F3">
              <w:t>.П</w:t>
            </w:r>
            <w:proofErr w:type="gramEnd"/>
            <w:r w:rsidRPr="004546F3">
              <w:t xml:space="preserve">рофсоюзов 69/1                         </w:t>
            </w:r>
          </w:p>
        </w:tc>
      </w:tr>
      <w:tr w:rsidR="002205AB" w:rsidRPr="004546F3" w:rsidTr="002205AB">
        <w:tc>
          <w:tcPr>
            <w:tcW w:w="1216" w:type="dxa"/>
            <w:vAlign w:val="center"/>
          </w:tcPr>
          <w:p w:rsidR="002205AB" w:rsidRPr="004546F3" w:rsidRDefault="002205AB" w:rsidP="0078057D">
            <w:pPr>
              <w:jc w:val="center"/>
            </w:pPr>
            <w:r w:rsidRPr="004546F3">
              <w:t>4</w:t>
            </w:r>
          </w:p>
        </w:tc>
        <w:tc>
          <w:tcPr>
            <w:tcW w:w="1822" w:type="dxa"/>
            <w:vAlign w:val="center"/>
          </w:tcPr>
          <w:p w:rsidR="002205AB" w:rsidRPr="004546F3" w:rsidRDefault="002205AB" w:rsidP="0078057D">
            <w:r w:rsidRPr="004546F3">
              <w:t>Кран мостовой</w:t>
            </w:r>
          </w:p>
        </w:tc>
        <w:tc>
          <w:tcPr>
            <w:tcW w:w="1924" w:type="dxa"/>
            <w:vAlign w:val="center"/>
          </w:tcPr>
          <w:p w:rsidR="002205AB" w:rsidRPr="004546F3" w:rsidRDefault="002205AB" w:rsidP="0078057D">
            <w:pPr>
              <w:jc w:val="center"/>
            </w:pPr>
            <w:r w:rsidRPr="004546F3">
              <w:t>26</w:t>
            </w:r>
          </w:p>
        </w:tc>
        <w:tc>
          <w:tcPr>
            <w:tcW w:w="1701" w:type="dxa"/>
            <w:vAlign w:val="center"/>
          </w:tcPr>
          <w:p w:rsidR="002205AB" w:rsidRPr="004546F3" w:rsidRDefault="002205AB" w:rsidP="0078057D">
            <w:pPr>
              <w:jc w:val="center"/>
            </w:pPr>
            <w:r w:rsidRPr="004546F3">
              <w:t>3,2</w:t>
            </w:r>
          </w:p>
        </w:tc>
        <w:tc>
          <w:tcPr>
            <w:tcW w:w="2225" w:type="dxa"/>
            <w:vAlign w:val="center"/>
          </w:tcPr>
          <w:p w:rsidR="002205AB" w:rsidRPr="004546F3" w:rsidRDefault="002205AB" w:rsidP="0078057D">
            <w:pPr>
              <w:jc w:val="center"/>
            </w:pPr>
            <w:r w:rsidRPr="004546F3">
              <w:t>2003</w:t>
            </w:r>
          </w:p>
        </w:tc>
        <w:tc>
          <w:tcPr>
            <w:tcW w:w="1806" w:type="dxa"/>
            <w:vAlign w:val="center"/>
          </w:tcPr>
          <w:p w:rsidR="002205AB" w:rsidRPr="004546F3" w:rsidRDefault="002205AB" w:rsidP="0078057D">
            <w:pPr>
              <w:jc w:val="center"/>
            </w:pPr>
            <w:r w:rsidRPr="004546F3">
              <w:t>40000х2</w:t>
            </w:r>
          </w:p>
        </w:tc>
        <w:tc>
          <w:tcPr>
            <w:tcW w:w="5182" w:type="dxa"/>
            <w:vAlign w:val="center"/>
          </w:tcPr>
          <w:p w:rsidR="002205AB" w:rsidRPr="004546F3" w:rsidRDefault="002205AB" w:rsidP="0078057D">
            <w:r w:rsidRPr="004546F3">
              <w:t>Склад (дальний)   ул</w:t>
            </w:r>
            <w:proofErr w:type="gramStart"/>
            <w:r w:rsidRPr="004546F3">
              <w:t>.П</w:t>
            </w:r>
            <w:proofErr w:type="gramEnd"/>
            <w:r w:rsidRPr="004546F3">
              <w:t xml:space="preserve">рофсоюзов 69/1                         </w:t>
            </w:r>
          </w:p>
        </w:tc>
      </w:tr>
      <w:tr w:rsidR="002205AB" w:rsidRPr="004546F3" w:rsidTr="002205AB">
        <w:tc>
          <w:tcPr>
            <w:tcW w:w="1216" w:type="dxa"/>
            <w:vAlign w:val="center"/>
          </w:tcPr>
          <w:p w:rsidR="002205AB" w:rsidRPr="004546F3" w:rsidRDefault="002205AB" w:rsidP="0078057D">
            <w:pPr>
              <w:jc w:val="center"/>
            </w:pPr>
            <w:r w:rsidRPr="004546F3">
              <w:t>7</w:t>
            </w:r>
          </w:p>
        </w:tc>
        <w:tc>
          <w:tcPr>
            <w:tcW w:w="1822" w:type="dxa"/>
            <w:vAlign w:val="center"/>
          </w:tcPr>
          <w:p w:rsidR="002205AB" w:rsidRPr="004546F3" w:rsidRDefault="002205AB" w:rsidP="0078057D">
            <w:r w:rsidRPr="004546F3">
              <w:t>Кран балка</w:t>
            </w:r>
          </w:p>
        </w:tc>
        <w:tc>
          <w:tcPr>
            <w:tcW w:w="1924" w:type="dxa"/>
            <w:vAlign w:val="center"/>
          </w:tcPr>
          <w:p w:rsidR="002205AB" w:rsidRPr="004546F3" w:rsidRDefault="002205AB" w:rsidP="0078057D">
            <w:pPr>
              <w:jc w:val="center"/>
            </w:pPr>
            <w:r w:rsidRPr="004546F3">
              <w:t>933294</w:t>
            </w:r>
            <w:r w:rsidR="00BB1B53">
              <w:t xml:space="preserve"> </w:t>
            </w:r>
            <w:r w:rsidRPr="004546F3">
              <w:t>(номер тали)</w:t>
            </w:r>
          </w:p>
        </w:tc>
        <w:tc>
          <w:tcPr>
            <w:tcW w:w="1701" w:type="dxa"/>
            <w:vAlign w:val="center"/>
          </w:tcPr>
          <w:p w:rsidR="002205AB" w:rsidRPr="004546F3" w:rsidRDefault="002205AB" w:rsidP="0078057D">
            <w:pPr>
              <w:jc w:val="center"/>
            </w:pPr>
            <w:r w:rsidRPr="004546F3">
              <w:t>1,0</w:t>
            </w:r>
          </w:p>
        </w:tc>
        <w:tc>
          <w:tcPr>
            <w:tcW w:w="2225" w:type="dxa"/>
            <w:vAlign w:val="center"/>
          </w:tcPr>
          <w:p w:rsidR="002205AB" w:rsidRPr="004546F3" w:rsidRDefault="002205AB" w:rsidP="0078057D">
            <w:pPr>
              <w:jc w:val="center"/>
            </w:pPr>
            <w:r w:rsidRPr="004546F3">
              <w:t>1979</w:t>
            </w:r>
          </w:p>
        </w:tc>
        <w:tc>
          <w:tcPr>
            <w:tcW w:w="1806" w:type="dxa"/>
            <w:vAlign w:val="center"/>
          </w:tcPr>
          <w:p w:rsidR="002205AB" w:rsidRPr="004546F3" w:rsidRDefault="002205AB" w:rsidP="0078057D">
            <w:pPr>
              <w:jc w:val="center"/>
            </w:pPr>
            <w:r w:rsidRPr="004546F3">
              <w:t>11500</w:t>
            </w:r>
          </w:p>
        </w:tc>
        <w:tc>
          <w:tcPr>
            <w:tcW w:w="5182" w:type="dxa"/>
            <w:vAlign w:val="center"/>
          </w:tcPr>
          <w:p w:rsidR="002205AB" w:rsidRPr="004546F3" w:rsidRDefault="002205AB" w:rsidP="0078057D">
            <w:r w:rsidRPr="004546F3">
              <w:t>РМЦ (ремонт насосов)</w:t>
            </w:r>
            <w:r>
              <w:t xml:space="preserve"> </w:t>
            </w:r>
            <w:r w:rsidRPr="004546F3">
              <w:t>у</w:t>
            </w:r>
            <w:r>
              <w:t>л</w:t>
            </w:r>
            <w:proofErr w:type="gramStart"/>
            <w:r>
              <w:t>.П</w:t>
            </w:r>
            <w:proofErr w:type="gramEnd"/>
            <w:r>
              <w:t xml:space="preserve">рофсоюзов </w:t>
            </w:r>
            <w:r w:rsidRPr="004546F3">
              <w:t>69/1</w:t>
            </w:r>
          </w:p>
        </w:tc>
      </w:tr>
      <w:tr w:rsidR="002205AB" w:rsidRPr="004546F3" w:rsidTr="002205AB">
        <w:tc>
          <w:tcPr>
            <w:tcW w:w="1216" w:type="dxa"/>
            <w:vAlign w:val="center"/>
          </w:tcPr>
          <w:p w:rsidR="002205AB" w:rsidRPr="004546F3" w:rsidRDefault="002205AB" w:rsidP="0078057D">
            <w:pPr>
              <w:jc w:val="center"/>
            </w:pPr>
            <w:r w:rsidRPr="004546F3">
              <w:t>8</w:t>
            </w:r>
          </w:p>
        </w:tc>
        <w:tc>
          <w:tcPr>
            <w:tcW w:w="1822" w:type="dxa"/>
            <w:vAlign w:val="center"/>
          </w:tcPr>
          <w:p w:rsidR="002205AB" w:rsidRPr="004546F3" w:rsidRDefault="002205AB" w:rsidP="0078057D">
            <w:r w:rsidRPr="004546F3">
              <w:t>Кран мостовой</w:t>
            </w:r>
          </w:p>
        </w:tc>
        <w:tc>
          <w:tcPr>
            <w:tcW w:w="1924" w:type="dxa"/>
            <w:vAlign w:val="center"/>
          </w:tcPr>
          <w:p w:rsidR="002205AB" w:rsidRPr="004546F3" w:rsidRDefault="002205AB" w:rsidP="0078057D">
            <w:pPr>
              <w:jc w:val="center"/>
            </w:pPr>
            <w:r w:rsidRPr="004546F3">
              <w:t>61440</w:t>
            </w:r>
          </w:p>
        </w:tc>
        <w:tc>
          <w:tcPr>
            <w:tcW w:w="1701" w:type="dxa"/>
            <w:vAlign w:val="center"/>
          </w:tcPr>
          <w:p w:rsidR="002205AB" w:rsidRPr="004546F3" w:rsidRDefault="002205AB" w:rsidP="0078057D">
            <w:pPr>
              <w:jc w:val="center"/>
            </w:pPr>
            <w:r w:rsidRPr="004546F3">
              <w:t>3,2</w:t>
            </w:r>
          </w:p>
        </w:tc>
        <w:tc>
          <w:tcPr>
            <w:tcW w:w="2225" w:type="dxa"/>
            <w:vAlign w:val="center"/>
          </w:tcPr>
          <w:p w:rsidR="002205AB" w:rsidRPr="004546F3" w:rsidRDefault="002205AB" w:rsidP="0078057D">
            <w:pPr>
              <w:jc w:val="center"/>
            </w:pPr>
            <w:r w:rsidRPr="004546F3">
              <w:t>1996</w:t>
            </w:r>
          </w:p>
        </w:tc>
        <w:tc>
          <w:tcPr>
            <w:tcW w:w="1806" w:type="dxa"/>
            <w:vAlign w:val="center"/>
          </w:tcPr>
          <w:p w:rsidR="002205AB" w:rsidRPr="004546F3" w:rsidRDefault="002205AB" w:rsidP="0078057D">
            <w:pPr>
              <w:jc w:val="center"/>
            </w:pPr>
            <w:r w:rsidRPr="004546F3">
              <w:t>30000х2</w:t>
            </w:r>
          </w:p>
        </w:tc>
        <w:tc>
          <w:tcPr>
            <w:tcW w:w="5182" w:type="dxa"/>
            <w:vAlign w:val="center"/>
          </w:tcPr>
          <w:p w:rsidR="002205AB" w:rsidRPr="004546F3" w:rsidRDefault="002205AB" w:rsidP="0078057D">
            <w:r w:rsidRPr="004546F3">
              <w:t>Склад (основной)   ул</w:t>
            </w:r>
            <w:proofErr w:type="gramStart"/>
            <w:r w:rsidRPr="004546F3">
              <w:t>.П</w:t>
            </w:r>
            <w:proofErr w:type="gramEnd"/>
            <w:r w:rsidRPr="004546F3">
              <w:t xml:space="preserve">рофсоюзов 69/1                         </w:t>
            </w:r>
          </w:p>
        </w:tc>
      </w:tr>
      <w:tr w:rsidR="002205AB" w:rsidRPr="004546F3" w:rsidTr="002205AB">
        <w:tc>
          <w:tcPr>
            <w:tcW w:w="1216" w:type="dxa"/>
            <w:vAlign w:val="center"/>
          </w:tcPr>
          <w:p w:rsidR="002205AB" w:rsidRPr="004546F3" w:rsidRDefault="002205AB" w:rsidP="0078057D">
            <w:pPr>
              <w:jc w:val="center"/>
            </w:pPr>
            <w:r w:rsidRPr="004546F3">
              <w:t>9</w:t>
            </w:r>
          </w:p>
        </w:tc>
        <w:tc>
          <w:tcPr>
            <w:tcW w:w="1822" w:type="dxa"/>
            <w:vAlign w:val="center"/>
          </w:tcPr>
          <w:p w:rsidR="002205AB" w:rsidRPr="004546F3" w:rsidRDefault="002205AB" w:rsidP="0078057D">
            <w:r w:rsidRPr="004546F3">
              <w:t>Кран мостовой</w:t>
            </w:r>
          </w:p>
        </w:tc>
        <w:tc>
          <w:tcPr>
            <w:tcW w:w="1924" w:type="dxa"/>
            <w:vAlign w:val="center"/>
          </w:tcPr>
          <w:p w:rsidR="002205AB" w:rsidRPr="004546F3" w:rsidRDefault="002205AB" w:rsidP="0078057D">
            <w:pPr>
              <w:jc w:val="center"/>
            </w:pPr>
            <w:r w:rsidRPr="004546F3">
              <w:t>8629</w:t>
            </w:r>
          </w:p>
        </w:tc>
        <w:tc>
          <w:tcPr>
            <w:tcW w:w="1701" w:type="dxa"/>
            <w:vAlign w:val="center"/>
          </w:tcPr>
          <w:p w:rsidR="002205AB" w:rsidRPr="004546F3" w:rsidRDefault="002205AB" w:rsidP="0078057D">
            <w:pPr>
              <w:jc w:val="center"/>
            </w:pPr>
            <w:r w:rsidRPr="004546F3">
              <w:t>3,2</w:t>
            </w:r>
          </w:p>
        </w:tc>
        <w:tc>
          <w:tcPr>
            <w:tcW w:w="2225" w:type="dxa"/>
            <w:vAlign w:val="center"/>
          </w:tcPr>
          <w:p w:rsidR="002205AB" w:rsidRPr="004546F3" w:rsidRDefault="002205AB" w:rsidP="0078057D">
            <w:pPr>
              <w:jc w:val="center"/>
            </w:pPr>
            <w:r w:rsidRPr="004546F3">
              <w:t>1997</w:t>
            </w:r>
          </w:p>
        </w:tc>
        <w:tc>
          <w:tcPr>
            <w:tcW w:w="1806" w:type="dxa"/>
            <w:vAlign w:val="center"/>
          </w:tcPr>
          <w:p w:rsidR="002205AB" w:rsidRPr="004546F3" w:rsidRDefault="002205AB" w:rsidP="0078057D">
            <w:pPr>
              <w:jc w:val="center"/>
            </w:pPr>
            <w:r w:rsidRPr="004546F3">
              <w:t>36000х2</w:t>
            </w:r>
          </w:p>
        </w:tc>
        <w:tc>
          <w:tcPr>
            <w:tcW w:w="5182" w:type="dxa"/>
            <w:vAlign w:val="center"/>
          </w:tcPr>
          <w:p w:rsidR="002205AB" w:rsidRPr="004546F3" w:rsidRDefault="002205AB" w:rsidP="0078057D">
            <w:r w:rsidRPr="004546F3">
              <w:t>Котельная №2    ул</w:t>
            </w:r>
            <w:proofErr w:type="gramStart"/>
            <w:r w:rsidRPr="004546F3">
              <w:t>.Н</w:t>
            </w:r>
            <w:proofErr w:type="gramEnd"/>
            <w:r w:rsidRPr="004546F3">
              <w:t>ефтяников 24</w:t>
            </w:r>
          </w:p>
        </w:tc>
      </w:tr>
      <w:tr w:rsidR="002205AB" w:rsidRPr="004546F3" w:rsidTr="002205AB">
        <w:tc>
          <w:tcPr>
            <w:tcW w:w="1216" w:type="dxa"/>
            <w:vAlign w:val="center"/>
          </w:tcPr>
          <w:p w:rsidR="002205AB" w:rsidRPr="004546F3" w:rsidRDefault="002205AB" w:rsidP="0078057D">
            <w:pPr>
              <w:jc w:val="center"/>
            </w:pPr>
            <w:r w:rsidRPr="004546F3">
              <w:t>10</w:t>
            </w:r>
          </w:p>
        </w:tc>
        <w:tc>
          <w:tcPr>
            <w:tcW w:w="1822" w:type="dxa"/>
            <w:vAlign w:val="center"/>
          </w:tcPr>
          <w:p w:rsidR="002205AB" w:rsidRPr="004546F3" w:rsidRDefault="002205AB" w:rsidP="0078057D">
            <w:r w:rsidRPr="004546F3">
              <w:t>Кран балка</w:t>
            </w:r>
          </w:p>
        </w:tc>
        <w:tc>
          <w:tcPr>
            <w:tcW w:w="1924" w:type="dxa"/>
            <w:vAlign w:val="center"/>
          </w:tcPr>
          <w:p w:rsidR="002205AB" w:rsidRPr="004546F3" w:rsidRDefault="002205AB" w:rsidP="0078057D">
            <w:pPr>
              <w:jc w:val="center"/>
            </w:pPr>
            <w:r w:rsidRPr="004546F3">
              <w:t>330728</w:t>
            </w:r>
            <w:r w:rsidR="00BB1B53">
              <w:t xml:space="preserve"> </w:t>
            </w:r>
            <w:r w:rsidRPr="004546F3">
              <w:rPr>
                <w:b/>
              </w:rPr>
              <w:t>(номер тали)</w:t>
            </w:r>
          </w:p>
        </w:tc>
        <w:tc>
          <w:tcPr>
            <w:tcW w:w="1701" w:type="dxa"/>
            <w:vAlign w:val="center"/>
          </w:tcPr>
          <w:p w:rsidR="002205AB" w:rsidRPr="004546F3" w:rsidRDefault="002205AB" w:rsidP="0078057D">
            <w:pPr>
              <w:jc w:val="center"/>
            </w:pPr>
            <w:r w:rsidRPr="004546F3">
              <w:t>2,0</w:t>
            </w:r>
          </w:p>
        </w:tc>
        <w:tc>
          <w:tcPr>
            <w:tcW w:w="2225" w:type="dxa"/>
            <w:vAlign w:val="center"/>
          </w:tcPr>
          <w:p w:rsidR="002205AB" w:rsidRPr="004546F3" w:rsidRDefault="002205AB" w:rsidP="0078057D">
            <w:pPr>
              <w:jc w:val="center"/>
            </w:pPr>
            <w:r w:rsidRPr="004546F3">
              <w:t>1976</w:t>
            </w:r>
          </w:p>
        </w:tc>
        <w:tc>
          <w:tcPr>
            <w:tcW w:w="1806" w:type="dxa"/>
            <w:vAlign w:val="center"/>
          </w:tcPr>
          <w:p w:rsidR="002205AB" w:rsidRPr="004546F3" w:rsidRDefault="002205AB" w:rsidP="0078057D">
            <w:pPr>
              <w:jc w:val="center"/>
            </w:pPr>
            <w:r w:rsidRPr="004546F3">
              <w:t>35150</w:t>
            </w:r>
          </w:p>
        </w:tc>
        <w:tc>
          <w:tcPr>
            <w:tcW w:w="5182" w:type="dxa"/>
            <w:vAlign w:val="center"/>
          </w:tcPr>
          <w:p w:rsidR="002205AB" w:rsidRPr="004546F3" w:rsidRDefault="002205AB" w:rsidP="0078057D">
            <w:r w:rsidRPr="004546F3">
              <w:t>Котельная №2    ул</w:t>
            </w:r>
            <w:proofErr w:type="gramStart"/>
            <w:r w:rsidRPr="004546F3">
              <w:t>.Н</w:t>
            </w:r>
            <w:proofErr w:type="gramEnd"/>
            <w:r w:rsidRPr="004546F3">
              <w:t>ефтяников 24</w:t>
            </w:r>
          </w:p>
        </w:tc>
      </w:tr>
      <w:tr w:rsidR="002205AB" w:rsidRPr="004546F3" w:rsidTr="002205AB">
        <w:tc>
          <w:tcPr>
            <w:tcW w:w="1216" w:type="dxa"/>
            <w:vAlign w:val="center"/>
          </w:tcPr>
          <w:p w:rsidR="002205AB" w:rsidRPr="004546F3" w:rsidRDefault="002205AB" w:rsidP="0078057D">
            <w:pPr>
              <w:jc w:val="center"/>
            </w:pPr>
            <w:r w:rsidRPr="004546F3">
              <w:t>11</w:t>
            </w:r>
          </w:p>
        </w:tc>
        <w:tc>
          <w:tcPr>
            <w:tcW w:w="1822" w:type="dxa"/>
            <w:vAlign w:val="center"/>
          </w:tcPr>
          <w:p w:rsidR="002205AB" w:rsidRPr="004546F3" w:rsidRDefault="002205AB" w:rsidP="0078057D">
            <w:r w:rsidRPr="004546F3">
              <w:t>Кран мостовой</w:t>
            </w:r>
          </w:p>
        </w:tc>
        <w:tc>
          <w:tcPr>
            <w:tcW w:w="1924" w:type="dxa"/>
            <w:vAlign w:val="center"/>
          </w:tcPr>
          <w:p w:rsidR="002205AB" w:rsidRPr="004546F3" w:rsidRDefault="002205AB" w:rsidP="0078057D">
            <w:pPr>
              <w:jc w:val="center"/>
            </w:pPr>
            <w:r w:rsidRPr="004546F3">
              <w:t>22228</w:t>
            </w:r>
          </w:p>
        </w:tc>
        <w:tc>
          <w:tcPr>
            <w:tcW w:w="1701" w:type="dxa"/>
            <w:vAlign w:val="center"/>
          </w:tcPr>
          <w:p w:rsidR="002205AB" w:rsidRPr="004546F3" w:rsidRDefault="002205AB" w:rsidP="0078057D">
            <w:pPr>
              <w:jc w:val="center"/>
            </w:pPr>
            <w:r w:rsidRPr="004546F3">
              <w:t>3,0</w:t>
            </w:r>
          </w:p>
        </w:tc>
        <w:tc>
          <w:tcPr>
            <w:tcW w:w="2225" w:type="dxa"/>
            <w:vAlign w:val="center"/>
          </w:tcPr>
          <w:p w:rsidR="002205AB" w:rsidRPr="004546F3" w:rsidRDefault="002205AB" w:rsidP="0078057D">
            <w:pPr>
              <w:jc w:val="center"/>
            </w:pPr>
            <w:r w:rsidRPr="004546F3">
              <w:t>1975</w:t>
            </w:r>
          </w:p>
        </w:tc>
        <w:tc>
          <w:tcPr>
            <w:tcW w:w="1806" w:type="dxa"/>
            <w:vAlign w:val="center"/>
          </w:tcPr>
          <w:p w:rsidR="002205AB" w:rsidRPr="004546F3" w:rsidRDefault="002205AB" w:rsidP="0078057D">
            <w:pPr>
              <w:jc w:val="center"/>
            </w:pPr>
            <w:r w:rsidRPr="004546F3">
              <w:t>42000х2</w:t>
            </w:r>
          </w:p>
        </w:tc>
        <w:tc>
          <w:tcPr>
            <w:tcW w:w="5182" w:type="dxa"/>
            <w:vAlign w:val="center"/>
          </w:tcPr>
          <w:p w:rsidR="002205AB" w:rsidRPr="004546F3" w:rsidRDefault="002205AB" w:rsidP="0078057D">
            <w:r w:rsidRPr="004546F3">
              <w:t>Котельная №3    ул</w:t>
            </w:r>
            <w:proofErr w:type="gramStart"/>
            <w:r w:rsidRPr="004546F3">
              <w:t>.М</w:t>
            </w:r>
            <w:proofErr w:type="gramEnd"/>
            <w:r w:rsidRPr="004546F3">
              <w:t>айская 10/2</w:t>
            </w:r>
          </w:p>
        </w:tc>
      </w:tr>
      <w:tr w:rsidR="002205AB" w:rsidRPr="004546F3" w:rsidTr="002205AB">
        <w:tc>
          <w:tcPr>
            <w:tcW w:w="1216" w:type="dxa"/>
            <w:vAlign w:val="center"/>
          </w:tcPr>
          <w:p w:rsidR="002205AB" w:rsidRPr="004546F3" w:rsidRDefault="002205AB" w:rsidP="0078057D">
            <w:pPr>
              <w:jc w:val="center"/>
            </w:pPr>
            <w:r w:rsidRPr="004546F3">
              <w:t>13</w:t>
            </w:r>
          </w:p>
        </w:tc>
        <w:tc>
          <w:tcPr>
            <w:tcW w:w="1822" w:type="dxa"/>
            <w:vAlign w:val="center"/>
          </w:tcPr>
          <w:p w:rsidR="002205AB" w:rsidRPr="004546F3" w:rsidRDefault="002205AB" w:rsidP="0078057D">
            <w:r w:rsidRPr="004546F3">
              <w:t>Кран мостовой</w:t>
            </w:r>
          </w:p>
        </w:tc>
        <w:tc>
          <w:tcPr>
            <w:tcW w:w="1924" w:type="dxa"/>
            <w:vAlign w:val="center"/>
          </w:tcPr>
          <w:p w:rsidR="002205AB" w:rsidRPr="004546F3" w:rsidRDefault="002205AB" w:rsidP="0078057D">
            <w:pPr>
              <w:jc w:val="center"/>
            </w:pPr>
            <w:r w:rsidRPr="004546F3">
              <w:t>8474</w:t>
            </w:r>
          </w:p>
        </w:tc>
        <w:tc>
          <w:tcPr>
            <w:tcW w:w="1701" w:type="dxa"/>
            <w:vAlign w:val="center"/>
          </w:tcPr>
          <w:p w:rsidR="002205AB" w:rsidRPr="004546F3" w:rsidRDefault="002205AB" w:rsidP="0078057D">
            <w:pPr>
              <w:jc w:val="center"/>
            </w:pPr>
            <w:r w:rsidRPr="004546F3">
              <w:t>3,0</w:t>
            </w:r>
          </w:p>
        </w:tc>
        <w:tc>
          <w:tcPr>
            <w:tcW w:w="2225" w:type="dxa"/>
            <w:vAlign w:val="center"/>
          </w:tcPr>
          <w:p w:rsidR="002205AB" w:rsidRPr="004546F3" w:rsidRDefault="002205AB" w:rsidP="0078057D">
            <w:pPr>
              <w:jc w:val="center"/>
            </w:pPr>
            <w:r w:rsidRPr="004546F3">
              <w:t>1994</w:t>
            </w:r>
          </w:p>
        </w:tc>
        <w:tc>
          <w:tcPr>
            <w:tcW w:w="1806" w:type="dxa"/>
            <w:vAlign w:val="center"/>
          </w:tcPr>
          <w:p w:rsidR="002205AB" w:rsidRPr="004546F3" w:rsidRDefault="002205AB" w:rsidP="0078057D">
            <w:pPr>
              <w:jc w:val="center"/>
            </w:pPr>
            <w:r w:rsidRPr="004546F3">
              <w:t>33000х2</w:t>
            </w:r>
          </w:p>
        </w:tc>
        <w:tc>
          <w:tcPr>
            <w:tcW w:w="5182" w:type="dxa"/>
            <w:vAlign w:val="center"/>
          </w:tcPr>
          <w:p w:rsidR="002205AB" w:rsidRPr="004546F3" w:rsidRDefault="002205AB" w:rsidP="0078057D">
            <w:r>
              <w:t xml:space="preserve">Котельная №4   </w:t>
            </w:r>
            <w:r w:rsidRPr="004546F3">
              <w:t>ул.30 лет победы</w:t>
            </w:r>
          </w:p>
        </w:tc>
      </w:tr>
      <w:tr w:rsidR="002205AB" w:rsidRPr="004546F3" w:rsidTr="002205AB">
        <w:tc>
          <w:tcPr>
            <w:tcW w:w="1216" w:type="dxa"/>
            <w:vAlign w:val="center"/>
          </w:tcPr>
          <w:p w:rsidR="002205AB" w:rsidRPr="004546F3" w:rsidRDefault="002205AB" w:rsidP="0078057D">
            <w:pPr>
              <w:jc w:val="center"/>
            </w:pPr>
            <w:r w:rsidRPr="004546F3">
              <w:t>14</w:t>
            </w:r>
          </w:p>
        </w:tc>
        <w:tc>
          <w:tcPr>
            <w:tcW w:w="1822" w:type="dxa"/>
            <w:vAlign w:val="center"/>
          </w:tcPr>
          <w:p w:rsidR="002205AB" w:rsidRPr="004546F3" w:rsidRDefault="002205AB" w:rsidP="0078057D">
            <w:r w:rsidRPr="004546F3">
              <w:t>Кран мостовой</w:t>
            </w:r>
          </w:p>
        </w:tc>
        <w:tc>
          <w:tcPr>
            <w:tcW w:w="1924" w:type="dxa"/>
            <w:vAlign w:val="center"/>
          </w:tcPr>
          <w:p w:rsidR="002205AB" w:rsidRPr="004546F3" w:rsidRDefault="002205AB" w:rsidP="0078057D">
            <w:pPr>
              <w:jc w:val="center"/>
            </w:pPr>
            <w:r w:rsidRPr="004546F3">
              <w:t>368</w:t>
            </w:r>
          </w:p>
        </w:tc>
        <w:tc>
          <w:tcPr>
            <w:tcW w:w="1701" w:type="dxa"/>
            <w:vAlign w:val="center"/>
          </w:tcPr>
          <w:p w:rsidR="002205AB" w:rsidRPr="004546F3" w:rsidRDefault="002205AB" w:rsidP="0078057D">
            <w:pPr>
              <w:jc w:val="center"/>
            </w:pPr>
            <w:r w:rsidRPr="004546F3">
              <w:t>3,2</w:t>
            </w:r>
          </w:p>
        </w:tc>
        <w:tc>
          <w:tcPr>
            <w:tcW w:w="2225" w:type="dxa"/>
            <w:vAlign w:val="center"/>
          </w:tcPr>
          <w:p w:rsidR="002205AB" w:rsidRPr="004546F3" w:rsidRDefault="002205AB" w:rsidP="0078057D">
            <w:pPr>
              <w:jc w:val="center"/>
            </w:pPr>
            <w:r w:rsidRPr="004546F3">
              <w:t>1996</w:t>
            </w:r>
          </w:p>
        </w:tc>
        <w:tc>
          <w:tcPr>
            <w:tcW w:w="1806" w:type="dxa"/>
            <w:vAlign w:val="center"/>
          </w:tcPr>
          <w:p w:rsidR="002205AB" w:rsidRPr="004546F3" w:rsidRDefault="002205AB" w:rsidP="0078057D">
            <w:pPr>
              <w:jc w:val="center"/>
            </w:pPr>
            <w:r w:rsidRPr="004546F3">
              <w:t>12000х2</w:t>
            </w:r>
          </w:p>
        </w:tc>
        <w:tc>
          <w:tcPr>
            <w:tcW w:w="5182" w:type="dxa"/>
            <w:vAlign w:val="center"/>
          </w:tcPr>
          <w:p w:rsidR="002205AB" w:rsidRPr="004546F3" w:rsidRDefault="002205AB" w:rsidP="0078057D">
            <w:r>
              <w:t xml:space="preserve">Котельная №7   </w:t>
            </w:r>
            <w:r w:rsidRPr="004546F3">
              <w:t>ул</w:t>
            </w:r>
            <w:proofErr w:type="gramStart"/>
            <w:r w:rsidRPr="004546F3">
              <w:t>.И</w:t>
            </w:r>
            <w:proofErr w:type="gramEnd"/>
            <w:r w:rsidRPr="004546F3">
              <w:t>ндустриальная 40</w:t>
            </w:r>
          </w:p>
        </w:tc>
      </w:tr>
      <w:tr w:rsidR="002205AB" w:rsidRPr="004546F3" w:rsidTr="002205AB">
        <w:tc>
          <w:tcPr>
            <w:tcW w:w="1216" w:type="dxa"/>
            <w:vAlign w:val="center"/>
          </w:tcPr>
          <w:p w:rsidR="002205AB" w:rsidRPr="004546F3" w:rsidRDefault="002205AB" w:rsidP="0078057D">
            <w:pPr>
              <w:jc w:val="center"/>
            </w:pPr>
            <w:r w:rsidRPr="004546F3">
              <w:t>15</w:t>
            </w:r>
          </w:p>
        </w:tc>
        <w:tc>
          <w:tcPr>
            <w:tcW w:w="1822" w:type="dxa"/>
            <w:vAlign w:val="center"/>
          </w:tcPr>
          <w:p w:rsidR="002205AB" w:rsidRPr="004546F3" w:rsidRDefault="002205AB" w:rsidP="0078057D">
            <w:r w:rsidRPr="004546F3">
              <w:t>Кран балка</w:t>
            </w:r>
          </w:p>
        </w:tc>
        <w:tc>
          <w:tcPr>
            <w:tcW w:w="1924" w:type="dxa"/>
            <w:vAlign w:val="center"/>
          </w:tcPr>
          <w:p w:rsidR="002205AB" w:rsidRPr="004546F3" w:rsidRDefault="002205AB" w:rsidP="0078057D">
            <w:pPr>
              <w:jc w:val="center"/>
            </w:pPr>
            <w:r w:rsidRPr="004546F3">
              <w:t>1044081</w:t>
            </w:r>
          </w:p>
        </w:tc>
        <w:tc>
          <w:tcPr>
            <w:tcW w:w="1701" w:type="dxa"/>
            <w:vAlign w:val="center"/>
          </w:tcPr>
          <w:p w:rsidR="002205AB" w:rsidRPr="004546F3" w:rsidRDefault="002205AB" w:rsidP="0078057D">
            <w:pPr>
              <w:jc w:val="center"/>
            </w:pPr>
            <w:r w:rsidRPr="004546F3">
              <w:t>2,0</w:t>
            </w:r>
          </w:p>
        </w:tc>
        <w:tc>
          <w:tcPr>
            <w:tcW w:w="2225" w:type="dxa"/>
            <w:vAlign w:val="center"/>
          </w:tcPr>
          <w:p w:rsidR="002205AB" w:rsidRPr="004546F3" w:rsidRDefault="002205AB" w:rsidP="0078057D">
            <w:pPr>
              <w:jc w:val="center"/>
            </w:pPr>
            <w:r w:rsidRPr="004546F3">
              <w:t>1983</w:t>
            </w:r>
          </w:p>
        </w:tc>
        <w:tc>
          <w:tcPr>
            <w:tcW w:w="1806" w:type="dxa"/>
            <w:vAlign w:val="center"/>
          </w:tcPr>
          <w:p w:rsidR="002205AB" w:rsidRPr="004546F3" w:rsidRDefault="002205AB" w:rsidP="0078057D">
            <w:pPr>
              <w:jc w:val="center"/>
            </w:pPr>
            <w:r w:rsidRPr="004546F3">
              <w:t>24811</w:t>
            </w:r>
          </w:p>
        </w:tc>
        <w:tc>
          <w:tcPr>
            <w:tcW w:w="5182" w:type="dxa"/>
            <w:vAlign w:val="center"/>
          </w:tcPr>
          <w:p w:rsidR="002205AB" w:rsidRPr="004546F3" w:rsidRDefault="002205AB" w:rsidP="0078057D">
            <w:r>
              <w:t xml:space="preserve">Котельная №13  </w:t>
            </w:r>
            <w:r w:rsidRPr="004546F3">
              <w:t>ул</w:t>
            </w:r>
            <w:proofErr w:type="gramStart"/>
            <w:r w:rsidRPr="004546F3">
              <w:t>.З</w:t>
            </w:r>
            <w:proofErr w:type="gramEnd"/>
            <w:r w:rsidRPr="004546F3">
              <w:t>ападная 1/1</w:t>
            </w:r>
          </w:p>
        </w:tc>
      </w:tr>
      <w:tr w:rsidR="002205AB" w:rsidRPr="004546F3" w:rsidTr="002205AB">
        <w:tc>
          <w:tcPr>
            <w:tcW w:w="1216" w:type="dxa"/>
            <w:vAlign w:val="center"/>
          </w:tcPr>
          <w:p w:rsidR="002205AB" w:rsidRPr="004546F3" w:rsidRDefault="002205AB" w:rsidP="0078057D">
            <w:pPr>
              <w:jc w:val="center"/>
            </w:pPr>
            <w:r w:rsidRPr="004546F3">
              <w:t>16</w:t>
            </w:r>
          </w:p>
        </w:tc>
        <w:tc>
          <w:tcPr>
            <w:tcW w:w="1822" w:type="dxa"/>
            <w:vAlign w:val="center"/>
          </w:tcPr>
          <w:p w:rsidR="002205AB" w:rsidRPr="004546F3" w:rsidRDefault="002205AB" w:rsidP="0078057D">
            <w:r w:rsidRPr="004546F3">
              <w:t>Кран балка</w:t>
            </w:r>
          </w:p>
        </w:tc>
        <w:tc>
          <w:tcPr>
            <w:tcW w:w="1924" w:type="dxa"/>
            <w:vAlign w:val="center"/>
          </w:tcPr>
          <w:p w:rsidR="002205AB" w:rsidRPr="004546F3" w:rsidRDefault="002205AB" w:rsidP="0078057D">
            <w:pPr>
              <w:jc w:val="center"/>
            </w:pPr>
            <w:r w:rsidRPr="004546F3">
              <w:t>8916231</w:t>
            </w:r>
            <w:r w:rsidR="00BB1B53">
              <w:t xml:space="preserve"> </w:t>
            </w:r>
            <w:r w:rsidRPr="004546F3">
              <w:rPr>
                <w:b/>
              </w:rPr>
              <w:t>(номер тали)</w:t>
            </w:r>
          </w:p>
        </w:tc>
        <w:tc>
          <w:tcPr>
            <w:tcW w:w="1701" w:type="dxa"/>
            <w:vAlign w:val="center"/>
          </w:tcPr>
          <w:p w:rsidR="002205AB" w:rsidRPr="004546F3" w:rsidRDefault="002205AB" w:rsidP="0078057D">
            <w:pPr>
              <w:jc w:val="center"/>
            </w:pPr>
            <w:r w:rsidRPr="004546F3">
              <w:t>2,0</w:t>
            </w:r>
          </w:p>
        </w:tc>
        <w:tc>
          <w:tcPr>
            <w:tcW w:w="2225" w:type="dxa"/>
            <w:vAlign w:val="center"/>
          </w:tcPr>
          <w:p w:rsidR="002205AB" w:rsidRPr="004546F3" w:rsidRDefault="002205AB" w:rsidP="0078057D">
            <w:pPr>
              <w:jc w:val="center"/>
            </w:pPr>
            <w:r w:rsidRPr="004546F3">
              <w:t>1989</w:t>
            </w:r>
          </w:p>
        </w:tc>
        <w:tc>
          <w:tcPr>
            <w:tcW w:w="1806" w:type="dxa"/>
            <w:vAlign w:val="center"/>
          </w:tcPr>
          <w:p w:rsidR="002205AB" w:rsidRPr="004546F3" w:rsidRDefault="002205AB" w:rsidP="0078057D">
            <w:pPr>
              <w:jc w:val="center"/>
            </w:pPr>
            <w:r w:rsidRPr="004546F3">
              <w:t>35202</w:t>
            </w:r>
          </w:p>
        </w:tc>
        <w:tc>
          <w:tcPr>
            <w:tcW w:w="5182" w:type="dxa"/>
            <w:vAlign w:val="center"/>
          </w:tcPr>
          <w:p w:rsidR="002205AB" w:rsidRPr="004546F3" w:rsidRDefault="002205AB" w:rsidP="0078057D">
            <w:r w:rsidRPr="004546F3">
              <w:t>Котельная №14</w:t>
            </w:r>
            <w:r>
              <w:t xml:space="preserve">  </w:t>
            </w:r>
            <w:r w:rsidRPr="004546F3">
              <w:t>ул</w:t>
            </w:r>
            <w:proofErr w:type="gramStart"/>
            <w:r w:rsidRPr="004546F3">
              <w:t>.З</w:t>
            </w:r>
            <w:proofErr w:type="gramEnd"/>
            <w:r w:rsidRPr="004546F3">
              <w:t>ападная 1/1</w:t>
            </w:r>
          </w:p>
        </w:tc>
      </w:tr>
      <w:tr w:rsidR="002205AB" w:rsidRPr="004546F3" w:rsidTr="002205AB">
        <w:tc>
          <w:tcPr>
            <w:tcW w:w="1216" w:type="dxa"/>
            <w:vAlign w:val="center"/>
          </w:tcPr>
          <w:p w:rsidR="002205AB" w:rsidRPr="004546F3" w:rsidRDefault="002205AB" w:rsidP="0078057D">
            <w:pPr>
              <w:jc w:val="center"/>
            </w:pPr>
            <w:r w:rsidRPr="004546F3">
              <w:t>17</w:t>
            </w:r>
          </w:p>
        </w:tc>
        <w:tc>
          <w:tcPr>
            <w:tcW w:w="1822" w:type="dxa"/>
            <w:vAlign w:val="center"/>
          </w:tcPr>
          <w:p w:rsidR="002205AB" w:rsidRPr="004546F3" w:rsidRDefault="002205AB" w:rsidP="0078057D">
            <w:r w:rsidRPr="004546F3">
              <w:t>Кран мостовой</w:t>
            </w:r>
          </w:p>
        </w:tc>
        <w:tc>
          <w:tcPr>
            <w:tcW w:w="1924" w:type="dxa"/>
            <w:vAlign w:val="center"/>
          </w:tcPr>
          <w:p w:rsidR="002205AB" w:rsidRPr="004546F3" w:rsidRDefault="002205AB" w:rsidP="0078057D">
            <w:pPr>
              <w:jc w:val="center"/>
            </w:pPr>
            <w:r w:rsidRPr="004546F3">
              <w:t>723</w:t>
            </w:r>
          </w:p>
        </w:tc>
        <w:tc>
          <w:tcPr>
            <w:tcW w:w="1701" w:type="dxa"/>
            <w:vAlign w:val="center"/>
          </w:tcPr>
          <w:p w:rsidR="002205AB" w:rsidRPr="004546F3" w:rsidRDefault="002205AB" w:rsidP="0078057D">
            <w:pPr>
              <w:jc w:val="center"/>
            </w:pPr>
            <w:r w:rsidRPr="004546F3">
              <w:t>3,2</w:t>
            </w:r>
          </w:p>
        </w:tc>
        <w:tc>
          <w:tcPr>
            <w:tcW w:w="2225" w:type="dxa"/>
            <w:vAlign w:val="center"/>
          </w:tcPr>
          <w:p w:rsidR="002205AB" w:rsidRPr="004546F3" w:rsidRDefault="002205AB" w:rsidP="0078057D">
            <w:pPr>
              <w:jc w:val="center"/>
            </w:pPr>
            <w:r w:rsidRPr="004546F3">
              <w:t>2005</w:t>
            </w:r>
          </w:p>
        </w:tc>
        <w:tc>
          <w:tcPr>
            <w:tcW w:w="1806" w:type="dxa"/>
            <w:vAlign w:val="center"/>
          </w:tcPr>
          <w:p w:rsidR="002205AB" w:rsidRPr="004546F3" w:rsidRDefault="002205AB" w:rsidP="0078057D">
            <w:pPr>
              <w:jc w:val="center"/>
            </w:pPr>
            <w:r w:rsidRPr="004546F3">
              <w:t>21000х2</w:t>
            </w:r>
          </w:p>
        </w:tc>
        <w:tc>
          <w:tcPr>
            <w:tcW w:w="5182" w:type="dxa"/>
            <w:vAlign w:val="center"/>
          </w:tcPr>
          <w:p w:rsidR="002205AB" w:rsidRPr="004546F3" w:rsidRDefault="002205AB" w:rsidP="0078057D">
            <w:r>
              <w:t xml:space="preserve">Котельная №14  </w:t>
            </w:r>
            <w:r w:rsidRPr="004546F3">
              <w:t>ул</w:t>
            </w:r>
            <w:proofErr w:type="gramStart"/>
            <w:r w:rsidRPr="004546F3">
              <w:t>.З</w:t>
            </w:r>
            <w:proofErr w:type="gramEnd"/>
            <w:r w:rsidRPr="004546F3">
              <w:t>ападная 1/1</w:t>
            </w:r>
          </w:p>
        </w:tc>
      </w:tr>
      <w:tr w:rsidR="002205AB" w:rsidRPr="004546F3" w:rsidTr="002205AB">
        <w:tc>
          <w:tcPr>
            <w:tcW w:w="1216" w:type="dxa"/>
            <w:vAlign w:val="center"/>
          </w:tcPr>
          <w:p w:rsidR="002205AB" w:rsidRPr="004546F3" w:rsidRDefault="002205AB" w:rsidP="0078057D">
            <w:pPr>
              <w:jc w:val="center"/>
            </w:pPr>
            <w:r w:rsidRPr="004546F3">
              <w:t>18</w:t>
            </w:r>
          </w:p>
        </w:tc>
        <w:tc>
          <w:tcPr>
            <w:tcW w:w="1822" w:type="dxa"/>
            <w:vAlign w:val="center"/>
          </w:tcPr>
          <w:p w:rsidR="002205AB" w:rsidRPr="004546F3" w:rsidRDefault="002205AB" w:rsidP="0078057D">
            <w:r w:rsidRPr="004546F3">
              <w:t>Кран балка</w:t>
            </w:r>
          </w:p>
        </w:tc>
        <w:tc>
          <w:tcPr>
            <w:tcW w:w="1924" w:type="dxa"/>
            <w:vAlign w:val="center"/>
          </w:tcPr>
          <w:p w:rsidR="002205AB" w:rsidRPr="004546F3" w:rsidRDefault="002205AB" w:rsidP="0078057D">
            <w:pPr>
              <w:jc w:val="center"/>
            </w:pPr>
            <w:r w:rsidRPr="004546F3">
              <w:t>655157</w:t>
            </w:r>
            <w:r w:rsidR="00BB1B53">
              <w:t xml:space="preserve"> </w:t>
            </w:r>
            <w:r w:rsidRPr="004546F3">
              <w:rPr>
                <w:b/>
              </w:rPr>
              <w:t>(номер тали)</w:t>
            </w:r>
          </w:p>
        </w:tc>
        <w:tc>
          <w:tcPr>
            <w:tcW w:w="1701" w:type="dxa"/>
            <w:vAlign w:val="center"/>
          </w:tcPr>
          <w:p w:rsidR="002205AB" w:rsidRPr="004546F3" w:rsidRDefault="002205AB" w:rsidP="0078057D">
            <w:pPr>
              <w:jc w:val="center"/>
            </w:pPr>
            <w:r w:rsidRPr="004546F3">
              <w:t>1,0</w:t>
            </w:r>
          </w:p>
        </w:tc>
        <w:tc>
          <w:tcPr>
            <w:tcW w:w="2225" w:type="dxa"/>
            <w:vAlign w:val="center"/>
          </w:tcPr>
          <w:p w:rsidR="002205AB" w:rsidRPr="004546F3" w:rsidRDefault="002205AB" w:rsidP="0078057D">
            <w:pPr>
              <w:jc w:val="center"/>
            </w:pPr>
            <w:r w:rsidRPr="004546F3">
              <w:t>1979</w:t>
            </w:r>
          </w:p>
        </w:tc>
        <w:tc>
          <w:tcPr>
            <w:tcW w:w="1806" w:type="dxa"/>
            <w:vAlign w:val="center"/>
          </w:tcPr>
          <w:p w:rsidR="002205AB" w:rsidRPr="004546F3" w:rsidRDefault="002205AB" w:rsidP="0078057D">
            <w:pPr>
              <w:jc w:val="center"/>
            </w:pPr>
            <w:r w:rsidRPr="004546F3">
              <w:t>5869</w:t>
            </w:r>
          </w:p>
        </w:tc>
        <w:tc>
          <w:tcPr>
            <w:tcW w:w="5182" w:type="dxa"/>
            <w:vAlign w:val="center"/>
          </w:tcPr>
          <w:p w:rsidR="002205AB" w:rsidRPr="004546F3" w:rsidRDefault="002205AB" w:rsidP="0078057D">
            <w:r>
              <w:t xml:space="preserve">Котельная №2(солевая) </w:t>
            </w:r>
            <w:r w:rsidRPr="004546F3">
              <w:t>ул</w:t>
            </w:r>
            <w:proofErr w:type="gramStart"/>
            <w:r w:rsidRPr="004546F3">
              <w:t>.Н</w:t>
            </w:r>
            <w:proofErr w:type="gramEnd"/>
            <w:r w:rsidRPr="004546F3">
              <w:t>ефтяников 24</w:t>
            </w:r>
          </w:p>
        </w:tc>
      </w:tr>
      <w:tr w:rsidR="002205AB" w:rsidRPr="004546F3" w:rsidTr="002205AB">
        <w:tc>
          <w:tcPr>
            <w:tcW w:w="1216" w:type="dxa"/>
            <w:vAlign w:val="center"/>
          </w:tcPr>
          <w:p w:rsidR="002205AB" w:rsidRPr="004546F3" w:rsidRDefault="002205AB" w:rsidP="0078057D">
            <w:pPr>
              <w:jc w:val="center"/>
            </w:pPr>
            <w:r w:rsidRPr="004546F3">
              <w:t>19</w:t>
            </w:r>
          </w:p>
        </w:tc>
        <w:tc>
          <w:tcPr>
            <w:tcW w:w="1822" w:type="dxa"/>
            <w:vAlign w:val="center"/>
          </w:tcPr>
          <w:p w:rsidR="002205AB" w:rsidRPr="004546F3" w:rsidRDefault="002205AB" w:rsidP="0078057D">
            <w:r w:rsidRPr="004546F3">
              <w:t>Кран балка</w:t>
            </w:r>
          </w:p>
        </w:tc>
        <w:tc>
          <w:tcPr>
            <w:tcW w:w="1924" w:type="dxa"/>
            <w:vAlign w:val="center"/>
          </w:tcPr>
          <w:p w:rsidR="002205AB" w:rsidRPr="004546F3" w:rsidRDefault="002205AB" w:rsidP="0078057D">
            <w:pPr>
              <w:jc w:val="center"/>
            </w:pPr>
            <w:r w:rsidRPr="004546F3">
              <w:t>8910193</w:t>
            </w:r>
            <w:r w:rsidR="00BB1B53">
              <w:t xml:space="preserve"> </w:t>
            </w:r>
            <w:r w:rsidRPr="004546F3">
              <w:rPr>
                <w:b/>
              </w:rPr>
              <w:t>(номер тали)</w:t>
            </w:r>
          </w:p>
        </w:tc>
        <w:tc>
          <w:tcPr>
            <w:tcW w:w="1701" w:type="dxa"/>
            <w:vAlign w:val="center"/>
          </w:tcPr>
          <w:p w:rsidR="002205AB" w:rsidRPr="004546F3" w:rsidRDefault="002205AB" w:rsidP="0078057D">
            <w:pPr>
              <w:jc w:val="center"/>
            </w:pPr>
            <w:r w:rsidRPr="004546F3">
              <w:t>1,0</w:t>
            </w:r>
          </w:p>
        </w:tc>
        <w:tc>
          <w:tcPr>
            <w:tcW w:w="2225" w:type="dxa"/>
            <w:vAlign w:val="center"/>
          </w:tcPr>
          <w:p w:rsidR="002205AB" w:rsidRPr="004546F3" w:rsidRDefault="002205AB" w:rsidP="0078057D">
            <w:pPr>
              <w:jc w:val="center"/>
            </w:pPr>
            <w:r w:rsidRPr="004546F3">
              <w:t>1989</w:t>
            </w:r>
          </w:p>
        </w:tc>
        <w:tc>
          <w:tcPr>
            <w:tcW w:w="1806" w:type="dxa"/>
            <w:vAlign w:val="center"/>
          </w:tcPr>
          <w:p w:rsidR="002205AB" w:rsidRPr="004546F3" w:rsidRDefault="002205AB" w:rsidP="0078057D">
            <w:pPr>
              <w:jc w:val="center"/>
            </w:pPr>
            <w:r w:rsidRPr="004546F3">
              <w:t>35574</w:t>
            </w:r>
          </w:p>
        </w:tc>
        <w:tc>
          <w:tcPr>
            <w:tcW w:w="5182" w:type="dxa"/>
            <w:vAlign w:val="center"/>
          </w:tcPr>
          <w:p w:rsidR="002205AB" w:rsidRPr="004546F3" w:rsidRDefault="002205AB" w:rsidP="0078057D">
            <w:r>
              <w:t xml:space="preserve">Котельная №14 </w:t>
            </w:r>
            <w:r w:rsidRPr="004546F3">
              <w:t>ул</w:t>
            </w:r>
            <w:proofErr w:type="gramStart"/>
            <w:r w:rsidRPr="004546F3">
              <w:t>.З</w:t>
            </w:r>
            <w:proofErr w:type="gramEnd"/>
            <w:r w:rsidRPr="004546F3">
              <w:t>ападная 1/1</w:t>
            </w:r>
          </w:p>
        </w:tc>
      </w:tr>
      <w:tr w:rsidR="002205AB" w:rsidRPr="004546F3" w:rsidTr="002205AB">
        <w:tc>
          <w:tcPr>
            <w:tcW w:w="1216" w:type="dxa"/>
            <w:vAlign w:val="center"/>
          </w:tcPr>
          <w:p w:rsidR="002205AB" w:rsidRPr="004546F3" w:rsidRDefault="002205AB" w:rsidP="0078057D">
            <w:pPr>
              <w:jc w:val="center"/>
            </w:pPr>
            <w:r w:rsidRPr="004546F3">
              <w:t>24</w:t>
            </w:r>
          </w:p>
        </w:tc>
        <w:tc>
          <w:tcPr>
            <w:tcW w:w="1822" w:type="dxa"/>
            <w:vAlign w:val="center"/>
          </w:tcPr>
          <w:p w:rsidR="002205AB" w:rsidRPr="004546F3" w:rsidRDefault="002205AB" w:rsidP="0078057D">
            <w:r w:rsidRPr="004546F3">
              <w:t>Кран балка</w:t>
            </w:r>
          </w:p>
        </w:tc>
        <w:tc>
          <w:tcPr>
            <w:tcW w:w="1924" w:type="dxa"/>
            <w:vAlign w:val="center"/>
          </w:tcPr>
          <w:p w:rsidR="002205AB" w:rsidRPr="004546F3" w:rsidRDefault="002205AB" w:rsidP="0078057D">
            <w:pPr>
              <w:jc w:val="center"/>
            </w:pPr>
            <w:r w:rsidRPr="004546F3">
              <w:t>8602396</w:t>
            </w:r>
            <w:r w:rsidR="00BB1B53">
              <w:t xml:space="preserve"> </w:t>
            </w:r>
            <w:r w:rsidRPr="004546F3">
              <w:rPr>
                <w:b/>
              </w:rPr>
              <w:t>(номер тали)</w:t>
            </w:r>
          </w:p>
        </w:tc>
        <w:tc>
          <w:tcPr>
            <w:tcW w:w="1701" w:type="dxa"/>
            <w:vAlign w:val="center"/>
          </w:tcPr>
          <w:p w:rsidR="002205AB" w:rsidRPr="004546F3" w:rsidRDefault="002205AB" w:rsidP="0078057D">
            <w:pPr>
              <w:jc w:val="center"/>
            </w:pPr>
            <w:r w:rsidRPr="004546F3">
              <w:t>1,0</w:t>
            </w:r>
          </w:p>
        </w:tc>
        <w:tc>
          <w:tcPr>
            <w:tcW w:w="2225" w:type="dxa"/>
            <w:vAlign w:val="center"/>
          </w:tcPr>
          <w:p w:rsidR="002205AB" w:rsidRPr="004546F3" w:rsidRDefault="002205AB" w:rsidP="0078057D">
            <w:pPr>
              <w:jc w:val="center"/>
            </w:pPr>
            <w:r w:rsidRPr="004546F3">
              <w:t>1988</w:t>
            </w:r>
          </w:p>
        </w:tc>
        <w:tc>
          <w:tcPr>
            <w:tcW w:w="1806" w:type="dxa"/>
            <w:vAlign w:val="center"/>
          </w:tcPr>
          <w:p w:rsidR="002205AB" w:rsidRPr="004546F3" w:rsidRDefault="002205AB" w:rsidP="0078057D">
            <w:pPr>
              <w:jc w:val="center"/>
            </w:pPr>
            <w:r w:rsidRPr="004546F3">
              <w:t>9717</w:t>
            </w:r>
          </w:p>
        </w:tc>
        <w:tc>
          <w:tcPr>
            <w:tcW w:w="5182" w:type="dxa"/>
            <w:vAlign w:val="center"/>
          </w:tcPr>
          <w:p w:rsidR="002205AB" w:rsidRPr="004546F3" w:rsidRDefault="002205AB" w:rsidP="0078057D">
            <w:r>
              <w:t xml:space="preserve">Котельная №1   </w:t>
            </w:r>
            <w:r w:rsidRPr="004546F3">
              <w:t>ул</w:t>
            </w:r>
            <w:proofErr w:type="gramStart"/>
            <w:r w:rsidRPr="004546F3">
              <w:t>.Н</w:t>
            </w:r>
            <w:proofErr w:type="gramEnd"/>
            <w:r w:rsidRPr="004546F3">
              <w:t>ефтяников 24</w:t>
            </w:r>
          </w:p>
        </w:tc>
      </w:tr>
      <w:tr w:rsidR="002205AB" w:rsidRPr="004546F3" w:rsidTr="002205AB">
        <w:trPr>
          <w:trHeight w:val="376"/>
        </w:trPr>
        <w:tc>
          <w:tcPr>
            <w:tcW w:w="1216" w:type="dxa"/>
            <w:vAlign w:val="center"/>
          </w:tcPr>
          <w:p w:rsidR="002205AB" w:rsidRPr="004546F3" w:rsidRDefault="002205AB" w:rsidP="0078057D">
            <w:pPr>
              <w:jc w:val="center"/>
            </w:pPr>
          </w:p>
        </w:tc>
        <w:tc>
          <w:tcPr>
            <w:tcW w:w="7672" w:type="dxa"/>
            <w:gridSpan w:val="4"/>
            <w:vAlign w:val="center"/>
          </w:tcPr>
          <w:p w:rsidR="002205AB" w:rsidRPr="00627C01" w:rsidRDefault="002205AB" w:rsidP="0078057D">
            <w:pPr>
              <w:rPr>
                <w:b/>
              </w:rPr>
            </w:pPr>
            <w:r w:rsidRPr="00627C01">
              <w:rPr>
                <w:b/>
              </w:rPr>
              <w:t>ВСЕГО</w:t>
            </w:r>
            <w:r>
              <w:rPr>
                <w:b/>
              </w:rPr>
              <w:t>:</w:t>
            </w:r>
          </w:p>
        </w:tc>
        <w:tc>
          <w:tcPr>
            <w:tcW w:w="1806" w:type="dxa"/>
            <w:vAlign w:val="center"/>
          </w:tcPr>
          <w:p w:rsidR="002205AB" w:rsidRPr="004928E5" w:rsidRDefault="002205AB" w:rsidP="0078057D">
            <w:pPr>
              <w:jc w:val="center"/>
              <w:rPr>
                <w:b/>
              </w:rPr>
            </w:pPr>
            <w:r w:rsidRPr="004928E5">
              <w:rPr>
                <w:b/>
              </w:rPr>
              <w:t xml:space="preserve">719 723,00 </w:t>
            </w:r>
          </w:p>
        </w:tc>
        <w:tc>
          <w:tcPr>
            <w:tcW w:w="5182" w:type="dxa"/>
            <w:vAlign w:val="center"/>
          </w:tcPr>
          <w:p w:rsidR="002205AB" w:rsidRPr="004546F3" w:rsidRDefault="002205AB" w:rsidP="0078057D"/>
        </w:tc>
      </w:tr>
    </w:tbl>
    <w:p w:rsidR="002205AB" w:rsidRDefault="002205AB" w:rsidP="002205AB"/>
    <w:p w:rsidR="002205AB" w:rsidRDefault="002205AB" w:rsidP="006C1829">
      <w:pPr>
        <w:jc w:val="both"/>
        <w:rPr>
          <w:rFonts w:eastAsiaTheme="minorHAnsi"/>
          <w:lang w:eastAsia="en-US"/>
        </w:rPr>
        <w:sectPr w:rsidR="002205AB" w:rsidSect="002205AB">
          <w:pgSz w:w="16838" w:h="11906" w:orient="landscape"/>
          <w:pgMar w:top="851" w:right="1134" w:bottom="851" w:left="1134" w:header="624" w:footer="709" w:gutter="0"/>
          <w:cols w:space="708"/>
          <w:docGrid w:linePitch="360"/>
        </w:sectPr>
      </w:pPr>
    </w:p>
    <w:bookmarkEnd w:id="92"/>
    <w:bookmarkEnd w:id="93"/>
    <w:p w:rsidR="00257886" w:rsidRDefault="00257886" w:rsidP="00257886">
      <w:pPr>
        <w:pStyle w:val="11"/>
        <w:pageBreakBefore/>
        <w:jc w:val="center"/>
        <w:rPr>
          <w:rFonts w:ascii="Times New Roman" w:hAnsi="Times New Roman" w:cs="Times New Roman"/>
          <w:color w:val="auto"/>
        </w:rPr>
      </w:pPr>
      <w:r>
        <w:rPr>
          <w:rFonts w:ascii="Times New Roman" w:hAnsi="Times New Roman" w:cs="Times New Roman"/>
          <w:b w:val="0"/>
          <w:bCs w:val="0"/>
          <w:color w:val="auto"/>
        </w:rPr>
        <w:lastRenderedPageBreak/>
        <w:t>РАЗДЕЛ V. ПРОЕКТ ДОГОВОРА</w:t>
      </w:r>
    </w:p>
    <w:p w:rsidR="00257886" w:rsidRDefault="00257886" w:rsidP="00257886">
      <w:pPr>
        <w:jc w:val="center"/>
        <w:rPr>
          <w:b/>
          <w:caps/>
        </w:rPr>
      </w:pPr>
      <w:r>
        <w:rPr>
          <w:b/>
          <w:caps/>
        </w:rPr>
        <w:t xml:space="preserve">     на оказание услуг № ___</w:t>
      </w:r>
    </w:p>
    <w:p w:rsidR="00CE4EE4" w:rsidRDefault="00CE4EE4" w:rsidP="00CE4EE4">
      <w:pPr>
        <w:widowControl w:val="0"/>
        <w:tabs>
          <w:tab w:val="left" w:pos="6946"/>
        </w:tabs>
        <w:autoSpaceDE w:val="0"/>
        <w:autoSpaceDN w:val="0"/>
        <w:adjustRightInd w:val="0"/>
        <w:jc w:val="center"/>
      </w:pPr>
    </w:p>
    <w:p w:rsidR="00CE4EE4" w:rsidRDefault="00CE4EE4" w:rsidP="00CE4EE4">
      <w:pPr>
        <w:widowControl w:val="0"/>
        <w:tabs>
          <w:tab w:val="left" w:pos="6946"/>
        </w:tabs>
        <w:autoSpaceDE w:val="0"/>
        <w:autoSpaceDN w:val="0"/>
        <w:adjustRightInd w:val="0"/>
        <w:jc w:val="center"/>
      </w:pPr>
    </w:p>
    <w:p w:rsidR="005B0898" w:rsidRDefault="005B0898" w:rsidP="005B0898">
      <w:pPr>
        <w:widowControl w:val="0"/>
        <w:tabs>
          <w:tab w:val="left" w:pos="6946"/>
        </w:tabs>
        <w:autoSpaceDE w:val="0"/>
        <w:autoSpaceDN w:val="0"/>
        <w:adjustRightInd w:val="0"/>
        <w:jc w:val="center"/>
      </w:pPr>
      <w:r>
        <w:t>г. Сургут                                                                                               «___»____________20__г.</w:t>
      </w:r>
    </w:p>
    <w:p w:rsidR="005B0898" w:rsidRDefault="005B0898" w:rsidP="005B0898">
      <w:pPr>
        <w:jc w:val="both"/>
        <w:rPr>
          <w:b/>
        </w:rPr>
      </w:pPr>
    </w:p>
    <w:p w:rsidR="005B0898" w:rsidRPr="009664C2" w:rsidRDefault="005B0898" w:rsidP="005B0898">
      <w:pPr>
        <w:ind w:firstLine="567"/>
        <w:jc w:val="both"/>
        <w:rPr>
          <w:color w:val="000000"/>
          <w:kern w:val="16"/>
        </w:rPr>
      </w:pPr>
      <w:proofErr w:type="gramStart"/>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xml:space="preserve">, на основании протокола </w:t>
      </w:r>
      <w:r>
        <w:rPr>
          <w:color w:val="000000"/>
          <w:kern w:val="16"/>
        </w:rPr>
        <w:t xml:space="preserve">подведения итогов </w:t>
      </w:r>
      <w:r w:rsidRPr="00953A44">
        <w:rPr>
          <w:color w:val="000000"/>
          <w:kern w:val="16"/>
        </w:rPr>
        <w:t xml:space="preserve">№______________ </w:t>
      </w:r>
      <w:r>
        <w:rPr>
          <w:color w:val="000000"/>
          <w:kern w:val="16"/>
        </w:rPr>
        <w:t>от «__»__________ 20__</w:t>
      </w:r>
      <w:r w:rsidRPr="00953A44">
        <w:rPr>
          <w:color w:val="000000"/>
          <w:kern w:val="16"/>
        </w:rPr>
        <w:t>г. заключили настоящий Договор, о нижеследующем:</w:t>
      </w:r>
      <w:proofErr w:type="gramEnd"/>
    </w:p>
    <w:p w:rsidR="005B0898" w:rsidRPr="009664C2" w:rsidRDefault="005B0898" w:rsidP="005B0898">
      <w:pPr>
        <w:ind w:firstLine="567"/>
        <w:jc w:val="center"/>
        <w:rPr>
          <w:b/>
        </w:rPr>
      </w:pPr>
      <w:r w:rsidRPr="009664C2">
        <w:rPr>
          <w:b/>
        </w:rPr>
        <w:t>1. Предмет Договора</w:t>
      </w:r>
    </w:p>
    <w:p w:rsidR="005B0898" w:rsidRPr="00B424DB" w:rsidRDefault="005B0898" w:rsidP="005B0898">
      <w:pPr>
        <w:widowControl w:val="0"/>
        <w:tabs>
          <w:tab w:val="left" w:pos="993"/>
        </w:tabs>
        <w:suppressAutoHyphens/>
        <w:autoSpaceDE w:val="0"/>
        <w:autoSpaceDN w:val="0"/>
        <w:adjustRightInd w:val="0"/>
        <w:ind w:firstLine="567"/>
        <w:jc w:val="both"/>
      </w:pPr>
      <w:r w:rsidRPr="000F18FA">
        <w:t>1.1.</w:t>
      </w:r>
      <w:r w:rsidRPr="000F18FA">
        <w:tab/>
      </w:r>
      <w:r w:rsidRPr="000F18FA">
        <w:rPr>
          <w:bCs/>
        </w:rPr>
        <w:t xml:space="preserve">Исполнитель обязуется своевременно оказать </w:t>
      </w:r>
      <w:r w:rsidRPr="00CC4A14">
        <w:t>услуг</w:t>
      </w:r>
      <w:r>
        <w:t>и</w:t>
      </w:r>
      <w:r w:rsidRPr="00CC4A14">
        <w:t xml:space="preserve"> по </w:t>
      </w:r>
      <w:r>
        <w:t>периодическому комплексному обследованию рельсовых путей подъемных сооружений</w:t>
      </w:r>
      <w:r w:rsidRPr="009664C2">
        <w:t xml:space="preserve"> (далее – услуги), а Заказчик обязуется принять и оплатить их.</w:t>
      </w:r>
    </w:p>
    <w:p w:rsidR="005B0898" w:rsidRPr="009664C2" w:rsidRDefault="005B0898" w:rsidP="005B0898">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1к Договору</w:t>
      </w:r>
      <w:r>
        <w:rPr>
          <w:bCs/>
          <w:color w:val="000000"/>
        </w:rPr>
        <w:t>)</w:t>
      </w:r>
      <w:r w:rsidRPr="009664C2">
        <w:rPr>
          <w:bCs/>
          <w:color w:val="000000"/>
        </w:rPr>
        <w:t xml:space="preserve">. </w:t>
      </w:r>
    </w:p>
    <w:p w:rsidR="005B0898" w:rsidRDefault="005B0898" w:rsidP="005B0898">
      <w:pPr>
        <w:ind w:firstLine="567"/>
        <w:jc w:val="both"/>
      </w:pPr>
      <w:r w:rsidRPr="009664C2">
        <w:rPr>
          <w:color w:val="000000"/>
        </w:rPr>
        <w:t>1.3. Место оказания услуг</w:t>
      </w:r>
      <w:r>
        <w:rPr>
          <w:color w:val="000000"/>
        </w:rPr>
        <w:t xml:space="preserve">: </w:t>
      </w:r>
      <w:r>
        <w:t>Ханты-Мансийский автономный округ-Югра, г. Сургут:</w:t>
      </w:r>
    </w:p>
    <w:p w:rsidR="005B0898" w:rsidRPr="00AC7A4D" w:rsidRDefault="005B0898" w:rsidP="005B0898">
      <w:pPr>
        <w:pStyle w:val="af2"/>
        <w:numPr>
          <w:ilvl w:val="0"/>
          <w:numId w:val="19"/>
        </w:numPr>
        <w:snapToGrid/>
        <w:jc w:val="both"/>
        <w:rPr>
          <w:rFonts w:ascii="Times New Roman" w:hAnsi="Times New Roman"/>
          <w:sz w:val="24"/>
          <w:szCs w:val="24"/>
        </w:rPr>
      </w:pPr>
      <w:r w:rsidRPr="00AC7A4D">
        <w:rPr>
          <w:rFonts w:ascii="Times New Roman" w:hAnsi="Times New Roman"/>
          <w:sz w:val="24"/>
          <w:szCs w:val="24"/>
        </w:rPr>
        <w:t>ул. Профсоюзов, д. 69/1, Ремонтно-механический цех, склад;</w:t>
      </w:r>
    </w:p>
    <w:p w:rsidR="005B0898" w:rsidRPr="00AC7A4D" w:rsidRDefault="005B0898" w:rsidP="005B0898">
      <w:pPr>
        <w:pStyle w:val="af2"/>
        <w:numPr>
          <w:ilvl w:val="0"/>
          <w:numId w:val="19"/>
        </w:numPr>
        <w:snapToGrid/>
        <w:jc w:val="both"/>
        <w:rPr>
          <w:rFonts w:ascii="Times New Roman" w:hAnsi="Times New Roman"/>
          <w:sz w:val="24"/>
          <w:szCs w:val="24"/>
        </w:rPr>
      </w:pPr>
      <w:r w:rsidRPr="00AC7A4D">
        <w:rPr>
          <w:rFonts w:ascii="Times New Roman" w:hAnsi="Times New Roman"/>
          <w:sz w:val="24"/>
          <w:szCs w:val="24"/>
        </w:rPr>
        <w:t>ул. Нефтяников, д.24, котельная №1;</w:t>
      </w:r>
    </w:p>
    <w:p w:rsidR="005B0898" w:rsidRPr="00AC7A4D" w:rsidRDefault="005B0898" w:rsidP="005B0898">
      <w:pPr>
        <w:pStyle w:val="af2"/>
        <w:numPr>
          <w:ilvl w:val="0"/>
          <w:numId w:val="19"/>
        </w:numPr>
        <w:snapToGrid/>
        <w:jc w:val="both"/>
        <w:rPr>
          <w:rFonts w:ascii="Times New Roman" w:hAnsi="Times New Roman"/>
          <w:sz w:val="24"/>
          <w:szCs w:val="24"/>
        </w:rPr>
      </w:pPr>
      <w:r w:rsidRPr="00AC7A4D">
        <w:rPr>
          <w:rFonts w:ascii="Times New Roman" w:hAnsi="Times New Roman"/>
          <w:sz w:val="24"/>
          <w:szCs w:val="24"/>
        </w:rPr>
        <w:t>ул. Нефтяников, д.24, котельная №2;</w:t>
      </w:r>
    </w:p>
    <w:p w:rsidR="005B0898" w:rsidRPr="00AC7A4D" w:rsidRDefault="005B0898" w:rsidP="005B0898">
      <w:pPr>
        <w:pStyle w:val="af2"/>
        <w:numPr>
          <w:ilvl w:val="0"/>
          <w:numId w:val="19"/>
        </w:numPr>
        <w:snapToGrid/>
        <w:jc w:val="both"/>
        <w:rPr>
          <w:rFonts w:ascii="Times New Roman" w:hAnsi="Times New Roman"/>
          <w:sz w:val="24"/>
          <w:szCs w:val="24"/>
        </w:rPr>
      </w:pPr>
      <w:r w:rsidRPr="00AC7A4D">
        <w:rPr>
          <w:rFonts w:ascii="Times New Roman" w:hAnsi="Times New Roman"/>
          <w:sz w:val="24"/>
          <w:szCs w:val="24"/>
        </w:rPr>
        <w:t>ул. Майская, д.10/2, котельная №3;</w:t>
      </w:r>
    </w:p>
    <w:p w:rsidR="005B0898" w:rsidRPr="00AC7A4D" w:rsidRDefault="005B0898" w:rsidP="005B0898">
      <w:pPr>
        <w:pStyle w:val="af2"/>
        <w:numPr>
          <w:ilvl w:val="0"/>
          <w:numId w:val="19"/>
        </w:numPr>
        <w:snapToGrid/>
        <w:jc w:val="both"/>
        <w:rPr>
          <w:rFonts w:ascii="Times New Roman" w:hAnsi="Times New Roman"/>
          <w:sz w:val="24"/>
          <w:szCs w:val="24"/>
        </w:rPr>
      </w:pPr>
      <w:r w:rsidRPr="00AC7A4D">
        <w:rPr>
          <w:rFonts w:ascii="Times New Roman" w:hAnsi="Times New Roman"/>
          <w:sz w:val="24"/>
          <w:szCs w:val="24"/>
        </w:rPr>
        <w:t>ул.30 лет Победы, д.28, котельная №4;</w:t>
      </w:r>
    </w:p>
    <w:p w:rsidR="005B0898" w:rsidRPr="00AC7A4D" w:rsidRDefault="005B0898" w:rsidP="005B0898">
      <w:pPr>
        <w:pStyle w:val="af2"/>
        <w:numPr>
          <w:ilvl w:val="0"/>
          <w:numId w:val="19"/>
        </w:numPr>
        <w:snapToGrid/>
        <w:jc w:val="both"/>
        <w:rPr>
          <w:rFonts w:ascii="Times New Roman" w:hAnsi="Times New Roman"/>
          <w:sz w:val="24"/>
          <w:szCs w:val="24"/>
        </w:rPr>
      </w:pPr>
      <w:r w:rsidRPr="00AC7A4D">
        <w:rPr>
          <w:rFonts w:ascii="Times New Roman" w:hAnsi="Times New Roman"/>
          <w:sz w:val="24"/>
          <w:szCs w:val="24"/>
        </w:rPr>
        <w:t>ул. Индустриальная, д.40, котельная №7;</w:t>
      </w:r>
    </w:p>
    <w:p w:rsidR="005B0898" w:rsidRPr="00AC7A4D" w:rsidRDefault="005B0898" w:rsidP="005B0898">
      <w:pPr>
        <w:pStyle w:val="af2"/>
        <w:numPr>
          <w:ilvl w:val="0"/>
          <w:numId w:val="19"/>
        </w:numPr>
        <w:snapToGrid/>
        <w:jc w:val="both"/>
        <w:rPr>
          <w:rFonts w:ascii="Times New Roman" w:hAnsi="Times New Roman"/>
          <w:sz w:val="24"/>
          <w:szCs w:val="24"/>
        </w:rPr>
      </w:pPr>
      <w:r w:rsidRPr="00AC7A4D">
        <w:rPr>
          <w:rFonts w:ascii="Times New Roman" w:hAnsi="Times New Roman"/>
          <w:sz w:val="24"/>
          <w:szCs w:val="24"/>
        </w:rPr>
        <w:t>ул. Западная, д.1/1, котельная №13;</w:t>
      </w:r>
    </w:p>
    <w:p w:rsidR="005B0898" w:rsidRDefault="005B0898" w:rsidP="005B0898">
      <w:pPr>
        <w:pStyle w:val="af2"/>
        <w:numPr>
          <w:ilvl w:val="0"/>
          <w:numId w:val="19"/>
        </w:numPr>
        <w:snapToGrid/>
        <w:jc w:val="both"/>
        <w:rPr>
          <w:rFonts w:ascii="Times New Roman" w:hAnsi="Times New Roman"/>
          <w:sz w:val="24"/>
          <w:szCs w:val="24"/>
        </w:rPr>
      </w:pPr>
      <w:r w:rsidRPr="00AC7A4D">
        <w:rPr>
          <w:rFonts w:ascii="Times New Roman" w:hAnsi="Times New Roman"/>
          <w:sz w:val="24"/>
          <w:szCs w:val="24"/>
        </w:rPr>
        <w:t>ул. Западная, д.1/1, котельная №14.</w:t>
      </w:r>
    </w:p>
    <w:p w:rsidR="005B0898" w:rsidRPr="00196633" w:rsidRDefault="005B0898" w:rsidP="005B0898">
      <w:pPr>
        <w:pStyle w:val="af2"/>
        <w:ind w:left="720"/>
        <w:jc w:val="both"/>
        <w:rPr>
          <w:rFonts w:ascii="Times New Roman" w:hAnsi="Times New Roman"/>
          <w:sz w:val="24"/>
          <w:szCs w:val="24"/>
        </w:rPr>
      </w:pPr>
    </w:p>
    <w:p w:rsidR="005B0898" w:rsidRPr="009664C2" w:rsidRDefault="005B0898" w:rsidP="005B0898">
      <w:pPr>
        <w:ind w:firstLine="567"/>
        <w:jc w:val="center"/>
        <w:rPr>
          <w:b/>
        </w:rPr>
      </w:pPr>
      <w:r w:rsidRPr="009664C2">
        <w:rPr>
          <w:b/>
        </w:rPr>
        <w:t>2. Цена Договора и порядок расчетов</w:t>
      </w:r>
    </w:p>
    <w:p w:rsidR="005B0898" w:rsidRPr="009664C2" w:rsidRDefault="005B0898" w:rsidP="005B0898">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5B0898" w:rsidRDefault="005B0898" w:rsidP="005B0898">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5B0898" w:rsidRPr="009664C2" w:rsidRDefault="005B0898" w:rsidP="005B0898">
      <w:pPr>
        <w:widowControl w:val="0"/>
        <w:autoSpaceDE w:val="0"/>
        <w:autoSpaceDN w:val="0"/>
        <w:adjustRightInd w:val="0"/>
        <w:ind w:firstLine="567"/>
        <w:jc w:val="both"/>
      </w:pPr>
      <w:proofErr w:type="gramStart"/>
      <w:r>
        <w:t xml:space="preserve">Сумма, подлежащая уплате </w:t>
      </w:r>
      <w:r w:rsidRPr="00397D6D">
        <w:t>Исполнителю</w:t>
      </w:r>
      <w:r>
        <w:t xml:space="preserve"> уменьшается</w:t>
      </w:r>
      <w:proofErr w:type="gramEnd"/>
      <w: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B0898" w:rsidRPr="009664C2" w:rsidRDefault="005B0898" w:rsidP="005B0898">
      <w:pPr>
        <w:widowControl w:val="0"/>
        <w:autoSpaceDE w:val="0"/>
        <w:autoSpaceDN w:val="0"/>
        <w:adjustRightInd w:val="0"/>
        <w:ind w:firstLine="567"/>
        <w:jc w:val="both"/>
      </w:pPr>
      <w:r w:rsidRPr="009664C2">
        <w:t>2.3.  Расчеты по Договору производятся в следующем порядке:</w:t>
      </w:r>
    </w:p>
    <w:p w:rsidR="005B0898" w:rsidRPr="009664C2" w:rsidRDefault="005B0898" w:rsidP="005B0898">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5B0898" w:rsidRPr="009664C2" w:rsidRDefault="005B0898" w:rsidP="005B0898">
      <w:pPr>
        <w:widowControl w:val="0"/>
        <w:autoSpaceDE w:val="0"/>
        <w:autoSpaceDN w:val="0"/>
        <w:adjustRightInd w:val="0"/>
        <w:ind w:firstLine="567"/>
        <w:jc w:val="both"/>
      </w:pPr>
      <w:r w:rsidRPr="009664C2">
        <w:t>2.3.2. Оплата производится в рублях Российской Федерации.</w:t>
      </w:r>
    </w:p>
    <w:p w:rsidR="005B0898" w:rsidRPr="00C233A1" w:rsidRDefault="005B0898" w:rsidP="005B0898">
      <w:pPr>
        <w:ind w:firstLine="567"/>
        <w:jc w:val="both"/>
      </w:pPr>
      <w:r w:rsidRPr="009664C2">
        <w:t>2.3.3.Расчет за ока</w:t>
      </w:r>
      <w:r>
        <w:t xml:space="preserve">занные услуги осуществляется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w:t>
      </w:r>
      <w:proofErr w:type="gramStart"/>
      <w:r w:rsidRPr="009664C2">
        <w:t>а</w:t>
      </w:r>
      <w:r>
        <w:rPr>
          <w:color w:val="000000"/>
        </w:rPr>
        <w:t>(</w:t>
      </w:r>
      <w:proofErr w:type="gramEnd"/>
      <w:r>
        <w:rPr>
          <w:color w:val="000000"/>
        </w:rPr>
        <w:t xml:space="preserve">далее – УПД), составленного по форме, установленной Письмом ФНС </w:t>
      </w:r>
      <w:r>
        <w:rPr>
          <w:color w:val="000000"/>
        </w:rPr>
        <w:lastRenderedPageBreak/>
        <w:t>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 основе формы счета-фактуры»</w:t>
      </w:r>
      <w:r>
        <w:t>.</w:t>
      </w:r>
    </w:p>
    <w:p w:rsidR="005B0898" w:rsidRDefault="005B0898" w:rsidP="005B0898">
      <w:pPr>
        <w:widowControl w:val="0"/>
        <w:autoSpaceDE w:val="0"/>
        <w:autoSpaceDN w:val="0"/>
        <w:adjustRightInd w:val="0"/>
        <w:ind w:firstLine="567"/>
        <w:jc w:val="both"/>
      </w:pPr>
      <w:r w:rsidRPr="009664C2">
        <w:t xml:space="preserve">2.3.4. При оформлении </w:t>
      </w:r>
      <w:r>
        <w:t xml:space="preserve">счетов, </w:t>
      </w:r>
      <w:r w:rsidRPr="009664C2">
        <w:t>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5B0898" w:rsidRDefault="005B0898" w:rsidP="005B0898">
      <w:pPr>
        <w:widowControl w:val="0"/>
        <w:autoSpaceDE w:val="0"/>
        <w:autoSpaceDN w:val="0"/>
        <w:adjustRightInd w:val="0"/>
        <w:ind w:firstLine="567"/>
        <w:jc w:val="both"/>
      </w:pPr>
    </w:p>
    <w:p w:rsidR="005B0898" w:rsidRPr="009664C2" w:rsidRDefault="005B0898" w:rsidP="005B0898">
      <w:pPr>
        <w:ind w:firstLine="567"/>
        <w:jc w:val="center"/>
        <w:rPr>
          <w:b/>
        </w:rPr>
      </w:pPr>
      <w:r w:rsidRPr="009664C2">
        <w:rPr>
          <w:b/>
        </w:rPr>
        <w:t>3. Права и обязанности сторон</w:t>
      </w:r>
    </w:p>
    <w:p w:rsidR="005B0898" w:rsidRPr="009664C2" w:rsidRDefault="005B0898" w:rsidP="005B0898">
      <w:pPr>
        <w:pStyle w:val="afff0"/>
        <w:ind w:firstLine="567"/>
        <w:rPr>
          <w:b/>
        </w:rPr>
      </w:pPr>
      <w:r w:rsidRPr="009664C2">
        <w:rPr>
          <w:b/>
        </w:rPr>
        <w:t>3.1. Заказчик имеет право:</w:t>
      </w:r>
    </w:p>
    <w:p w:rsidR="005B0898" w:rsidRPr="009664C2" w:rsidRDefault="005B0898" w:rsidP="005B0898">
      <w:pPr>
        <w:pStyle w:val="afff0"/>
        <w:ind w:firstLine="567"/>
      </w:pPr>
      <w:r w:rsidRPr="009664C2">
        <w:t>3.1.1. Досрочно принять и оплатить услуги в соответствии с условиями Договора.</w:t>
      </w:r>
    </w:p>
    <w:p w:rsidR="005B0898" w:rsidRPr="009664C2" w:rsidRDefault="005B0898" w:rsidP="005B0898">
      <w:pPr>
        <w:pStyle w:val="afff0"/>
        <w:ind w:firstLine="567"/>
      </w:pPr>
      <w:r w:rsidRPr="009664C2">
        <w:t>3.1.2. Требовать возмещения неустойки и (или) убытков, причиненных по вине Исполнителя.</w:t>
      </w:r>
    </w:p>
    <w:p w:rsidR="005B0898" w:rsidRPr="009664C2" w:rsidRDefault="005B0898" w:rsidP="005B0898">
      <w:pPr>
        <w:pStyle w:val="afff0"/>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5B0898" w:rsidRPr="009664C2" w:rsidRDefault="005B0898" w:rsidP="005B0898">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5B0898" w:rsidRPr="009664C2" w:rsidRDefault="005B0898" w:rsidP="005B0898">
      <w:pPr>
        <w:pStyle w:val="afff0"/>
        <w:ind w:firstLine="567"/>
        <w:rPr>
          <w:b/>
        </w:rPr>
      </w:pPr>
      <w:r w:rsidRPr="009664C2">
        <w:rPr>
          <w:b/>
        </w:rPr>
        <w:t>3.2. Заказчик обязан:</w:t>
      </w:r>
    </w:p>
    <w:p w:rsidR="005B0898" w:rsidRPr="009664C2" w:rsidRDefault="005B0898" w:rsidP="005B0898">
      <w:pPr>
        <w:ind w:firstLine="567"/>
        <w:jc w:val="both"/>
      </w:pPr>
      <w:r w:rsidRPr="009664C2">
        <w:t>3.2.1. Обеспечить приемку оказанных по Договору услуг по объему и качеству.</w:t>
      </w:r>
    </w:p>
    <w:p w:rsidR="005B0898" w:rsidRPr="009664C2" w:rsidRDefault="005B0898" w:rsidP="005B0898">
      <w:pPr>
        <w:pStyle w:val="aff7"/>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5B0898" w:rsidRPr="009664C2" w:rsidRDefault="005B0898" w:rsidP="005B0898">
      <w:pPr>
        <w:pStyle w:val="aff7"/>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5B0898" w:rsidRPr="009664C2" w:rsidRDefault="005B0898" w:rsidP="005B0898">
      <w:pPr>
        <w:shd w:val="clear" w:color="auto" w:fill="FFFFFF"/>
        <w:tabs>
          <w:tab w:val="left" w:pos="540"/>
        </w:tabs>
        <w:ind w:firstLine="567"/>
        <w:jc w:val="both"/>
        <w:rPr>
          <w:b/>
          <w:bCs/>
          <w:color w:val="000000"/>
        </w:rPr>
      </w:pPr>
      <w:r w:rsidRPr="009664C2">
        <w:rPr>
          <w:b/>
          <w:bCs/>
          <w:color w:val="000000"/>
        </w:rPr>
        <w:t>3.3. Исполнитель обязан:</w:t>
      </w:r>
    </w:p>
    <w:p w:rsidR="005B0898" w:rsidRDefault="005B0898" w:rsidP="005B0898">
      <w:pPr>
        <w:pStyle w:val="aff7"/>
        <w:tabs>
          <w:tab w:val="num" w:pos="2443"/>
        </w:tabs>
        <w:ind w:firstLine="567"/>
        <w:jc w:val="both"/>
        <w:rPr>
          <w:i w:val="0"/>
          <w:sz w:val="24"/>
          <w:szCs w:val="24"/>
        </w:rPr>
      </w:pPr>
      <w:r w:rsidRPr="009664C2">
        <w:rPr>
          <w:i w:val="0"/>
          <w:sz w:val="24"/>
          <w:szCs w:val="24"/>
        </w:rPr>
        <w:t xml:space="preserve">3.3.1. Оказать услуги надлежащим образом в соответствии с </w:t>
      </w:r>
      <w:r>
        <w:rPr>
          <w:i w:val="0"/>
          <w:sz w:val="24"/>
          <w:szCs w:val="24"/>
        </w:rPr>
        <w:t>требованиями Технического задания (Приложение №1 к Д</w:t>
      </w:r>
      <w:r w:rsidRPr="009664C2">
        <w:rPr>
          <w:i w:val="0"/>
          <w:sz w:val="24"/>
          <w:szCs w:val="24"/>
        </w:rPr>
        <w:t>оговору) и в сроки, предусмотренные настоящим Договором.</w:t>
      </w:r>
    </w:p>
    <w:p w:rsidR="005B0898" w:rsidRDefault="005B0898" w:rsidP="005B0898">
      <w:pPr>
        <w:pStyle w:val="aff7"/>
        <w:tabs>
          <w:tab w:val="num" w:pos="2443"/>
        </w:tabs>
        <w:ind w:firstLine="567"/>
        <w:jc w:val="both"/>
        <w:rPr>
          <w:i w:val="0"/>
          <w:sz w:val="24"/>
          <w:szCs w:val="24"/>
        </w:rPr>
      </w:pPr>
      <w:r>
        <w:rPr>
          <w:i w:val="0"/>
          <w:sz w:val="24"/>
          <w:szCs w:val="24"/>
        </w:rPr>
        <w:t>3.3.2. Оказывать услуги в соответствии с нормативными правовыми актами и действующим законодательством РФ, в том числе требованиями Приказа</w:t>
      </w:r>
      <w:r w:rsidRPr="00196633">
        <w:rPr>
          <w:i w:val="0"/>
          <w:sz w:val="24"/>
          <w:szCs w:val="24"/>
        </w:rPr>
        <w:t xml:space="preserve"> Ростехнадзора от 12.11.2013 N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Pr>
          <w:i w:val="0"/>
          <w:sz w:val="24"/>
          <w:szCs w:val="24"/>
        </w:rPr>
        <w:t xml:space="preserve">. </w:t>
      </w:r>
    </w:p>
    <w:p w:rsidR="005B0898" w:rsidRPr="009664C2" w:rsidRDefault="005B0898" w:rsidP="005B0898">
      <w:pPr>
        <w:pStyle w:val="aff7"/>
        <w:tabs>
          <w:tab w:val="num" w:pos="2443"/>
        </w:tabs>
        <w:ind w:firstLine="567"/>
        <w:jc w:val="both"/>
        <w:rPr>
          <w:i w:val="0"/>
          <w:sz w:val="24"/>
          <w:szCs w:val="24"/>
        </w:rPr>
      </w:pPr>
      <w:r>
        <w:rPr>
          <w:i w:val="0"/>
          <w:sz w:val="24"/>
          <w:szCs w:val="24"/>
        </w:rPr>
        <w:t>3.3.3</w:t>
      </w:r>
      <w:r w:rsidRPr="00A726DA">
        <w:rPr>
          <w:i w:val="0"/>
          <w:sz w:val="24"/>
          <w:szCs w:val="24"/>
        </w:rPr>
        <w:t>.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5B0898" w:rsidRPr="009664C2" w:rsidRDefault="005B0898" w:rsidP="005B0898">
      <w:pPr>
        <w:pStyle w:val="aff7"/>
        <w:tabs>
          <w:tab w:val="left" w:pos="1134"/>
          <w:tab w:val="num" w:pos="2443"/>
        </w:tabs>
        <w:ind w:firstLine="567"/>
        <w:jc w:val="both"/>
        <w:rPr>
          <w:i w:val="0"/>
          <w:sz w:val="24"/>
          <w:szCs w:val="24"/>
        </w:rPr>
      </w:pPr>
      <w:r>
        <w:rPr>
          <w:i w:val="0"/>
          <w:sz w:val="24"/>
          <w:szCs w:val="24"/>
        </w:rPr>
        <w:t>3.3.4</w:t>
      </w:r>
      <w:r w:rsidRPr="009664C2">
        <w:rPr>
          <w:i w:val="0"/>
          <w:sz w:val="24"/>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5B0898" w:rsidRDefault="005B0898" w:rsidP="005B0898">
      <w:pPr>
        <w:autoSpaceDE w:val="0"/>
        <w:autoSpaceDN w:val="0"/>
        <w:adjustRightInd w:val="0"/>
        <w:ind w:firstLine="567"/>
        <w:jc w:val="both"/>
      </w:pPr>
      <w:r>
        <w:t>3.3.5</w:t>
      </w:r>
      <w:r w:rsidRPr="009664C2">
        <w:t>.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5B0898" w:rsidRPr="00332723" w:rsidRDefault="005B0898" w:rsidP="005B0898">
      <w:pPr>
        <w:pStyle w:val="aff7"/>
        <w:tabs>
          <w:tab w:val="num" w:pos="2443"/>
        </w:tabs>
        <w:ind w:firstLine="567"/>
        <w:jc w:val="both"/>
        <w:rPr>
          <w:i w:val="0"/>
          <w:sz w:val="24"/>
          <w:szCs w:val="24"/>
        </w:rPr>
      </w:pPr>
      <w:r w:rsidRPr="00332723">
        <w:rPr>
          <w:i w:val="0"/>
          <w:sz w:val="24"/>
          <w:szCs w:val="24"/>
        </w:rPr>
        <w:t>3.3.</w:t>
      </w:r>
      <w:r>
        <w:rPr>
          <w:i w:val="0"/>
          <w:sz w:val="24"/>
          <w:szCs w:val="24"/>
        </w:rPr>
        <w:t>6</w:t>
      </w:r>
      <w:r w:rsidRPr="00332723">
        <w:rPr>
          <w:i w:val="0"/>
          <w:sz w:val="24"/>
          <w:szCs w:val="24"/>
        </w:rPr>
        <w:t>. </w:t>
      </w:r>
      <w:r>
        <w:rPr>
          <w:i w:val="0"/>
          <w:sz w:val="24"/>
          <w:szCs w:val="24"/>
        </w:rPr>
        <w:t>Предоставлять гарантию на достоверность результатов оказанных услуг, качественное оказание услуг в соответствии с действующей нормативно-технической документацией, Техническим заданием (Приложение №1 к договору)</w:t>
      </w:r>
      <w:r w:rsidRPr="00332723">
        <w:rPr>
          <w:i w:val="0"/>
          <w:sz w:val="24"/>
          <w:szCs w:val="24"/>
        </w:rPr>
        <w:t>.</w:t>
      </w:r>
    </w:p>
    <w:p w:rsidR="005B0898" w:rsidRPr="009664C2" w:rsidRDefault="005B0898" w:rsidP="005B0898">
      <w:pPr>
        <w:pStyle w:val="aff7"/>
        <w:tabs>
          <w:tab w:val="num" w:pos="2443"/>
        </w:tabs>
        <w:ind w:firstLine="567"/>
        <w:jc w:val="both"/>
        <w:rPr>
          <w:i w:val="0"/>
          <w:sz w:val="24"/>
          <w:szCs w:val="24"/>
        </w:rPr>
      </w:pPr>
      <w:r>
        <w:rPr>
          <w:i w:val="0"/>
          <w:sz w:val="24"/>
          <w:szCs w:val="24"/>
        </w:rPr>
        <w:t>3.3.7</w:t>
      </w:r>
      <w:r w:rsidRPr="009664C2">
        <w:rPr>
          <w:i w:val="0"/>
          <w:sz w:val="24"/>
          <w:szCs w:val="24"/>
        </w:rPr>
        <w:t>. Выполнять иные обязанности, предусмотренные настоящим Договором.</w:t>
      </w:r>
    </w:p>
    <w:p w:rsidR="005B0898" w:rsidRPr="009664C2" w:rsidRDefault="005B0898" w:rsidP="005B0898">
      <w:pPr>
        <w:pStyle w:val="afff0"/>
        <w:ind w:firstLine="567"/>
        <w:rPr>
          <w:b/>
        </w:rPr>
      </w:pPr>
      <w:r w:rsidRPr="009664C2">
        <w:rPr>
          <w:b/>
        </w:rPr>
        <w:t>3.4. Исполнитель вправе:</w:t>
      </w:r>
    </w:p>
    <w:p w:rsidR="005B0898" w:rsidRPr="009664C2" w:rsidRDefault="005B0898" w:rsidP="005B0898">
      <w:pPr>
        <w:pStyle w:val="afff0"/>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5B0898" w:rsidRPr="009D2047" w:rsidRDefault="005B0898" w:rsidP="005B0898">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5B0898" w:rsidRPr="009664C2" w:rsidRDefault="005B0898" w:rsidP="005B0898">
      <w:pPr>
        <w:ind w:firstLine="567"/>
        <w:jc w:val="center"/>
        <w:rPr>
          <w:b/>
        </w:rPr>
      </w:pPr>
      <w:r w:rsidRPr="009664C2">
        <w:rPr>
          <w:b/>
        </w:rPr>
        <w:t>4. Сроки оказания услуг</w:t>
      </w:r>
    </w:p>
    <w:p w:rsidR="005B0898" w:rsidRDefault="005B0898" w:rsidP="005B0898">
      <w:pPr>
        <w:widowControl w:val="0"/>
        <w:suppressAutoHyphens/>
        <w:autoSpaceDE w:val="0"/>
        <w:autoSpaceDN w:val="0"/>
        <w:adjustRightInd w:val="0"/>
        <w:ind w:firstLine="567"/>
        <w:jc w:val="both"/>
        <w:rPr>
          <w:u w:val="single"/>
        </w:rPr>
      </w:pPr>
      <w:r>
        <w:rPr>
          <w:color w:val="000000"/>
          <w:kern w:val="16"/>
        </w:rPr>
        <w:t>4.1. Срок оказания услуг</w:t>
      </w:r>
      <w:r w:rsidRPr="009664C2">
        <w:rPr>
          <w:color w:val="000000"/>
          <w:kern w:val="16"/>
        </w:rPr>
        <w:t>:</w:t>
      </w:r>
      <w:r>
        <w:rPr>
          <w:color w:val="000000"/>
          <w:kern w:val="16"/>
        </w:rPr>
        <w:t xml:space="preserve"> </w:t>
      </w:r>
      <w:proofErr w:type="gramStart"/>
      <w:r>
        <w:rPr>
          <w:rFonts w:eastAsiaTheme="minorHAnsi"/>
          <w:lang w:eastAsia="en-US"/>
        </w:rPr>
        <w:t>с даты заключения</w:t>
      </w:r>
      <w:proofErr w:type="gramEnd"/>
      <w:r>
        <w:rPr>
          <w:rFonts w:eastAsiaTheme="minorHAnsi"/>
          <w:lang w:eastAsia="en-US"/>
        </w:rPr>
        <w:t xml:space="preserve"> Договора по 30.11.2020</w:t>
      </w:r>
      <w:r>
        <w:t>.</w:t>
      </w:r>
    </w:p>
    <w:p w:rsidR="005B0898" w:rsidRPr="009664C2" w:rsidRDefault="005B0898" w:rsidP="005B0898">
      <w:pPr>
        <w:widowControl w:val="0"/>
        <w:suppressAutoHyphens/>
        <w:autoSpaceDE w:val="0"/>
        <w:autoSpaceDN w:val="0"/>
        <w:adjustRightInd w:val="0"/>
        <w:ind w:firstLine="567"/>
        <w:jc w:val="both"/>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5B0898" w:rsidRPr="009664C2" w:rsidRDefault="005B0898" w:rsidP="005B0898">
      <w:pPr>
        <w:widowControl w:val="0"/>
        <w:autoSpaceDE w:val="0"/>
        <w:autoSpaceDN w:val="0"/>
        <w:adjustRightInd w:val="0"/>
        <w:ind w:firstLine="567"/>
        <w:jc w:val="both"/>
      </w:pPr>
      <w:r w:rsidRPr="009664C2">
        <w:rPr>
          <w:color w:val="000000"/>
          <w:kern w:val="16"/>
        </w:rPr>
        <w:t xml:space="preserve">4.3. </w:t>
      </w:r>
      <w:r w:rsidRPr="009664C2">
        <w:t>В случае</w:t>
      </w:r>
      <w:proofErr w:type="gramStart"/>
      <w:r w:rsidRPr="009664C2">
        <w:t>,</w:t>
      </w:r>
      <w:proofErr w:type="gramEnd"/>
      <w:r w:rsidRPr="009664C2">
        <w:t xml:space="preserve">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w:t>
      </w:r>
      <w:r w:rsidRPr="009664C2">
        <w:lastRenderedPageBreak/>
        <w:t xml:space="preserve">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5B0898" w:rsidRPr="009664C2" w:rsidRDefault="005B0898" w:rsidP="005B0898">
      <w:pPr>
        <w:widowControl w:val="0"/>
        <w:autoSpaceDE w:val="0"/>
        <w:autoSpaceDN w:val="0"/>
        <w:adjustRightInd w:val="0"/>
        <w:ind w:firstLine="567"/>
        <w:jc w:val="both"/>
      </w:pPr>
      <w:r w:rsidRPr="009664C2">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5B0898" w:rsidRPr="009664C2" w:rsidRDefault="005B0898" w:rsidP="005B0898">
      <w:pPr>
        <w:widowControl w:val="0"/>
        <w:autoSpaceDE w:val="0"/>
        <w:autoSpaceDN w:val="0"/>
        <w:adjustRightInd w:val="0"/>
        <w:ind w:firstLine="567"/>
        <w:jc w:val="both"/>
      </w:pPr>
      <w:r w:rsidRPr="009664C2">
        <w:t xml:space="preserve">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5B0898" w:rsidRDefault="005B0898" w:rsidP="005B0898">
      <w:pPr>
        <w:shd w:val="clear" w:color="auto" w:fill="FFFFFF"/>
        <w:tabs>
          <w:tab w:val="left" w:pos="1498"/>
        </w:tabs>
        <w:rPr>
          <w:b/>
        </w:rPr>
      </w:pPr>
    </w:p>
    <w:p w:rsidR="005B0898" w:rsidRPr="009664C2" w:rsidRDefault="005B0898" w:rsidP="005B0898">
      <w:pPr>
        <w:shd w:val="clear" w:color="auto" w:fill="FFFFFF"/>
        <w:tabs>
          <w:tab w:val="left" w:pos="1498"/>
        </w:tabs>
        <w:ind w:firstLine="567"/>
        <w:jc w:val="center"/>
        <w:rPr>
          <w:b/>
          <w:color w:val="000000"/>
        </w:rPr>
      </w:pPr>
      <w:r w:rsidRPr="009664C2">
        <w:rPr>
          <w:b/>
        </w:rPr>
        <w:t>5. Порядок сдачи и приемки услуг</w:t>
      </w:r>
    </w:p>
    <w:p w:rsidR="005B0898" w:rsidRDefault="005B0898" w:rsidP="005B0898">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5B0898" w:rsidRDefault="005B0898" w:rsidP="005B0898">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5B0898" w:rsidRPr="009664C2" w:rsidRDefault="005B0898" w:rsidP="005B0898">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 xml:space="preserve">твляется Заказчиком в течение </w:t>
      </w:r>
      <w:r w:rsidRPr="00332723">
        <w:t>5 (Пяти)</w:t>
      </w:r>
      <w:r w:rsidRPr="009664C2">
        <w:t xml:space="preserve"> рабочих дней </w:t>
      </w:r>
      <w:proofErr w:type="gramStart"/>
      <w:r w:rsidRPr="009664C2">
        <w:t>с даты</w:t>
      </w:r>
      <w:proofErr w:type="gramEnd"/>
      <w:r w:rsidRPr="009664C2">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5B0898" w:rsidRPr="00941C04" w:rsidRDefault="005B0898" w:rsidP="005B0898">
      <w:pPr>
        <w:pStyle w:val="aff7"/>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5B0898" w:rsidRPr="009664C2" w:rsidRDefault="005B0898" w:rsidP="005B0898">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proofErr w:type="gramStart"/>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5B0898" w:rsidRDefault="005B0898" w:rsidP="005B0898">
      <w:pPr>
        <w:ind w:firstLine="567"/>
        <w:jc w:val="both"/>
        <w:rPr>
          <w:b/>
        </w:rPr>
      </w:pPr>
      <w:r w:rsidRPr="009664C2">
        <w:rPr>
          <w:kern w:val="16"/>
        </w:rPr>
        <w:t>5.</w:t>
      </w:r>
      <w:r>
        <w:rPr>
          <w:kern w:val="16"/>
        </w:rPr>
        <w:t>6</w:t>
      </w:r>
      <w:r w:rsidRPr="009664C2">
        <w:rPr>
          <w:kern w:val="16"/>
        </w:rPr>
        <w:t xml:space="preserve">.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5B0898" w:rsidRPr="009664C2" w:rsidRDefault="005B0898" w:rsidP="005B0898">
      <w:pPr>
        <w:ind w:firstLine="567"/>
        <w:jc w:val="center"/>
        <w:rPr>
          <w:b/>
        </w:rPr>
      </w:pPr>
      <w:r w:rsidRPr="009664C2">
        <w:rPr>
          <w:b/>
        </w:rPr>
        <w:t>6. Ответственность сторон</w:t>
      </w:r>
    </w:p>
    <w:p w:rsidR="005B0898" w:rsidRDefault="005B0898" w:rsidP="005B0898">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5B0898" w:rsidRDefault="005B0898" w:rsidP="005B0898">
      <w:pPr>
        <w:ind w:firstLine="567"/>
        <w:jc w:val="both"/>
      </w:pPr>
      <w:r>
        <w:t xml:space="preserve">6.2. </w:t>
      </w:r>
      <w:r w:rsidRPr="003224CA">
        <w:t xml:space="preserve">В случае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5B0898" w:rsidRDefault="005B0898" w:rsidP="005B0898">
      <w:pPr>
        <w:ind w:firstLine="567"/>
        <w:jc w:val="both"/>
      </w:pPr>
      <w:r>
        <w:lastRenderedPageBreak/>
        <w:t>6.3. За нарушение сроков оказания услуг, указанных в пункте 4.1.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5B0898" w:rsidRDefault="005B0898" w:rsidP="005B0898">
      <w:pPr>
        <w:ind w:firstLine="567"/>
        <w:jc w:val="both"/>
      </w:pPr>
      <w:r>
        <w:t>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5B0898" w:rsidRPr="00A23214" w:rsidRDefault="005B0898" w:rsidP="005B0898">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5B0898" w:rsidRDefault="005B0898" w:rsidP="005B0898">
      <w:pPr>
        <w:ind w:firstLine="567"/>
        <w:jc w:val="both"/>
      </w:pPr>
      <w:r>
        <w:t xml:space="preserve">6.4. 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5B0898" w:rsidRDefault="005B0898" w:rsidP="005B0898">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5B0898" w:rsidRDefault="005B0898" w:rsidP="005B0898">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5B0898" w:rsidRDefault="005B0898" w:rsidP="005B089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3.3.3., 3.3.4., 3.3.5</w:t>
      </w:r>
      <w:r>
        <w:rPr>
          <w:rFonts w:ascii="Times New Roman" w:hAnsi="Times New Roman" w:cs="Times New Roman"/>
          <w:sz w:val="24"/>
          <w:szCs w:val="24"/>
        </w:rPr>
        <w:t>., 3.3.6. Заказчик вправе потребовать уплаты штрафа в размере 5000 (Пять тысяч) рублей.</w:t>
      </w:r>
    </w:p>
    <w:p w:rsidR="005B0898" w:rsidRDefault="005B0898" w:rsidP="005B0898">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5B0898" w:rsidRDefault="005B0898" w:rsidP="005B0898">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5B0898" w:rsidRDefault="005B0898" w:rsidP="005B0898">
      <w:pPr>
        <w:autoSpaceDE w:val="0"/>
        <w:autoSpaceDN w:val="0"/>
        <w:adjustRightInd w:val="0"/>
        <w:ind w:firstLine="567"/>
        <w:jc w:val="both"/>
      </w:pPr>
      <w:r>
        <w:t xml:space="preserve">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 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5B0898" w:rsidRDefault="005B0898" w:rsidP="005B0898">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5B0898" w:rsidRDefault="005B0898" w:rsidP="005B0898">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B0898" w:rsidRDefault="005B0898" w:rsidP="005B0898">
      <w:pPr>
        <w:ind w:firstLine="567"/>
        <w:jc w:val="both"/>
      </w:pPr>
      <w:r>
        <w:lastRenderedPageBreak/>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5B0898" w:rsidRDefault="005B0898" w:rsidP="005B0898">
      <w:pPr>
        <w:ind w:firstLine="567"/>
        <w:jc w:val="center"/>
        <w:rPr>
          <w:b/>
        </w:rPr>
      </w:pPr>
    </w:p>
    <w:p w:rsidR="005B0898" w:rsidRPr="009664C2" w:rsidRDefault="005B0898" w:rsidP="005B0898">
      <w:pPr>
        <w:ind w:firstLine="567"/>
        <w:jc w:val="center"/>
        <w:rPr>
          <w:b/>
        </w:rPr>
      </w:pPr>
      <w:r w:rsidRPr="009664C2">
        <w:rPr>
          <w:b/>
        </w:rPr>
        <w:t>7. Форс-мажорные обстоятельства</w:t>
      </w:r>
    </w:p>
    <w:p w:rsidR="005B0898" w:rsidRPr="007C281B" w:rsidRDefault="005B0898" w:rsidP="005B0898">
      <w:pPr>
        <w:pStyle w:val="afff0"/>
        <w:ind w:firstLine="567"/>
      </w:pPr>
      <w:r>
        <w:t>7</w:t>
      </w:r>
      <w:r w:rsidRPr="007C281B">
        <w:t xml:space="preserve">.1. </w:t>
      </w:r>
      <w:proofErr w:type="gramStart"/>
      <w:r w:rsidRPr="007C281B">
        <w:t xml:space="preserve">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rsidRPr="007C281B">
        <w:t xml:space="preserve"> вступить в переговоры о продлении или прекращении действия Договора.</w:t>
      </w:r>
    </w:p>
    <w:p w:rsidR="005B0898" w:rsidRPr="007C281B" w:rsidRDefault="005B0898" w:rsidP="005B0898">
      <w:pPr>
        <w:pStyle w:val="afff0"/>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5B0898" w:rsidRPr="009D2047" w:rsidRDefault="005B0898" w:rsidP="005B0898">
      <w:pPr>
        <w:pStyle w:val="afff0"/>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5B0898" w:rsidRDefault="005B0898" w:rsidP="005B0898">
      <w:pPr>
        <w:keepNext/>
        <w:ind w:firstLine="567"/>
        <w:jc w:val="center"/>
        <w:rPr>
          <w:b/>
        </w:rPr>
      </w:pPr>
    </w:p>
    <w:p w:rsidR="005B0898" w:rsidRPr="009664C2" w:rsidRDefault="005B0898" w:rsidP="005B0898">
      <w:pPr>
        <w:keepNext/>
        <w:ind w:firstLine="567"/>
        <w:jc w:val="center"/>
        <w:rPr>
          <w:b/>
        </w:rPr>
      </w:pPr>
      <w:r w:rsidRPr="009664C2">
        <w:rPr>
          <w:b/>
        </w:rPr>
        <w:t>8. Порядок разрешения споров</w:t>
      </w:r>
    </w:p>
    <w:p w:rsidR="005B0898" w:rsidRPr="009664C2" w:rsidRDefault="005B0898" w:rsidP="005B0898">
      <w:pPr>
        <w:pStyle w:val="afff0"/>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5B0898" w:rsidRPr="009664C2" w:rsidRDefault="005B0898" w:rsidP="005B0898">
      <w:pPr>
        <w:pStyle w:val="afff0"/>
        <w:ind w:firstLine="567"/>
      </w:pPr>
      <w:bookmarkStart w:id="94"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94"/>
    <w:p w:rsidR="005B0898" w:rsidRPr="009D2047" w:rsidRDefault="005B0898" w:rsidP="005B0898">
      <w:pPr>
        <w:pStyle w:val="afff0"/>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95" w:name="_Hlk523771630"/>
    </w:p>
    <w:p w:rsidR="005B0898" w:rsidRDefault="005B0898" w:rsidP="005B0898">
      <w:pPr>
        <w:ind w:firstLine="567"/>
        <w:jc w:val="center"/>
        <w:rPr>
          <w:b/>
        </w:rPr>
      </w:pPr>
    </w:p>
    <w:p w:rsidR="005B0898" w:rsidRPr="009664C2" w:rsidRDefault="005B0898" w:rsidP="005B0898">
      <w:pPr>
        <w:ind w:firstLine="567"/>
        <w:jc w:val="center"/>
        <w:rPr>
          <w:b/>
        </w:rPr>
      </w:pPr>
      <w:r w:rsidRPr="009664C2">
        <w:rPr>
          <w:b/>
        </w:rPr>
        <w:t>9. Изменение и расторжение Договора</w:t>
      </w:r>
    </w:p>
    <w:p w:rsidR="005B0898" w:rsidRPr="009664C2" w:rsidRDefault="005B0898" w:rsidP="005B0898">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5B0898" w:rsidRPr="009664C2" w:rsidRDefault="005B0898" w:rsidP="005B0898">
      <w:pPr>
        <w:widowControl w:val="0"/>
        <w:tabs>
          <w:tab w:val="decimal" w:pos="0"/>
        </w:tabs>
        <w:autoSpaceDE w:val="0"/>
        <w:autoSpaceDN w:val="0"/>
        <w:adjustRightInd w:val="0"/>
        <w:ind w:firstLine="567"/>
        <w:jc w:val="both"/>
      </w:pPr>
      <w:r w:rsidRPr="009664C2">
        <w:t xml:space="preserve">9.2. </w:t>
      </w:r>
      <w:proofErr w:type="gramStart"/>
      <w:r w:rsidRPr="009664C2">
        <w:t xml:space="preserve">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 xml:space="preserve">объёме, указанном в Извещении/Документации </w:t>
      </w:r>
      <w:r w:rsidRPr="009664C2">
        <w:t>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5B0898" w:rsidRPr="009664C2" w:rsidRDefault="005B0898" w:rsidP="005B0898">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5B0898" w:rsidRPr="009664C2" w:rsidRDefault="005B0898" w:rsidP="005B0898">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5B0898" w:rsidRPr="00174B25" w:rsidRDefault="005B0898" w:rsidP="005B0898">
      <w:pPr>
        <w:pStyle w:val="afff0"/>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95"/>
    <w:p w:rsidR="005B0898" w:rsidRPr="00E00048" w:rsidRDefault="005B0898" w:rsidP="005B0898">
      <w:pPr>
        <w:pStyle w:val="afff0"/>
        <w:ind w:firstLine="567"/>
      </w:pPr>
      <w:r>
        <w:lastRenderedPageBreak/>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5B0898" w:rsidRDefault="005B0898" w:rsidP="005B0898">
      <w:pPr>
        <w:ind w:firstLine="567"/>
        <w:jc w:val="center"/>
        <w:rPr>
          <w:b/>
        </w:rPr>
      </w:pPr>
    </w:p>
    <w:p w:rsidR="005B0898" w:rsidRPr="009664C2" w:rsidRDefault="005B0898" w:rsidP="005B0898">
      <w:pPr>
        <w:ind w:firstLine="567"/>
        <w:jc w:val="center"/>
        <w:rPr>
          <w:b/>
        </w:rPr>
      </w:pPr>
      <w:r w:rsidRPr="009664C2">
        <w:rPr>
          <w:b/>
        </w:rPr>
        <w:t>10.Срок действия Договора</w:t>
      </w:r>
    </w:p>
    <w:p w:rsidR="005B0898" w:rsidRDefault="005B0898" w:rsidP="005B0898">
      <w:pPr>
        <w:autoSpaceDE w:val="0"/>
        <w:autoSpaceDN w:val="0"/>
        <w:adjustRightInd w:val="0"/>
        <w:ind w:firstLine="567"/>
        <w:jc w:val="both"/>
        <w:rPr>
          <w:b/>
        </w:rPr>
      </w:pPr>
      <w:r w:rsidRPr="009664C2">
        <w:t xml:space="preserve">10.1. Договор вступает в силу </w:t>
      </w:r>
      <w:proofErr w:type="gramStart"/>
      <w:r w:rsidRPr="009664C2">
        <w:t>с д</w:t>
      </w:r>
      <w:r>
        <w:t>аты заключения</w:t>
      </w:r>
      <w:proofErr w:type="gramEnd"/>
      <w:r>
        <w:t xml:space="preserve"> и действует </w:t>
      </w:r>
      <w:r w:rsidRPr="00332723">
        <w:t>по «</w:t>
      </w:r>
      <w:r>
        <w:t>31</w:t>
      </w:r>
      <w:r w:rsidRPr="00332723">
        <w:t xml:space="preserve">» </w:t>
      </w:r>
      <w:r>
        <w:t>января</w:t>
      </w:r>
      <w:r w:rsidRPr="00332723">
        <w:t xml:space="preserve"> 202</w:t>
      </w:r>
      <w:r>
        <w:t xml:space="preserve">1 </w:t>
      </w:r>
      <w:r w:rsidRPr="00332723">
        <w:t xml:space="preserve">г. С «01» </w:t>
      </w:r>
      <w:r>
        <w:t>февраля</w:t>
      </w:r>
      <w:r w:rsidRPr="00332723">
        <w:t xml:space="preserve"> 2021</w:t>
      </w:r>
      <w:r w:rsidRPr="00515041">
        <w:t xml:space="preserve"> г. обязательства Сторон по Договору прекращаются, з</w:t>
      </w:r>
      <w:r w:rsidRPr="009664C2">
        <w:t>а исключением обязательств по оплате услуг, гарантийных обязательств, обязательств по возмещению убытков и выплате неустойки.</w:t>
      </w:r>
    </w:p>
    <w:p w:rsidR="005B0898" w:rsidRPr="009664C2" w:rsidRDefault="005B0898" w:rsidP="005B0898">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5B0898" w:rsidRPr="009664C2" w:rsidRDefault="005B0898" w:rsidP="005B0898">
      <w:pPr>
        <w:pStyle w:val="ConsPlusNormal"/>
        <w:widowControl/>
        <w:ind w:firstLine="567"/>
        <w:jc w:val="both"/>
        <w:rPr>
          <w:rFonts w:ascii="Times New Roman" w:hAnsi="Times New Roman" w:cs="Times New Roman"/>
          <w:sz w:val="24"/>
          <w:szCs w:val="24"/>
        </w:rPr>
      </w:pPr>
      <w:bookmarkStart w:id="96"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5B0898" w:rsidRPr="009664C2" w:rsidRDefault="005B0898" w:rsidP="005B0898">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5B0898" w:rsidRPr="009664C2" w:rsidRDefault="005B0898" w:rsidP="005B0898">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1</w:t>
      </w:r>
      <w:r w:rsidRPr="009664C2">
        <w:rPr>
          <w:color w:val="000000"/>
        </w:rPr>
        <w:t>0 календарных дней.</w:t>
      </w:r>
    </w:p>
    <w:p w:rsidR="005B0898" w:rsidRPr="009664C2" w:rsidRDefault="005B0898" w:rsidP="005B0898">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5B0898" w:rsidRPr="009664C2" w:rsidRDefault="005B0898" w:rsidP="005B0898">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5B0898" w:rsidRPr="009664C2" w:rsidRDefault="005B0898" w:rsidP="005B0898">
      <w:pPr>
        <w:pStyle w:val="aff9"/>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1"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5B0898" w:rsidRPr="009664C2" w:rsidRDefault="005B0898" w:rsidP="005B0898">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96"/>
    <w:p w:rsidR="005B0898" w:rsidRPr="009664C2" w:rsidRDefault="005B0898" w:rsidP="005B0898">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5B0898" w:rsidRPr="009664C2" w:rsidRDefault="005B0898" w:rsidP="005B0898">
      <w:pPr>
        <w:widowControl w:val="0"/>
        <w:autoSpaceDE w:val="0"/>
        <w:autoSpaceDN w:val="0"/>
        <w:adjustRightInd w:val="0"/>
        <w:ind w:firstLine="567"/>
        <w:jc w:val="both"/>
      </w:pPr>
      <w:r w:rsidRPr="009664C2">
        <w:t>- Техническое задание (Приложение №1 к договору);</w:t>
      </w:r>
    </w:p>
    <w:p w:rsidR="005B0898" w:rsidRPr="009664C2" w:rsidRDefault="005B0898" w:rsidP="005B0898">
      <w:pPr>
        <w:widowControl w:val="0"/>
        <w:autoSpaceDE w:val="0"/>
        <w:autoSpaceDN w:val="0"/>
        <w:adjustRightInd w:val="0"/>
        <w:ind w:firstLine="567"/>
        <w:jc w:val="both"/>
      </w:pPr>
      <w:r w:rsidRPr="009664C2">
        <w:t>- Расчет стоимости услуг (Приложение №2 к договору).</w:t>
      </w:r>
    </w:p>
    <w:p w:rsidR="005B0898" w:rsidRPr="009664C2" w:rsidRDefault="005B0898" w:rsidP="005B0898">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5B0898" w:rsidRPr="009664C2" w:rsidTr="004B581F">
        <w:trPr>
          <w:trHeight w:val="3725"/>
        </w:trPr>
        <w:tc>
          <w:tcPr>
            <w:tcW w:w="4672" w:type="dxa"/>
          </w:tcPr>
          <w:p w:rsidR="005B0898" w:rsidRPr="009664C2" w:rsidRDefault="005B0898" w:rsidP="004B581F">
            <w:pPr>
              <w:widowControl w:val="0"/>
              <w:autoSpaceDE w:val="0"/>
              <w:autoSpaceDN w:val="0"/>
              <w:adjustRightInd w:val="0"/>
              <w:jc w:val="both"/>
              <w:rPr>
                <w:b/>
                <w:color w:val="000000"/>
              </w:rPr>
            </w:pPr>
            <w:bookmarkStart w:id="97" w:name="_Hlk523772111"/>
          </w:p>
          <w:p w:rsidR="005B0898" w:rsidRPr="009664C2" w:rsidRDefault="005B0898" w:rsidP="004B581F">
            <w:pPr>
              <w:widowControl w:val="0"/>
              <w:autoSpaceDE w:val="0"/>
              <w:autoSpaceDN w:val="0"/>
              <w:adjustRightInd w:val="0"/>
              <w:jc w:val="both"/>
              <w:rPr>
                <w:color w:val="000000"/>
              </w:rPr>
            </w:pPr>
            <w:r w:rsidRPr="009664C2">
              <w:rPr>
                <w:b/>
                <w:color w:val="000000"/>
                <w:sz w:val="22"/>
                <w:szCs w:val="22"/>
              </w:rPr>
              <w:t>Заказчик:</w:t>
            </w:r>
          </w:p>
          <w:p w:rsidR="005B0898" w:rsidRPr="005F1CBB" w:rsidRDefault="005B0898" w:rsidP="004B581F">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5B0898" w:rsidRPr="005F1CBB" w:rsidRDefault="005B0898" w:rsidP="004B581F">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5B0898" w:rsidRPr="005F1CBB" w:rsidRDefault="005B0898" w:rsidP="004B581F">
            <w:pPr>
              <w:autoSpaceDE w:val="0"/>
              <w:autoSpaceDN w:val="0"/>
              <w:jc w:val="both"/>
              <w:rPr>
                <w:color w:val="000000"/>
              </w:rPr>
            </w:pPr>
            <w:r w:rsidRPr="005F1CBB">
              <w:rPr>
                <w:color w:val="000000"/>
              </w:rPr>
              <w:t xml:space="preserve">ОГРН 1028600587069     </w:t>
            </w:r>
          </w:p>
          <w:p w:rsidR="005B0898" w:rsidRPr="005F1CBB" w:rsidRDefault="005B0898" w:rsidP="004B581F">
            <w:pPr>
              <w:autoSpaceDE w:val="0"/>
              <w:autoSpaceDN w:val="0"/>
              <w:jc w:val="both"/>
              <w:rPr>
                <w:color w:val="000000"/>
              </w:rPr>
            </w:pPr>
            <w:proofErr w:type="gramStart"/>
            <w:r w:rsidRPr="005F1CBB">
              <w:rPr>
                <w:color w:val="000000"/>
              </w:rPr>
              <w:t>Р</w:t>
            </w:r>
            <w:proofErr w:type="gramEnd"/>
            <w:r w:rsidRPr="005F1CBB">
              <w:rPr>
                <w:color w:val="000000"/>
              </w:rPr>
              <w:t>/с 40702810167170101356  </w:t>
            </w:r>
          </w:p>
          <w:p w:rsidR="005B0898" w:rsidRDefault="005B0898" w:rsidP="004B581F">
            <w:pPr>
              <w:autoSpaceDE w:val="0"/>
              <w:autoSpaceDN w:val="0"/>
              <w:jc w:val="both"/>
            </w:pPr>
            <w:proofErr w:type="gramStart"/>
            <w:r w:rsidRPr="005F1CBB">
              <w:t>ЗАПАДНО-СИБИРСКОЕ</w:t>
            </w:r>
            <w:proofErr w:type="gramEnd"/>
            <w:r>
              <w:t xml:space="preserve"> ОТДЕЛЕНИЕ</w:t>
            </w:r>
          </w:p>
          <w:p w:rsidR="005B0898" w:rsidRPr="005F1CBB" w:rsidRDefault="005B0898" w:rsidP="004B581F">
            <w:pPr>
              <w:autoSpaceDE w:val="0"/>
              <w:autoSpaceDN w:val="0"/>
              <w:jc w:val="both"/>
              <w:rPr>
                <w:color w:val="000000"/>
              </w:rPr>
            </w:pPr>
            <w:r w:rsidRPr="005F1CBB">
              <w:t>№ 8647 ПАО СБЕРБАНК г. Тюмень</w:t>
            </w:r>
            <w:r w:rsidRPr="005F1CBB">
              <w:rPr>
                <w:color w:val="000000"/>
              </w:rPr>
              <w:t xml:space="preserve">         </w:t>
            </w:r>
          </w:p>
          <w:p w:rsidR="005B0898" w:rsidRPr="005F1CBB" w:rsidRDefault="005B0898" w:rsidP="004B581F">
            <w:pPr>
              <w:autoSpaceDE w:val="0"/>
              <w:autoSpaceDN w:val="0"/>
              <w:jc w:val="both"/>
              <w:rPr>
                <w:color w:val="000000"/>
              </w:rPr>
            </w:pPr>
            <w:r w:rsidRPr="005F1CBB">
              <w:rPr>
                <w:color w:val="000000"/>
              </w:rPr>
              <w:t xml:space="preserve">к/с 30101810800000000651        </w:t>
            </w:r>
          </w:p>
          <w:p w:rsidR="005B0898" w:rsidRPr="005F1CBB" w:rsidRDefault="005B0898" w:rsidP="004B581F">
            <w:pPr>
              <w:jc w:val="both"/>
              <w:rPr>
                <w:color w:val="000000"/>
              </w:rPr>
            </w:pPr>
            <w:r w:rsidRPr="005F1CBB">
              <w:rPr>
                <w:color w:val="000000"/>
              </w:rPr>
              <w:t xml:space="preserve">БИК 047102651         </w:t>
            </w:r>
          </w:p>
          <w:p w:rsidR="005B0898" w:rsidRPr="005F1CBB" w:rsidRDefault="005B0898" w:rsidP="004B581F">
            <w:pPr>
              <w:jc w:val="both"/>
              <w:rPr>
                <w:color w:val="000000"/>
              </w:rPr>
            </w:pPr>
            <w:r>
              <w:rPr>
                <w:color w:val="000000"/>
              </w:rPr>
              <w:t>Адрес (м</w:t>
            </w:r>
            <w:r w:rsidRPr="005F1CBB">
              <w:rPr>
                <w:color w:val="000000"/>
              </w:rPr>
              <w:t>есто нахождения</w:t>
            </w:r>
            <w:r>
              <w:rPr>
                <w:color w:val="000000"/>
              </w:rPr>
              <w:t>)</w:t>
            </w:r>
            <w:r w:rsidRPr="005F1CBB">
              <w:rPr>
                <w:color w:val="000000"/>
              </w:rPr>
              <w:t xml:space="preserve">: 628403, Ханты-Мансийский автономный округ-Югра, город Сургут, улица Маяковского, </w:t>
            </w:r>
            <w:r>
              <w:rPr>
                <w:color w:val="000000"/>
              </w:rPr>
              <w:t xml:space="preserve">д.  </w:t>
            </w:r>
            <w:r w:rsidRPr="005F1CBB">
              <w:rPr>
                <w:color w:val="000000"/>
              </w:rPr>
              <w:t>15</w:t>
            </w:r>
          </w:p>
          <w:p w:rsidR="005B0898" w:rsidRPr="005F1CBB" w:rsidRDefault="005B0898" w:rsidP="004B581F">
            <w:pPr>
              <w:jc w:val="both"/>
              <w:rPr>
                <w:lang w:val="en-US"/>
              </w:rPr>
            </w:pPr>
            <w:r w:rsidRPr="005F1CBB">
              <w:rPr>
                <w:lang w:val="en-US"/>
              </w:rPr>
              <w:t>E-mail: gts@surgutgts.ru</w:t>
            </w:r>
          </w:p>
          <w:p w:rsidR="005B0898" w:rsidRPr="0012214C" w:rsidRDefault="005B0898" w:rsidP="004B581F">
            <w:pPr>
              <w:jc w:val="both"/>
              <w:rPr>
                <w:color w:val="000000"/>
                <w:lang w:val="en-US"/>
              </w:rPr>
            </w:pPr>
            <w:r w:rsidRPr="005F1CBB">
              <w:t>Тел</w:t>
            </w:r>
            <w:r w:rsidRPr="005F1CBB">
              <w:rPr>
                <w:lang w:val="en-US"/>
              </w:rPr>
              <w:t xml:space="preserve">: 8 (3462) </w:t>
            </w:r>
            <w:r w:rsidRPr="0012214C">
              <w:rPr>
                <w:color w:val="000000"/>
                <w:lang w:val="en-US"/>
              </w:rPr>
              <w:t>52-43-11</w:t>
            </w:r>
          </w:p>
          <w:p w:rsidR="005B0898" w:rsidRPr="00EB2D4F" w:rsidRDefault="005B0898" w:rsidP="004B581F">
            <w:pPr>
              <w:jc w:val="both"/>
              <w:rPr>
                <w:color w:val="000000"/>
                <w:lang w:val="en-US"/>
              </w:rPr>
            </w:pPr>
          </w:p>
        </w:tc>
        <w:tc>
          <w:tcPr>
            <w:tcW w:w="4672" w:type="dxa"/>
          </w:tcPr>
          <w:p w:rsidR="005B0898" w:rsidRPr="00EB2D4F" w:rsidRDefault="005B0898" w:rsidP="004B581F">
            <w:pPr>
              <w:jc w:val="both"/>
              <w:rPr>
                <w:b/>
                <w:lang w:val="en-US"/>
              </w:rPr>
            </w:pPr>
          </w:p>
          <w:p w:rsidR="005B0898" w:rsidRPr="009664C2" w:rsidRDefault="005B0898" w:rsidP="004B581F">
            <w:pPr>
              <w:jc w:val="both"/>
              <w:rPr>
                <w:b/>
              </w:rPr>
            </w:pPr>
            <w:r w:rsidRPr="009664C2">
              <w:rPr>
                <w:b/>
                <w:sz w:val="22"/>
                <w:szCs w:val="22"/>
              </w:rPr>
              <w:t>Исполнитель:</w:t>
            </w:r>
          </w:p>
          <w:p w:rsidR="005B0898" w:rsidRPr="009664C2" w:rsidRDefault="005B0898" w:rsidP="004B581F">
            <w:pPr>
              <w:jc w:val="both"/>
            </w:pPr>
          </w:p>
        </w:tc>
      </w:tr>
      <w:bookmarkEnd w:id="97"/>
    </w:tbl>
    <w:p w:rsidR="005B0898" w:rsidRDefault="005B0898" w:rsidP="005B0898">
      <w:pPr>
        <w:jc w:val="both"/>
      </w:pPr>
    </w:p>
    <w:p w:rsidR="005B0898" w:rsidRPr="009664C2" w:rsidRDefault="005B0898" w:rsidP="005B0898">
      <w:pPr>
        <w:jc w:val="both"/>
      </w:pPr>
      <w:r w:rsidRPr="009664C2">
        <w:t>Директор</w:t>
      </w:r>
      <w:proofErr w:type="gramStart"/>
      <w:r w:rsidRPr="009664C2">
        <w:t xml:space="preserve">:                                                               ___________: </w:t>
      </w:r>
      <w:proofErr w:type="gramEnd"/>
    </w:p>
    <w:p w:rsidR="005B0898" w:rsidRPr="009664C2" w:rsidRDefault="005B0898" w:rsidP="005B0898">
      <w:pPr>
        <w:jc w:val="both"/>
      </w:pPr>
      <w:r w:rsidRPr="009664C2">
        <w:t>______________/В.Н.Юркин/                               ______________/______________/</w:t>
      </w:r>
    </w:p>
    <w:p w:rsidR="005B0898" w:rsidRPr="009664C2" w:rsidRDefault="005B0898" w:rsidP="005B0898">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5B0898" w:rsidRPr="009664C2" w:rsidRDefault="005B0898" w:rsidP="005B0898">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5B0898" w:rsidRPr="009664C2" w:rsidRDefault="005B0898" w:rsidP="005B0898">
      <w:pPr>
        <w:jc w:val="right"/>
      </w:pPr>
      <w:r w:rsidRPr="009664C2">
        <w:t>№ ____ от «___» _______ 20__ г.</w:t>
      </w:r>
    </w:p>
    <w:p w:rsidR="005B0898" w:rsidRPr="009664C2" w:rsidRDefault="005B0898" w:rsidP="005B0898">
      <w:pPr>
        <w:jc w:val="both"/>
        <w:rPr>
          <w:bCs/>
        </w:rPr>
      </w:pPr>
    </w:p>
    <w:p w:rsidR="005B0898" w:rsidRPr="009664C2" w:rsidRDefault="005B0898" w:rsidP="005B0898">
      <w:pPr>
        <w:jc w:val="both"/>
        <w:rPr>
          <w:bCs/>
        </w:rPr>
      </w:pPr>
    </w:p>
    <w:p w:rsidR="005B0898" w:rsidRPr="009664C2" w:rsidRDefault="005B0898" w:rsidP="005B0898">
      <w:pPr>
        <w:jc w:val="center"/>
      </w:pPr>
      <w:r w:rsidRPr="009664C2">
        <w:t>ТЕХНИЧЕСКОЕ ЗАДАНИЕ*</w:t>
      </w:r>
    </w:p>
    <w:p w:rsidR="005B0898" w:rsidRPr="009664C2" w:rsidRDefault="005B0898" w:rsidP="005B0898">
      <w:pPr>
        <w:jc w:val="both"/>
      </w:pPr>
    </w:p>
    <w:p w:rsidR="005B0898" w:rsidRPr="009664C2" w:rsidRDefault="005B0898" w:rsidP="005B0898">
      <w:pPr>
        <w:tabs>
          <w:tab w:val="left" w:pos="4366"/>
        </w:tabs>
        <w:ind w:firstLine="539"/>
        <w:jc w:val="both"/>
        <w:rPr>
          <w:color w:val="000000"/>
        </w:rPr>
      </w:pPr>
    </w:p>
    <w:p w:rsidR="005B0898" w:rsidRPr="009664C2" w:rsidRDefault="005B0898" w:rsidP="005B0898">
      <w:pPr>
        <w:jc w:val="both"/>
      </w:pPr>
    </w:p>
    <w:p w:rsidR="005B0898" w:rsidRPr="00BD270C" w:rsidRDefault="005B0898" w:rsidP="005B0898">
      <w:pPr>
        <w:pStyle w:val="Default"/>
        <w:jc w:val="both"/>
        <w:rPr>
          <w:rFonts w:eastAsia="Times New Roman"/>
          <w:bCs/>
          <w:i/>
          <w:color w:val="auto"/>
          <w:lang w:eastAsia="ru-RU"/>
        </w:rPr>
      </w:pPr>
      <w:r w:rsidRPr="00BD270C">
        <w:t xml:space="preserve">*Оформляется в соответствии с Разделом </w:t>
      </w:r>
      <w:r w:rsidRPr="00BD270C">
        <w:rPr>
          <w:lang w:val="en-US"/>
        </w:rPr>
        <w:t>IV</w:t>
      </w:r>
      <w:r w:rsidRPr="00BD270C">
        <w:t xml:space="preserve"> </w:t>
      </w:r>
      <w:proofErr w:type="gramStart"/>
      <w:r w:rsidRPr="00BD270C">
        <w:t xml:space="preserve">к извещению о проведении </w:t>
      </w:r>
      <w:r>
        <w:t xml:space="preserve">запроса котировок </w:t>
      </w:r>
      <w:r w:rsidRPr="00BD270C">
        <w:t xml:space="preserve">в электронной форме на право заключения договора </w:t>
      </w:r>
      <w:r w:rsidRPr="00225F89">
        <w:t xml:space="preserve">на </w:t>
      </w:r>
      <w:r w:rsidRPr="000F18FA">
        <w:rPr>
          <w:bCs/>
        </w:rPr>
        <w:t>оказа</w:t>
      </w:r>
      <w:r>
        <w:rPr>
          <w:bCs/>
        </w:rPr>
        <w:t>ние</w:t>
      </w:r>
      <w:proofErr w:type="gramEnd"/>
      <w:r w:rsidRPr="000F18FA">
        <w:rPr>
          <w:bCs/>
        </w:rPr>
        <w:t xml:space="preserve"> </w:t>
      </w:r>
      <w:r w:rsidRPr="00CC4A14">
        <w:t xml:space="preserve">услуг по </w:t>
      </w:r>
      <w:r>
        <w:t>периодическому комплексному обследованию рельсовых путей подъемных сооружений.</w:t>
      </w:r>
    </w:p>
    <w:p w:rsidR="005B0898" w:rsidRPr="00462C32" w:rsidRDefault="005B0898" w:rsidP="005B0898">
      <w:pPr>
        <w:pStyle w:val="Default"/>
        <w:jc w:val="both"/>
        <w:rPr>
          <w:iCs/>
          <w:color w:val="auto"/>
          <w:sz w:val="22"/>
          <w:szCs w:val="22"/>
        </w:rPr>
      </w:pPr>
    </w:p>
    <w:p w:rsidR="005B0898" w:rsidRPr="009664C2" w:rsidRDefault="005B0898" w:rsidP="005B0898">
      <w:pPr>
        <w:tabs>
          <w:tab w:val="left" w:pos="4366"/>
        </w:tabs>
        <w:ind w:firstLine="539"/>
        <w:jc w:val="both"/>
        <w:rPr>
          <w:color w:val="000000"/>
        </w:rPr>
      </w:pPr>
    </w:p>
    <w:p w:rsidR="005B0898" w:rsidRPr="009664C2" w:rsidRDefault="005B0898" w:rsidP="005B0898">
      <w:pPr>
        <w:tabs>
          <w:tab w:val="left" w:pos="4366"/>
        </w:tabs>
        <w:ind w:firstLine="539"/>
        <w:jc w:val="both"/>
        <w:rPr>
          <w:color w:val="000000"/>
        </w:rPr>
      </w:pPr>
    </w:p>
    <w:p w:rsidR="005B0898" w:rsidRPr="009664C2" w:rsidRDefault="005B0898" w:rsidP="005B0898">
      <w:pPr>
        <w:tabs>
          <w:tab w:val="left" w:pos="4366"/>
        </w:tabs>
        <w:ind w:firstLine="539"/>
        <w:jc w:val="both"/>
        <w:rPr>
          <w:b/>
          <w:bCs/>
        </w:rPr>
      </w:pPr>
    </w:p>
    <w:p w:rsidR="005B0898" w:rsidRPr="009664C2" w:rsidRDefault="005B0898" w:rsidP="005B0898">
      <w:pPr>
        <w:tabs>
          <w:tab w:val="left" w:pos="5430"/>
        </w:tabs>
        <w:jc w:val="both"/>
      </w:pPr>
      <w:r w:rsidRPr="009664C2">
        <w:t>ЗАКАЗЧИК</w:t>
      </w:r>
      <w:r w:rsidRPr="009664C2">
        <w:tab/>
        <w:t>ИСПОЛНИТЕЛЬ:</w:t>
      </w:r>
    </w:p>
    <w:p w:rsidR="005B0898" w:rsidRPr="009664C2" w:rsidRDefault="005B0898" w:rsidP="005B0898">
      <w:pPr>
        <w:jc w:val="both"/>
      </w:pPr>
    </w:p>
    <w:p w:rsidR="005B0898" w:rsidRPr="009664C2" w:rsidRDefault="005B0898" w:rsidP="005B0898">
      <w:pPr>
        <w:jc w:val="both"/>
      </w:pPr>
      <w:r w:rsidRPr="009664C2">
        <w:t>Директор</w:t>
      </w:r>
      <w:proofErr w:type="gramStart"/>
      <w:r w:rsidRPr="009664C2">
        <w:t xml:space="preserve">:                                                                          _____________: </w:t>
      </w:r>
      <w:proofErr w:type="gramEnd"/>
    </w:p>
    <w:p w:rsidR="005B0898" w:rsidRPr="009664C2" w:rsidRDefault="005B0898" w:rsidP="005B0898">
      <w:pPr>
        <w:jc w:val="both"/>
      </w:pPr>
    </w:p>
    <w:p w:rsidR="005B0898" w:rsidRPr="009664C2" w:rsidRDefault="005B0898" w:rsidP="005B0898">
      <w:pPr>
        <w:jc w:val="both"/>
      </w:pPr>
    </w:p>
    <w:p w:rsidR="005B0898" w:rsidRPr="009664C2" w:rsidRDefault="005B0898" w:rsidP="005B0898">
      <w:pPr>
        <w:jc w:val="both"/>
        <w:rPr>
          <w:kern w:val="16"/>
        </w:rPr>
      </w:pPr>
      <w:r w:rsidRPr="009664C2">
        <w:t xml:space="preserve">______________/В.Н.Юркин/                                         ______________/______________ /   </w:t>
      </w:r>
    </w:p>
    <w:p w:rsidR="005B0898" w:rsidRPr="009664C2" w:rsidRDefault="005B0898" w:rsidP="005B0898">
      <w:pPr>
        <w:ind w:firstLine="540"/>
        <w:jc w:val="both"/>
        <w:rPr>
          <w:kern w:val="16"/>
        </w:rPr>
      </w:pPr>
    </w:p>
    <w:p w:rsidR="005B0898" w:rsidRPr="009664C2" w:rsidRDefault="005B0898" w:rsidP="005B0898">
      <w:pPr>
        <w:ind w:firstLine="540"/>
        <w:jc w:val="both"/>
        <w:rPr>
          <w:kern w:val="16"/>
        </w:rPr>
      </w:pPr>
    </w:p>
    <w:p w:rsidR="005B0898" w:rsidRPr="009664C2" w:rsidRDefault="005B0898" w:rsidP="005B0898">
      <w:pPr>
        <w:ind w:firstLine="540"/>
        <w:jc w:val="both"/>
        <w:rPr>
          <w:kern w:val="16"/>
        </w:rPr>
      </w:pPr>
    </w:p>
    <w:p w:rsidR="005B0898" w:rsidRPr="009664C2" w:rsidRDefault="005B0898" w:rsidP="005B0898">
      <w:pPr>
        <w:ind w:firstLine="540"/>
        <w:jc w:val="both"/>
        <w:rPr>
          <w:kern w:val="16"/>
        </w:rPr>
      </w:pPr>
    </w:p>
    <w:p w:rsidR="005B0898" w:rsidRPr="009664C2" w:rsidRDefault="005B0898" w:rsidP="005B0898">
      <w:pPr>
        <w:ind w:firstLine="540"/>
        <w:jc w:val="both"/>
        <w:rPr>
          <w:kern w:val="16"/>
        </w:rPr>
      </w:pPr>
    </w:p>
    <w:p w:rsidR="005B0898" w:rsidRPr="009664C2" w:rsidRDefault="005B0898" w:rsidP="005B0898">
      <w:pPr>
        <w:ind w:firstLine="540"/>
        <w:jc w:val="both"/>
        <w:rPr>
          <w:kern w:val="16"/>
        </w:rPr>
      </w:pPr>
    </w:p>
    <w:p w:rsidR="005B0898" w:rsidRPr="009664C2" w:rsidRDefault="005B0898" w:rsidP="005B0898">
      <w:pPr>
        <w:ind w:firstLine="540"/>
        <w:jc w:val="both"/>
        <w:rPr>
          <w:kern w:val="16"/>
        </w:rPr>
      </w:pPr>
    </w:p>
    <w:p w:rsidR="005B0898" w:rsidRPr="009664C2" w:rsidRDefault="005B0898" w:rsidP="005B0898">
      <w:pPr>
        <w:widowControl w:val="0"/>
        <w:autoSpaceDE w:val="0"/>
        <w:autoSpaceDN w:val="0"/>
        <w:adjustRightInd w:val="0"/>
        <w:jc w:val="both"/>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Default="005B0898" w:rsidP="005B0898">
      <w:pPr>
        <w:pStyle w:val="ConsPlusNormal"/>
        <w:widowControl/>
        <w:ind w:firstLine="0"/>
        <w:jc w:val="both"/>
        <w:rPr>
          <w:rFonts w:ascii="Times New Roman" w:hAnsi="Times New Roman" w:cs="Times New Roman"/>
          <w:sz w:val="24"/>
          <w:szCs w:val="24"/>
        </w:rPr>
      </w:pPr>
    </w:p>
    <w:p w:rsidR="005B0898" w:rsidRDefault="005B0898" w:rsidP="005B0898">
      <w:pPr>
        <w:pStyle w:val="ConsPlusNormal"/>
        <w:widowControl/>
        <w:ind w:firstLine="0"/>
        <w:jc w:val="both"/>
        <w:rPr>
          <w:rFonts w:ascii="Times New Roman" w:hAnsi="Times New Roman" w:cs="Times New Roman"/>
          <w:sz w:val="24"/>
          <w:szCs w:val="24"/>
        </w:rPr>
      </w:pPr>
    </w:p>
    <w:p w:rsidR="005B0898" w:rsidRDefault="005B0898" w:rsidP="005B0898">
      <w:pPr>
        <w:pStyle w:val="ConsPlusNormal"/>
        <w:widowControl/>
        <w:ind w:firstLine="0"/>
        <w:jc w:val="both"/>
        <w:rPr>
          <w:rFonts w:ascii="Times New Roman" w:hAnsi="Times New Roman" w:cs="Times New Roman"/>
          <w:sz w:val="24"/>
          <w:szCs w:val="24"/>
        </w:rPr>
      </w:pPr>
    </w:p>
    <w:p w:rsidR="005B0898" w:rsidRDefault="005B0898" w:rsidP="005B0898">
      <w:pPr>
        <w:pStyle w:val="ConsPlusNormal"/>
        <w:widowControl/>
        <w:ind w:firstLine="0"/>
        <w:jc w:val="both"/>
        <w:rPr>
          <w:rFonts w:ascii="Times New Roman" w:hAnsi="Times New Roman" w:cs="Times New Roman"/>
          <w:sz w:val="24"/>
          <w:szCs w:val="24"/>
        </w:rPr>
      </w:pPr>
    </w:p>
    <w:p w:rsidR="005B0898" w:rsidRDefault="005B0898" w:rsidP="005B0898">
      <w:pPr>
        <w:pStyle w:val="ConsPlusNormal"/>
        <w:widowControl/>
        <w:ind w:firstLine="0"/>
        <w:jc w:val="both"/>
        <w:rPr>
          <w:rFonts w:ascii="Times New Roman" w:hAnsi="Times New Roman" w:cs="Times New Roman"/>
          <w:sz w:val="24"/>
          <w:szCs w:val="24"/>
        </w:rPr>
      </w:pPr>
    </w:p>
    <w:p w:rsidR="005B0898" w:rsidRDefault="005B0898" w:rsidP="005B0898">
      <w:pPr>
        <w:pStyle w:val="ConsPlusNormal"/>
        <w:widowControl/>
        <w:ind w:firstLine="0"/>
        <w:jc w:val="right"/>
        <w:rPr>
          <w:rFonts w:ascii="Times New Roman" w:hAnsi="Times New Roman" w:cs="Times New Roman"/>
          <w:sz w:val="24"/>
          <w:szCs w:val="24"/>
        </w:rPr>
      </w:pPr>
    </w:p>
    <w:p w:rsidR="005B0898" w:rsidRPr="009664C2" w:rsidRDefault="005B0898" w:rsidP="005B0898">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lastRenderedPageBreak/>
        <w:t xml:space="preserve">Приложение №2 </w:t>
      </w:r>
    </w:p>
    <w:p w:rsidR="005B0898" w:rsidRPr="009664C2" w:rsidRDefault="005B0898" w:rsidP="005B0898">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w:t>
      </w:r>
      <w:r>
        <w:rPr>
          <w:rFonts w:ascii="Times New Roman" w:hAnsi="Times New Roman" w:cs="Times New Roman"/>
          <w:sz w:val="24"/>
          <w:szCs w:val="24"/>
        </w:rPr>
        <w:t>овору № __ от «__» __________20_</w:t>
      </w:r>
      <w:r w:rsidRPr="009664C2">
        <w:rPr>
          <w:rFonts w:ascii="Times New Roman" w:hAnsi="Times New Roman" w:cs="Times New Roman"/>
          <w:sz w:val="24"/>
          <w:szCs w:val="24"/>
        </w:rPr>
        <w:t>_г.</w:t>
      </w: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5B0898" w:rsidRPr="009664C2" w:rsidRDefault="005B0898" w:rsidP="005B0898">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5B0898" w:rsidRPr="009664C2" w:rsidTr="004B581F">
        <w:trPr>
          <w:trHeight w:val="938"/>
          <w:jc w:val="center"/>
        </w:trPr>
        <w:tc>
          <w:tcPr>
            <w:tcW w:w="636" w:type="dxa"/>
            <w:vAlign w:val="center"/>
          </w:tcPr>
          <w:p w:rsidR="005B0898" w:rsidRPr="009664C2" w:rsidRDefault="005B0898" w:rsidP="004B581F">
            <w:pPr>
              <w:pStyle w:val="ConsPlusNormal"/>
              <w:ind w:firstLine="0"/>
              <w:jc w:val="both"/>
              <w:rPr>
                <w:rFonts w:ascii="Times New Roman" w:hAnsi="Times New Roman" w:cs="Times New Roman"/>
                <w:kern w:val="16"/>
                <w:sz w:val="24"/>
                <w:szCs w:val="24"/>
              </w:rPr>
            </w:pPr>
            <w:proofErr w:type="gramStart"/>
            <w:r w:rsidRPr="009664C2">
              <w:rPr>
                <w:rFonts w:ascii="Times New Roman" w:hAnsi="Times New Roman" w:cs="Times New Roman"/>
                <w:kern w:val="16"/>
                <w:sz w:val="24"/>
                <w:szCs w:val="24"/>
              </w:rPr>
              <w:t>п</w:t>
            </w:r>
            <w:proofErr w:type="gramEnd"/>
            <w:r w:rsidRPr="009664C2">
              <w:rPr>
                <w:rFonts w:ascii="Times New Roman" w:hAnsi="Times New Roman" w:cs="Times New Roman"/>
                <w:kern w:val="16"/>
                <w:sz w:val="24"/>
                <w:szCs w:val="24"/>
              </w:rPr>
              <w:t>/п</w:t>
            </w:r>
          </w:p>
        </w:tc>
        <w:tc>
          <w:tcPr>
            <w:tcW w:w="3200" w:type="dxa"/>
            <w:vAlign w:val="center"/>
          </w:tcPr>
          <w:p w:rsidR="005B0898" w:rsidRPr="009664C2" w:rsidRDefault="005B0898" w:rsidP="004B581F">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5B0898" w:rsidRPr="009664C2" w:rsidRDefault="005B0898" w:rsidP="004B581F">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Ед</w:t>
            </w:r>
            <w:proofErr w:type="gramStart"/>
            <w:r w:rsidRPr="009664C2">
              <w:rPr>
                <w:rFonts w:ascii="Times New Roman" w:hAnsi="Times New Roman" w:cs="Times New Roman"/>
                <w:kern w:val="16"/>
                <w:sz w:val="24"/>
                <w:szCs w:val="24"/>
              </w:rPr>
              <w:t>.и</w:t>
            </w:r>
            <w:proofErr w:type="gramEnd"/>
            <w:r w:rsidRPr="009664C2">
              <w:rPr>
                <w:rFonts w:ascii="Times New Roman" w:hAnsi="Times New Roman" w:cs="Times New Roman"/>
                <w:kern w:val="16"/>
                <w:sz w:val="24"/>
                <w:szCs w:val="24"/>
              </w:rPr>
              <w:t>зм.</w:t>
            </w:r>
          </w:p>
        </w:tc>
        <w:tc>
          <w:tcPr>
            <w:tcW w:w="906" w:type="dxa"/>
            <w:vAlign w:val="center"/>
          </w:tcPr>
          <w:p w:rsidR="005B0898" w:rsidRPr="009664C2" w:rsidRDefault="005B0898" w:rsidP="004B581F">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5B0898" w:rsidRPr="009664C2" w:rsidRDefault="005B0898" w:rsidP="004B581F">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5B0898" w:rsidRPr="009664C2" w:rsidRDefault="005B0898" w:rsidP="004B581F">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5B0898" w:rsidRPr="009664C2" w:rsidRDefault="005B0898" w:rsidP="004B581F">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5B0898" w:rsidRPr="009664C2" w:rsidTr="004B581F">
        <w:trPr>
          <w:trHeight w:val="369"/>
          <w:jc w:val="center"/>
        </w:trPr>
        <w:tc>
          <w:tcPr>
            <w:tcW w:w="636" w:type="dxa"/>
            <w:vAlign w:val="center"/>
          </w:tcPr>
          <w:p w:rsidR="005B0898" w:rsidRPr="009664C2" w:rsidRDefault="005B0898" w:rsidP="004B581F">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5B0898" w:rsidRPr="009664C2" w:rsidRDefault="005B0898" w:rsidP="004B581F">
            <w:pPr>
              <w:tabs>
                <w:tab w:val="left" w:pos="4366"/>
              </w:tabs>
              <w:jc w:val="both"/>
              <w:rPr>
                <w:color w:val="000000"/>
              </w:rPr>
            </w:pPr>
          </w:p>
        </w:tc>
        <w:tc>
          <w:tcPr>
            <w:tcW w:w="1208" w:type="dxa"/>
            <w:vAlign w:val="center"/>
          </w:tcPr>
          <w:p w:rsidR="005B0898" w:rsidRPr="009664C2" w:rsidRDefault="005B0898" w:rsidP="004B581F">
            <w:pPr>
              <w:ind w:hanging="108"/>
              <w:jc w:val="both"/>
            </w:pPr>
          </w:p>
        </w:tc>
        <w:tc>
          <w:tcPr>
            <w:tcW w:w="906" w:type="dxa"/>
            <w:vAlign w:val="center"/>
          </w:tcPr>
          <w:p w:rsidR="005B0898" w:rsidRPr="009664C2" w:rsidRDefault="005B0898" w:rsidP="004B581F">
            <w:pPr>
              <w:tabs>
                <w:tab w:val="left" w:pos="4366"/>
              </w:tabs>
              <w:jc w:val="both"/>
              <w:rPr>
                <w:color w:val="000000"/>
              </w:rPr>
            </w:pPr>
          </w:p>
        </w:tc>
        <w:tc>
          <w:tcPr>
            <w:tcW w:w="1813" w:type="dxa"/>
            <w:vAlign w:val="center"/>
          </w:tcPr>
          <w:p w:rsidR="005B0898" w:rsidRPr="009664C2" w:rsidRDefault="005B0898" w:rsidP="004B581F">
            <w:pPr>
              <w:jc w:val="both"/>
              <w:rPr>
                <w:kern w:val="16"/>
              </w:rPr>
            </w:pPr>
          </w:p>
        </w:tc>
        <w:tc>
          <w:tcPr>
            <w:tcW w:w="1662" w:type="dxa"/>
            <w:vAlign w:val="center"/>
          </w:tcPr>
          <w:p w:rsidR="005B0898" w:rsidRPr="009664C2" w:rsidRDefault="005B0898" w:rsidP="004B581F">
            <w:pPr>
              <w:pStyle w:val="ConsPlusNormal"/>
              <w:ind w:firstLine="0"/>
              <w:jc w:val="both"/>
              <w:rPr>
                <w:rFonts w:ascii="Times New Roman" w:hAnsi="Times New Roman" w:cs="Times New Roman"/>
                <w:kern w:val="16"/>
                <w:sz w:val="24"/>
                <w:szCs w:val="24"/>
              </w:rPr>
            </w:pPr>
          </w:p>
        </w:tc>
      </w:tr>
      <w:tr w:rsidR="005B0898" w:rsidRPr="009664C2" w:rsidTr="004B581F">
        <w:trPr>
          <w:trHeight w:val="496"/>
          <w:jc w:val="center"/>
        </w:trPr>
        <w:tc>
          <w:tcPr>
            <w:tcW w:w="636" w:type="dxa"/>
            <w:vAlign w:val="center"/>
          </w:tcPr>
          <w:p w:rsidR="005B0898" w:rsidRPr="009664C2" w:rsidRDefault="005B0898" w:rsidP="004B581F">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5B0898" w:rsidRPr="009664C2" w:rsidRDefault="005B0898" w:rsidP="004B581F">
            <w:pPr>
              <w:tabs>
                <w:tab w:val="left" w:pos="4366"/>
              </w:tabs>
              <w:jc w:val="both"/>
              <w:rPr>
                <w:color w:val="000000"/>
              </w:rPr>
            </w:pPr>
          </w:p>
        </w:tc>
        <w:tc>
          <w:tcPr>
            <w:tcW w:w="1208" w:type="dxa"/>
            <w:vAlign w:val="center"/>
          </w:tcPr>
          <w:p w:rsidR="005B0898" w:rsidRPr="009664C2" w:rsidRDefault="005B0898" w:rsidP="004B581F">
            <w:pPr>
              <w:ind w:hanging="108"/>
              <w:jc w:val="both"/>
            </w:pPr>
          </w:p>
        </w:tc>
        <w:tc>
          <w:tcPr>
            <w:tcW w:w="906" w:type="dxa"/>
            <w:vAlign w:val="center"/>
          </w:tcPr>
          <w:p w:rsidR="005B0898" w:rsidRPr="009664C2" w:rsidRDefault="005B0898" w:rsidP="004B581F">
            <w:pPr>
              <w:ind w:hanging="108"/>
              <w:jc w:val="both"/>
            </w:pPr>
          </w:p>
        </w:tc>
        <w:tc>
          <w:tcPr>
            <w:tcW w:w="1813" w:type="dxa"/>
            <w:vAlign w:val="center"/>
          </w:tcPr>
          <w:p w:rsidR="005B0898" w:rsidRPr="009664C2" w:rsidRDefault="005B0898" w:rsidP="004B581F">
            <w:pPr>
              <w:jc w:val="both"/>
              <w:rPr>
                <w:kern w:val="16"/>
              </w:rPr>
            </w:pPr>
          </w:p>
        </w:tc>
        <w:tc>
          <w:tcPr>
            <w:tcW w:w="1662" w:type="dxa"/>
            <w:vAlign w:val="center"/>
          </w:tcPr>
          <w:p w:rsidR="005B0898" w:rsidRPr="009664C2" w:rsidRDefault="005B0898" w:rsidP="004B581F">
            <w:pPr>
              <w:pStyle w:val="ConsPlusNormal"/>
              <w:ind w:firstLine="0"/>
              <w:jc w:val="both"/>
              <w:rPr>
                <w:rFonts w:ascii="Times New Roman" w:hAnsi="Times New Roman" w:cs="Times New Roman"/>
                <w:kern w:val="16"/>
                <w:sz w:val="24"/>
                <w:szCs w:val="24"/>
              </w:rPr>
            </w:pPr>
          </w:p>
        </w:tc>
      </w:tr>
      <w:tr w:rsidR="005B0898" w:rsidRPr="009664C2" w:rsidTr="004B581F">
        <w:trPr>
          <w:trHeight w:val="283"/>
          <w:jc w:val="center"/>
        </w:trPr>
        <w:tc>
          <w:tcPr>
            <w:tcW w:w="7765" w:type="dxa"/>
            <w:gridSpan w:val="5"/>
            <w:vAlign w:val="center"/>
          </w:tcPr>
          <w:p w:rsidR="005B0898" w:rsidRPr="009664C2" w:rsidRDefault="005B0898" w:rsidP="004B581F">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5B0898" w:rsidRPr="009664C2" w:rsidRDefault="005B0898" w:rsidP="004B581F">
            <w:pPr>
              <w:pStyle w:val="ConsPlusNormal"/>
              <w:ind w:firstLine="0"/>
              <w:jc w:val="both"/>
              <w:rPr>
                <w:rFonts w:ascii="Times New Roman" w:hAnsi="Times New Roman" w:cs="Times New Roman"/>
                <w:b/>
                <w:kern w:val="16"/>
                <w:sz w:val="24"/>
                <w:szCs w:val="24"/>
              </w:rPr>
            </w:pPr>
          </w:p>
        </w:tc>
      </w:tr>
      <w:tr w:rsidR="005B0898" w:rsidRPr="009664C2" w:rsidTr="004B581F">
        <w:trPr>
          <w:trHeight w:val="189"/>
          <w:jc w:val="center"/>
        </w:trPr>
        <w:tc>
          <w:tcPr>
            <w:tcW w:w="7765" w:type="dxa"/>
            <w:gridSpan w:val="5"/>
            <w:vAlign w:val="center"/>
          </w:tcPr>
          <w:p w:rsidR="005B0898" w:rsidRPr="009664C2" w:rsidRDefault="005B0898" w:rsidP="004B581F">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5B0898" w:rsidRPr="009664C2" w:rsidRDefault="005B0898" w:rsidP="004B581F">
            <w:pPr>
              <w:pStyle w:val="ConsPlusNormal"/>
              <w:ind w:firstLine="0"/>
              <w:jc w:val="both"/>
              <w:rPr>
                <w:rFonts w:ascii="Times New Roman" w:hAnsi="Times New Roman" w:cs="Times New Roman"/>
                <w:b/>
                <w:kern w:val="16"/>
                <w:sz w:val="24"/>
                <w:szCs w:val="24"/>
              </w:rPr>
            </w:pPr>
          </w:p>
        </w:tc>
      </w:tr>
    </w:tbl>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pStyle w:val="ConsPlusNormal"/>
        <w:widowControl/>
        <w:ind w:firstLine="0"/>
        <w:jc w:val="both"/>
        <w:rPr>
          <w:rFonts w:ascii="Times New Roman" w:hAnsi="Times New Roman" w:cs="Times New Roman"/>
          <w:sz w:val="24"/>
          <w:szCs w:val="24"/>
        </w:rPr>
      </w:pPr>
    </w:p>
    <w:p w:rsidR="005B0898" w:rsidRPr="009664C2" w:rsidRDefault="005B0898" w:rsidP="005B0898">
      <w:pPr>
        <w:tabs>
          <w:tab w:val="left" w:pos="5520"/>
        </w:tabs>
        <w:jc w:val="both"/>
      </w:pPr>
      <w:r w:rsidRPr="009664C2">
        <w:t>ЗАКАЗЧИК</w:t>
      </w:r>
      <w:r w:rsidRPr="009664C2">
        <w:tab/>
        <w:t>ИСПОЛНИТЕЛЬ:</w:t>
      </w:r>
    </w:p>
    <w:p w:rsidR="005B0898" w:rsidRPr="009664C2" w:rsidRDefault="005B0898" w:rsidP="005B0898">
      <w:pPr>
        <w:jc w:val="both"/>
      </w:pPr>
    </w:p>
    <w:p w:rsidR="005B0898" w:rsidRPr="009664C2" w:rsidRDefault="005B0898" w:rsidP="005B0898">
      <w:pPr>
        <w:jc w:val="both"/>
      </w:pPr>
      <w:r w:rsidRPr="009664C2">
        <w:t>Директор</w:t>
      </w:r>
      <w:proofErr w:type="gramStart"/>
      <w:r w:rsidRPr="009664C2">
        <w:t xml:space="preserve">:                                                                          _____________: </w:t>
      </w:r>
      <w:proofErr w:type="gramEnd"/>
    </w:p>
    <w:p w:rsidR="005B0898" w:rsidRDefault="005B0898" w:rsidP="005B0898">
      <w:pPr>
        <w:jc w:val="center"/>
        <w:rPr>
          <w:b/>
          <w:caps/>
        </w:rPr>
      </w:pPr>
    </w:p>
    <w:p w:rsidR="00105EBD" w:rsidRDefault="00105EBD" w:rsidP="00105EBD">
      <w:pPr>
        <w:jc w:val="both"/>
        <w:rPr>
          <w:b/>
        </w:rPr>
      </w:pPr>
    </w:p>
    <w:p w:rsidR="00F54D91" w:rsidRDefault="00F54D91" w:rsidP="00F54D91">
      <w:pPr>
        <w:widowControl w:val="0"/>
        <w:tabs>
          <w:tab w:val="left" w:pos="6946"/>
        </w:tabs>
        <w:autoSpaceDE w:val="0"/>
        <w:autoSpaceDN w:val="0"/>
        <w:adjustRightInd w:val="0"/>
        <w:jc w:val="both"/>
      </w:pPr>
    </w:p>
    <w:sectPr w:rsidR="00F54D91"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67" w:rsidRDefault="00854967" w:rsidP="00534E1F">
      <w:r>
        <w:separator/>
      </w:r>
    </w:p>
  </w:endnote>
  <w:endnote w:type="continuationSeparator" w:id="0">
    <w:p w:rsidR="00854967" w:rsidRDefault="00854967"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854967" w:rsidRDefault="00854967">
        <w:pPr>
          <w:pStyle w:val="a7"/>
          <w:jc w:val="center"/>
        </w:pPr>
        <w:r>
          <w:rPr>
            <w:noProof/>
          </w:rPr>
          <w:fldChar w:fldCharType="begin"/>
        </w:r>
        <w:r>
          <w:rPr>
            <w:noProof/>
          </w:rPr>
          <w:instrText xml:space="preserve"> PAGE   \* MERGEFORMAT </w:instrText>
        </w:r>
        <w:r>
          <w:rPr>
            <w:noProof/>
          </w:rPr>
          <w:fldChar w:fldCharType="separate"/>
        </w:r>
        <w:r w:rsidR="00FF1C92">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854967" w:rsidRDefault="00FF1C92">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67" w:rsidRDefault="00854967" w:rsidP="00534E1F">
      <w:r>
        <w:separator/>
      </w:r>
    </w:p>
  </w:footnote>
  <w:footnote w:type="continuationSeparator" w:id="0">
    <w:p w:rsidR="00854967" w:rsidRDefault="00854967"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1B5841AE"/>
    <w:multiLevelType w:val="hybridMultilevel"/>
    <w:tmpl w:val="CE82D4EA"/>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6">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07C3379"/>
    <w:multiLevelType w:val="hybridMultilevel"/>
    <w:tmpl w:val="C916DA80"/>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CE5C8F"/>
    <w:multiLevelType w:val="hybridMultilevel"/>
    <w:tmpl w:val="A1BE7D08"/>
    <w:lvl w:ilvl="0" w:tplc="0419000F">
      <w:start w:val="1"/>
      <w:numFmt w:val="decimal"/>
      <w:lvlText w:val="%1."/>
      <w:lvlJc w:val="left"/>
      <w:pPr>
        <w:ind w:left="644" w:hanging="360"/>
      </w:pPr>
    </w:lvl>
    <w:lvl w:ilvl="1" w:tplc="1D1C2270">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DD603F"/>
    <w:multiLevelType w:val="hybridMultilevel"/>
    <w:tmpl w:val="CF4C3D70"/>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72337E"/>
    <w:multiLevelType w:val="multilevel"/>
    <w:tmpl w:val="31005AA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6CD56F47"/>
    <w:multiLevelType w:val="hybridMultilevel"/>
    <w:tmpl w:val="7EF86F60"/>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16"/>
  </w:num>
  <w:num w:numId="5">
    <w:abstractNumId w:val="0"/>
  </w:num>
  <w:num w:numId="6">
    <w:abstractNumId w:val="14"/>
  </w:num>
  <w:num w:numId="7">
    <w:abstractNumId w:val="8"/>
  </w:num>
  <w:num w:numId="8">
    <w:abstractNumId w:val="3"/>
  </w:num>
  <w:num w:numId="9">
    <w:abstractNumId w:val="10"/>
  </w:num>
  <w:num w:numId="10">
    <w:abstractNumId w:val="2"/>
  </w:num>
  <w:num w:numId="11">
    <w:abstractNumId w:val="18"/>
  </w:num>
  <w:num w:numId="12">
    <w:abstractNumId w:val="6"/>
  </w:num>
  <w:num w:numId="13">
    <w:abstractNumId w:val="13"/>
  </w:num>
  <w:num w:numId="14">
    <w:abstractNumId w:val="5"/>
  </w:num>
  <w:num w:numId="15">
    <w:abstractNumId w:val="12"/>
  </w:num>
  <w:num w:numId="16">
    <w:abstractNumId w:val="15"/>
  </w:num>
  <w:num w:numId="17">
    <w:abstractNumId w:val="4"/>
  </w:num>
  <w:num w:numId="18">
    <w:abstractNumId w:val="11"/>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14D5E"/>
    <w:rsid w:val="000158E5"/>
    <w:rsid w:val="000168B7"/>
    <w:rsid w:val="00033A9F"/>
    <w:rsid w:val="00033DDF"/>
    <w:rsid w:val="00034FDA"/>
    <w:rsid w:val="00035304"/>
    <w:rsid w:val="000418CF"/>
    <w:rsid w:val="00044610"/>
    <w:rsid w:val="00045305"/>
    <w:rsid w:val="000459EE"/>
    <w:rsid w:val="00047588"/>
    <w:rsid w:val="000516F8"/>
    <w:rsid w:val="000553D4"/>
    <w:rsid w:val="00057A08"/>
    <w:rsid w:val="00065A35"/>
    <w:rsid w:val="00067627"/>
    <w:rsid w:val="00071785"/>
    <w:rsid w:val="00071C00"/>
    <w:rsid w:val="000744A8"/>
    <w:rsid w:val="000772EE"/>
    <w:rsid w:val="00077EAD"/>
    <w:rsid w:val="00081D7B"/>
    <w:rsid w:val="00082395"/>
    <w:rsid w:val="00085695"/>
    <w:rsid w:val="00086496"/>
    <w:rsid w:val="000866A2"/>
    <w:rsid w:val="000868D9"/>
    <w:rsid w:val="00087414"/>
    <w:rsid w:val="00087878"/>
    <w:rsid w:val="00087F17"/>
    <w:rsid w:val="000905FD"/>
    <w:rsid w:val="00091F3C"/>
    <w:rsid w:val="0009369B"/>
    <w:rsid w:val="000944E2"/>
    <w:rsid w:val="00097805"/>
    <w:rsid w:val="000A17EE"/>
    <w:rsid w:val="000A473C"/>
    <w:rsid w:val="000A4B55"/>
    <w:rsid w:val="000A63F9"/>
    <w:rsid w:val="000B4DF6"/>
    <w:rsid w:val="000B6571"/>
    <w:rsid w:val="000B72B9"/>
    <w:rsid w:val="000B7A21"/>
    <w:rsid w:val="000B7EFA"/>
    <w:rsid w:val="000C69CE"/>
    <w:rsid w:val="000C7AE4"/>
    <w:rsid w:val="000D22DF"/>
    <w:rsid w:val="000D2395"/>
    <w:rsid w:val="000D639E"/>
    <w:rsid w:val="000E15FC"/>
    <w:rsid w:val="000F3B3F"/>
    <w:rsid w:val="000F50A2"/>
    <w:rsid w:val="00100DC3"/>
    <w:rsid w:val="00105EBD"/>
    <w:rsid w:val="001115E5"/>
    <w:rsid w:val="0011287D"/>
    <w:rsid w:val="00113207"/>
    <w:rsid w:val="00113400"/>
    <w:rsid w:val="00116D11"/>
    <w:rsid w:val="00117B4D"/>
    <w:rsid w:val="00117E59"/>
    <w:rsid w:val="001219B2"/>
    <w:rsid w:val="0012327E"/>
    <w:rsid w:val="00124200"/>
    <w:rsid w:val="00125E35"/>
    <w:rsid w:val="00125EBF"/>
    <w:rsid w:val="00126A21"/>
    <w:rsid w:val="0013451E"/>
    <w:rsid w:val="00137881"/>
    <w:rsid w:val="0014074A"/>
    <w:rsid w:val="00142B73"/>
    <w:rsid w:val="0014376E"/>
    <w:rsid w:val="00143BA7"/>
    <w:rsid w:val="00150E47"/>
    <w:rsid w:val="0015184E"/>
    <w:rsid w:val="00151CE8"/>
    <w:rsid w:val="00151DC3"/>
    <w:rsid w:val="0015343F"/>
    <w:rsid w:val="00154A9B"/>
    <w:rsid w:val="001558C8"/>
    <w:rsid w:val="00155F28"/>
    <w:rsid w:val="001630EE"/>
    <w:rsid w:val="0016328A"/>
    <w:rsid w:val="001659DB"/>
    <w:rsid w:val="001669A8"/>
    <w:rsid w:val="001674C3"/>
    <w:rsid w:val="001736F6"/>
    <w:rsid w:val="00173ACE"/>
    <w:rsid w:val="001754D9"/>
    <w:rsid w:val="001755DC"/>
    <w:rsid w:val="00180AD8"/>
    <w:rsid w:val="00182067"/>
    <w:rsid w:val="001867A6"/>
    <w:rsid w:val="00187EE8"/>
    <w:rsid w:val="00193CB1"/>
    <w:rsid w:val="001A1F91"/>
    <w:rsid w:val="001A4DD6"/>
    <w:rsid w:val="001A71FE"/>
    <w:rsid w:val="001A7FE9"/>
    <w:rsid w:val="001B0F3C"/>
    <w:rsid w:val="001B19A9"/>
    <w:rsid w:val="001C178E"/>
    <w:rsid w:val="001C672E"/>
    <w:rsid w:val="001D04E7"/>
    <w:rsid w:val="001D1D89"/>
    <w:rsid w:val="001D371E"/>
    <w:rsid w:val="001D4F33"/>
    <w:rsid w:val="001E0820"/>
    <w:rsid w:val="001E3353"/>
    <w:rsid w:val="001E51BD"/>
    <w:rsid w:val="001E65E2"/>
    <w:rsid w:val="001E6DC8"/>
    <w:rsid w:val="001F2BEB"/>
    <w:rsid w:val="001F3697"/>
    <w:rsid w:val="001F79B8"/>
    <w:rsid w:val="002011B8"/>
    <w:rsid w:val="00206FD6"/>
    <w:rsid w:val="002072D5"/>
    <w:rsid w:val="00207B6A"/>
    <w:rsid w:val="00210B69"/>
    <w:rsid w:val="0021143D"/>
    <w:rsid w:val="0021239C"/>
    <w:rsid w:val="00214A01"/>
    <w:rsid w:val="00216889"/>
    <w:rsid w:val="00217C26"/>
    <w:rsid w:val="002205AB"/>
    <w:rsid w:val="00222C68"/>
    <w:rsid w:val="0022315A"/>
    <w:rsid w:val="002268F6"/>
    <w:rsid w:val="00226AB5"/>
    <w:rsid w:val="00226C42"/>
    <w:rsid w:val="00231877"/>
    <w:rsid w:val="00231E97"/>
    <w:rsid w:val="00232596"/>
    <w:rsid w:val="0023493E"/>
    <w:rsid w:val="002377B5"/>
    <w:rsid w:val="00240A31"/>
    <w:rsid w:val="00242FE3"/>
    <w:rsid w:val="00243057"/>
    <w:rsid w:val="0024719F"/>
    <w:rsid w:val="002509E0"/>
    <w:rsid w:val="002534E7"/>
    <w:rsid w:val="00253CD9"/>
    <w:rsid w:val="00253CE7"/>
    <w:rsid w:val="00253F50"/>
    <w:rsid w:val="00257886"/>
    <w:rsid w:val="0026161D"/>
    <w:rsid w:val="00261850"/>
    <w:rsid w:val="00261CF5"/>
    <w:rsid w:val="00271813"/>
    <w:rsid w:val="00281EB2"/>
    <w:rsid w:val="00282D23"/>
    <w:rsid w:val="00283C3B"/>
    <w:rsid w:val="002867A7"/>
    <w:rsid w:val="00290C33"/>
    <w:rsid w:val="00291D65"/>
    <w:rsid w:val="00292A0D"/>
    <w:rsid w:val="00292CE0"/>
    <w:rsid w:val="00294C02"/>
    <w:rsid w:val="002A50A9"/>
    <w:rsid w:val="002A5DA1"/>
    <w:rsid w:val="002B299B"/>
    <w:rsid w:val="002B7D79"/>
    <w:rsid w:val="002C047A"/>
    <w:rsid w:val="002C25DA"/>
    <w:rsid w:val="002C33C6"/>
    <w:rsid w:val="002C4A6C"/>
    <w:rsid w:val="002C5C66"/>
    <w:rsid w:val="002C5F41"/>
    <w:rsid w:val="002C7125"/>
    <w:rsid w:val="002D0794"/>
    <w:rsid w:val="002D3A51"/>
    <w:rsid w:val="002D4F76"/>
    <w:rsid w:val="002D5CD0"/>
    <w:rsid w:val="002D6D93"/>
    <w:rsid w:val="002D7BA5"/>
    <w:rsid w:val="002E4ADF"/>
    <w:rsid w:val="002E5BA3"/>
    <w:rsid w:val="002E677F"/>
    <w:rsid w:val="002F0B34"/>
    <w:rsid w:val="002F2B96"/>
    <w:rsid w:val="002F33BA"/>
    <w:rsid w:val="002F3A3A"/>
    <w:rsid w:val="002F4593"/>
    <w:rsid w:val="002F60EC"/>
    <w:rsid w:val="002F665B"/>
    <w:rsid w:val="00301D47"/>
    <w:rsid w:val="00302D5D"/>
    <w:rsid w:val="0030429F"/>
    <w:rsid w:val="00305C8E"/>
    <w:rsid w:val="0031633C"/>
    <w:rsid w:val="00317317"/>
    <w:rsid w:val="003179C0"/>
    <w:rsid w:val="00320015"/>
    <w:rsid w:val="00327100"/>
    <w:rsid w:val="003318E6"/>
    <w:rsid w:val="00337295"/>
    <w:rsid w:val="00345D59"/>
    <w:rsid w:val="00347E5D"/>
    <w:rsid w:val="00352FF6"/>
    <w:rsid w:val="003538CF"/>
    <w:rsid w:val="00354BDE"/>
    <w:rsid w:val="00357D2A"/>
    <w:rsid w:val="00357ED7"/>
    <w:rsid w:val="0036406A"/>
    <w:rsid w:val="0036407E"/>
    <w:rsid w:val="00366128"/>
    <w:rsid w:val="00366528"/>
    <w:rsid w:val="00372C93"/>
    <w:rsid w:val="003778B3"/>
    <w:rsid w:val="003830DE"/>
    <w:rsid w:val="003838A4"/>
    <w:rsid w:val="0038437A"/>
    <w:rsid w:val="003853EB"/>
    <w:rsid w:val="00394BE7"/>
    <w:rsid w:val="00395900"/>
    <w:rsid w:val="003A6559"/>
    <w:rsid w:val="003A7140"/>
    <w:rsid w:val="003B2D82"/>
    <w:rsid w:val="003B646A"/>
    <w:rsid w:val="003B77C4"/>
    <w:rsid w:val="003C0255"/>
    <w:rsid w:val="003C28F0"/>
    <w:rsid w:val="003C3459"/>
    <w:rsid w:val="003C3804"/>
    <w:rsid w:val="003C6A5E"/>
    <w:rsid w:val="003C7C08"/>
    <w:rsid w:val="003D0011"/>
    <w:rsid w:val="003D380C"/>
    <w:rsid w:val="003D6319"/>
    <w:rsid w:val="003E0D03"/>
    <w:rsid w:val="003E4CE5"/>
    <w:rsid w:val="003F2F02"/>
    <w:rsid w:val="003F4075"/>
    <w:rsid w:val="003F45D8"/>
    <w:rsid w:val="00402345"/>
    <w:rsid w:val="0040319B"/>
    <w:rsid w:val="004055E2"/>
    <w:rsid w:val="004061B1"/>
    <w:rsid w:val="00406C24"/>
    <w:rsid w:val="00407320"/>
    <w:rsid w:val="00407FA9"/>
    <w:rsid w:val="004103CF"/>
    <w:rsid w:val="00411D40"/>
    <w:rsid w:val="00413DA9"/>
    <w:rsid w:val="00413E40"/>
    <w:rsid w:val="004145FE"/>
    <w:rsid w:val="00415693"/>
    <w:rsid w:val="00416807"/>
    <w:rsid w:val="00422A67"/>
    <w:rsid w:val="00424D25"/>
    <w:rsid w:val="00426C4A"/>
    <w:rsid w:val="00431F97"/>
    <w:rsid w:val="004350B6"/>
    <w:rsid w:val="00435C78"/>
    <w:rsid w:val="00441073"/>
    <w:rsid w:val="00444695"/>
    <w:rsid w:val="004446B2"/>
    <w:rsid w:val="00444D2D"/>
    <w:rsid w:val="0044692D"/>
    <w:rsid w:val="004479DA"/>
    <w:rsid w:val="004500F9"/>
    <w:rsid w:val="00450391"/>
    <w:rsid w:val="004524DA"/>
    <w:rsid w:val="00454991"/>
    <w:rsid w:val="00457259"/>
    <w:rsid w:val="00462A7C"/>
    <w:rsid w:val="00463EAC"/>
    <w:rsid w:val="00463EED"/>
    <w:rsid w:val="00464488"/>
    <w:rsid w:val="004671DD"/>
    <w:rsid w:val="004708E4"/>
    <w:rsid w:val="004710F4"/>
    <w:rsid w:val="00471C29"/>
    <w:rsid w:val="00474A84"/>
    <w:rsid w:val="00474D79"/>
    <w:rsid w:val="0048101E"/>
    <w:rsid w:val="00485D6C"/>
    <w:rsid w:val="00486F9F"/>
    <w:rsid w:val="004900BF"/>
    <w:rsid w:val="004905E7"/>
    <w:rsid w:val="0049197E"/>
    <w:rsid w:val="004960DB"/>
    <w:rsid w:val="004A06A1"/>
    <w:rsid w:val="004A08B7"/>
    <w:rsid w:val="004A134E"/>
    <w:rsid w:val="004A3796"/>
    <w:rsid w:val="004A476B"/>
    <w:rsid w:val="004A7175"/>
    <w:rsid w:val="004B09E3"/>
    <w:rsid w:val="004B0B7B"/>
    <w:rsid w:val="004B1DA2"/>
    <w:rsid w:val="004B2855"/>
    <w:rsid w:val="004B2D89"/>
    <w:rsid w:val="004B6CD7"/>
    <w:rsid w:val="004B6EFF"/>
    <w:rsid w:val="004C36B0"/>
    <w:rsid w:val="004C3C7D"/>
    <w:rsid w:val="004C5616"/>
    <w:rsid w:val="004D1C06"/>
    <w:rsid w:val="004D3575"/>
    <w:rsid w:val="004D3B82"/>
    <w:rsid w:val="004E0F51"/>
    <w:rsid w:val="004E1709"/>
    <w:rsid w:val="004F2DDC"/>
    <w:rsid w:val="004F55A0"/>
    <w:rsid w:val="004F7EF5"/>
    <w:rsid w:val="00500D6F"/>
    <w:rsid w:val="00503013"/>
    <w:rsid w:val="0050506D"/>
    <w:rsid w:val="005140E0"/>
    <w:rsid w:val="00515CF0"/>
    <w:rsid w:val="005164D3"/>
    <w:rsid w:val="005178AA"/>
    <w:rsid w:val="00521C0E"/>
    <w:rsid w:val="00523A06"/>
    <w:rsid w:val="00523F2C"/>
    <w:rsid w:val="0053093F"/>
    <w:rsid w:val="00533B4D"/>
    <w:rsid w:val="00534DAA"/>
    <w:rsid w:val="00534E1F"/>
    <w:rsid w:val="005373BB"/>
    <w:rsid w:val="00540FB9"/>
    <w:rsid w:val="0054381D"/>
    <w:rsid w:val="00552AF9"/>
    <w:rsid w:val="00554272"/>
    <w:rsid w:val="00554856"/>
    <w:rsid w:val="00563AB4"/>
    <w:rsid w:val="00573B95"/>
    <w:rsid w:val="005748FC"/>
    <w:rsid w:val="00575750"/>
    <w:rsid w:val="00576F19"/>
    <w:rsid w:val="0058384B"/>
    <w:rsid w:val="0058726F"/>
    <w:rsid w:val="00587BB0"/>
    <w:rsid w:val="00592479"/>
    <w:rsid w:val="0059642D"/>
    <w:rsid w:val="005965A9"/>
    <w:rsid w:val="005970E6"/>
    <w:rsid w:val="00597AB2"/>
    <w:rsid w:val="005A0170"/>
    <w:rsid w:val="005A06C3"/>
    <w:rsid w:val="005A2F3D"/>
    <w:rsid w:val="005A4C8A"/>
    <w:rsid w:val="005A52FD"/>
    <w:rsid w:val="005A5C8C"/>
    <w:rsid w:val="005A66C8"/>
    <w:rsid w:val="005B06C0"/>
    <w:rsid w:val="005B0898"/>
    <w:rsid w:val="005B1F85"/>
    <w:rsid w:val="005B5C98"/>
    <w:rsid w:val="005B68E9"/>
    <w:rsid w:val="005B78A0"/>
    <w:rsid w:val="005C1380"/>
    <w:rsid w:val="005C2C87"/>
    <w:rsid w:val="005C4D61"/>
    <w:rsid w:val="005D12BF"/>
    <w:rsid w:val="005D28D8"/>
    <w:rsid w:val="005D32F9"/>
    <w:rsid w:val="005D5073"/>
    <w:rsid w:val="005D50C9"/>
    <w:rsid w:val="005D5A29"/>
    <w:rsid w:val="005E3301"/>
    <w:rsid w:val="005E3823"/>
    <w:rsid w:val="005E3F0B"/>
    <w:rsid w:val="005E5385"/>
    <w:rsid w:val="005E761C"/>
    <w:rsid w:val="0060016D"/>
    <w:rsid w:val="00602475"/>
    <w:rsid w:val="00604596"/>
    <w:rsid w:val="006056A9"/>
    <w:rsid w:val="006116FA"/>
    <w:rsid w:val="00611BCD"/>
    <w:rsid w:val="006154EF"/>
    <w:rsid w:val="00616DC2"/>
    <w:rsid w:val="00624FD9"/>
    <w:rsid w:val="00626C52"/>
    <w:rsid w:val="00627FE3"/>
    <w:rsid w:val="00630153"/>
    <w:rsid w:val="00630A56"/>
    <w:rsid w:val="00632C1C"/>
    <w:rsid w:val="00632CAE"/>
    <w:rsid w:val="0063563F"/>
    <w:rsid w:val="00637F9F"/>
    <w:rsid w:val="00640608"/>
    <w:rsid w:val="006428ED"/>
    <w:rsid w:val="00643302"/>
    <w:rsid w:val="0064601B"/>
    <w:rsid w:val="00646F5E"/>
    <w:rsid w:val="006472AA"/>
    <w:rsid w:val="00655877"/>
    <w:rsid w:val="00655B3F"/>
    <w:rsid w:val="00655F3E"/>
    <w:rsid w:val="00655F69"/>
    <w:rsid w:val="00656C85"/>
    <w:rsid w:val="00662CC2"/>
    <w:rsid w:val="00663743"/>
    <w:rsid w:val="00664442"/>
    <w:rsid w:val="00664977"/>
    <w:rsid w:val="00664E63"/>
    <w:rsid w:val="00666E8E"/>
    <w:rsid w:val="006706E4"/>
    <w:rsid w:val="00671B8F"/>
    <w:rsid w:val="00672D9D"/>
    <w:rsid w:val="00677284"/>
    <w:rsid w:val="00677C0B"/>
    <w:rsid w:val="00680598"/>
    <w:rsid w:val="00682C32"/>
    <w:rsid w:val="0068395F"/>
    <w:rsid w:val="00684805"/>
    <w:rsid w:val="00684C76"/>
    <w:rsid w:val="00687BDC"/>
    <w:rsid w:val="00690155"/>
    <w:rsid w:val="00692341"/>
    <w:rsid w:val="00696600"/>
    <w:rsid w:val="00696A37"/>
    <w:rsid w:val="006970AF"/>
    <w:rsid w:val="00697FF9"/>
    <w:rsid w:val="006A15A1"/>
    <w:rsid w:val="006A3403"/>
    <w:rsid w:val="006A4C8F"/>
    <w:rsid w:val="006A4F36"/>
    <w:rsid w:val="006A6718"/>
    <w:rsid w:val="006A6B92"/>
    <w:rsid w:val="006B1BD9"/>
    <w:rsid w:val="006B2470"/>
    <w:rsid w:val="006B2FBC"/>
    <w:rsid w:val="006B3A82"/>
    <w:rsid w:val="006B427B"/>
    <w:rsid w:val="006B4433"/>
    <w:rsid w:val="006C0AE3"/>
    <w:rsid w:val="006C0DEA"/>
    <w:rsid w:val="006C1365"/>
    <w:rsid w:val="006C13CA"/>
    <w:rsid w:val="006C1829"/>
    <w:rsid w:val="006D002D"/>
    <w:rsid w:val="006D099E"/>
    <w:rsid w:val="006D465A"/>
    <w:rsid w:val="006D7C18"/>
    <w:rsid w:val="006E086C"/>
    <w:rsid w:val="006E0BC9"/>
    <w:rsid w:val="006E1215"/>
    <w:rsid w:val="006E654D"/>
    <w:rsid w:val="006F0716"/>
    <w:rsid w:val="006F0AFC"/>
    <w:rsid w:val="006F0E6A"/>
    <w:rsid w:val="006F10CF"/>
    <w:rsid w:val="006F2AE9"/>
    <w:rsid w:val="006F4E84"/>
    <w:rsid w:val="006F61C6"/>
    <w:rsid w:val="006F6DD1"/>
    <w:rsid w:val="00707EF5"/>
    <w:rsid w:val="0071039B"/>
    <w:rsid w:val="00714372"/>
    <w:rsid w:val="00714895"/>
    <w:rsid w:val="0072033E"/>
    <w:rsid w:val="00720FC0"/>
    <w:rsid w:val="0072139E"/>
    <w:rsid w:val="00724A96"/>
    <w:rsid w:val="00727538"/>
    <w:rsid w:val="007338A5"/>
    <w:rsid w:val="0074566F"/>
    <w:rsid w:val="00751CC3"/>
    <w:rsid w:val="00753C84"/>
    <w:rsid w:val="00755514"/>
    <w:rsid w:val="0075773F"/>
    <w:rsid w:val="00757E2E"/>
    <w:rsid w:val="007601CA"/>
    <w:rsid w:val="00760E7C"/>
    <w:rsid w:val="007610C8"/>
    <w:rsid w:val="0076481B"/>
    <w:rsid w:val="00764DA5"/>
    <w:rsid w:val="00766EA2"/>
    <w:rsid w:val="00767E31"/>
    <w:rsid w:val="00767EC2"/>
    <w:rsid w:val="007705E0"/>
    <w:rsid w:val="0077260C"/>
    <w:rsid w:val="00775E21"/>
    <w:rsid w:val="00786E17"/>
    <w:rsid w:val="00787952"/>
    <w:rsid w:val="00790AF7"/>
    <w:rsid w:val="007913CB"/>
    <w:rsid w:val="00791645"/>
    <w:rsid w:val="00793D35"/>
    <w:rsid w:val="007962A4"/>
    <w:rsid w:val="0079641B"/>
    <w:rsid w:val="00796BBA"/>
    <w:rsid w:val="007A0167"/>
    <w:rsid w:val="007A7651"/>
    <w:rsid w:val="007B1F79"/>
    <w:rsid w:val="007B5A14"/>
    <w:rsid w:val="007B73BD"/>
    <w:rsid w:val="007C365C"/>
    <w:rsid w:val="007C4129"/>
    <w:rsid w:val="007C56C3"/>
    <w:rsid w:val="007C738A"/>
    <w:rsid w:val="007C7EB8"/>
    <w:rsid w:val="007D06D2"/>
    <w:rsid w:val="007D0970"/>
    <w:rsid w:val="007D4DE8"/>
    <w:rsid w:val="007D5690"/>
    <w:rsid w:val="007E326B"/>
    <w:rsid w:val="007E6C13"/>
    <w:rsid w:val="007F0444"/>
    <w:rsid w:val="007F5738"/>
    <w:rsid w:val="007F61AF"/>
    <w:rsid w:val="007F6E21"/>
    <w:rsid w:val="00802A6A"/>
    <w:rsid w:val="00811576"/>
    <w:rsid w:val="0081304D"/>
    <w:rsid w:val="008131EA"/>
    <w:rsid w:val="00815DBA"/>
    <w:rsid w:val="008175A7"/>
    <w:rsid w:val="00822B3F"/>
    <w:rsid w:val="00826408"/>
    <w:rsid w:val="00831399"/>
    <w:rsid w:val="00831D60"/>
    <w:rsid w:val="00831FD1"/>
    <w:rsid w:val="00833889"/>
    <w:rsid w:val="00842FB1"/>
    <w:rsid w:val="00847D5A"/>
    <w:rsid w:val="00851D7D"/>
    <w:rsid w:val="00852D22"/>
    <w:rsid w:val="00853782"/>
    <w:rsid w:val="00854967"/>
    <w:rsid w:val="00854A23"/>
    <w:rsid w:val="00857105"/>
    <w:rsid w:val="0085718F"/>
    <w:rsid w:val="008659C4"/>
    <w:rsid w:val="008678C3"/>
    <w:rsid w:val="008728AF"/>
    <w:rsid w:val="00873722"/>
    <w:rsid w:val="008737B7"/>
    <w:rsid w:val="00873E6C"/>
    <w:rsid w:val="008746CB"/>
    <w:rsid w:val="00881432"/>
    <w:rsid w:val="00882B79"/>
    <w:rsid w:val="0088666B"/>
    <w:rsid w:val="00887A27"/>
    <w:rsid w:val="00890951"/>
    <w:rsid w:val="00894763"/>
    <w:rsid w:val="00895C19"/>
    <w:rsid w:val="00896DFE"/>
    <w:rsid w:val="00897C55"/>
    <w:rsid w:val="008A493A"/>
    <w:rsid w:val="008A73FC"/>
    <w:rsid w:val="008A7D0C"/>
    <w:rsid w:val="008B02FD"/>
    <w:rsid w:val="008B0D4D"/>
    <w:rsid w:val="008B340D"/>
    <w:rsid w:val="008B3E88"/>
    <w:rsid w:val="008B4B48"/>
    <w:rsid w:val="008C16D4"/>
    <w:rsid w:val="008C2B7E"/>
    <w:rsid w:val="008C41D6"/>
    <w:rsid w:val="008C562B"/>
    <w:rsid w:val="008D2B5F"/>
    <w:rsid w:val="008D658E"/>
    <w:rsid w:val="008E0C44"/>
    <w:rsid w:val="008E13ED"/>
    <w:rsid w:val="008E30D7"/>
    <w:rsid w:val="008E75EB"/>
    <w:rsid w:val="008E792E"/>
    <w:rsid w:val="008F13E3"/>
    <w:rsid w:val="008F397F"/>
    <w:rsid w:val="008F5E72"/>
    <w:rsid w:val="008F7C84"/>
    <w:rsid w:val="009006C7"/>
    <w:rsid w:val="00900897"/>
    <w:rsid w:val="00900B2D"/>
    <w:rsid w:val="0090214F"/>
    <w:rsid w:val="0090313C"/>
    <w:rsid w:val="009037A2"/>
    <w:rsid w:val="00903B40"/>
    <w:rsid w:val="00903B66"/>
    <w:rsid w:val="00904344"/>
    <w:rsid w:val="00904AEA"/>
    <w:rsid w:val="009062AB"/>
    <w:rsid w:val="00915B48"/>
    <w:rsid w:val="00915CB8"/>
    <w:rsid w:val="00916ACF"/>
    <w:rsid w:val="00921058"/>
    <w:rsid w:val="00921F49"/>
    <w:rsid w:val="009226C2"/>
    <w:rsid w:val="009242A1"/>
    <w:rsid w:val="00924E6A"/>
    <w:rsid w:val="00925A83"/>
    <w:rsid w:val="00927F70"/>
    <w:rsid w:val="0093221F"/>
    <w:rsid w:val="00932A80"/>
    <w:rsid w:val="00933E7B"/>
    <w:rsid w:val="00937570"/>
    <w:rsid w:val="00954600"/>
    <w:rsid w:val="00955AC0"/>
    <w:rsid w:val="00960CAB"/>
    <w:rsid w:val="009629D9"/>
    <w:rsid w:val="00966950"/>
    <w:rsid w:val="00970A53"/>
    <w:rsid w:val="009713D2"/>
    <w:rsid w:val="00975006"/>
    <w:rsid w:val="00977D9D"/>
    <w:rsid w:val="00981AD6"/>
    <w:rsid w:val="00981F7A"/>
    <w:rsid w:val="009877A1"/>
    <w:rsid w:val="00991C07"/>
    <w:rsid w:val="00995589"/>
    <w:rsid w:val="0099643D"/>
    <w:rsid w:val="00996A30"/>
    <w:rsid w:val="009A1DD8"/>
    <w:rsid w:val="009A33A8"/>
    <w:rsid w:val="009A477A"/>
    <w:rsid w:val="009A6CF3"/>
    <w:rsid w:val="009B1B0C"/>
    <w:rsid w:val="009B2F04"/>
    <w:rsid w:val="009B2FD8"/>
    <w:rsid w:val="009C2379"/>
    <w:rsid w:val="009C2BB5"/>
    <w:rsid w:val="009C3A49"/>
    <w:rsid w:val="009C5F5F"/>
    <w:rsid w:val="009D05F0"/>
    <w:rsid w:val="009D08A7"/>
    <w:rsid w:val="009D156F"/>
    <w:rsid w:val="009D1D46"/>
    <w:rsid w:val="009D24B2"/>
    <w:rsid w:val="009D4C24"/>
    <w:rsid w:val="009D6963"/>
    <w:rsid w:val="009E10E8"/>
    <w:rsid w:val="009E433C"/>
    <w:rsid w:val="009E683C"/>
    <w:rsid w:val="009E7491"/>
    <w:rsid w:val="009F0127"/>
    <w:rsid w:val="009F0E44"/>
    <w:rsid w:val="009F318B"/>
    <w:rsid w:val="009F401B"/>
    <w:rsid w:val="009F4725"/>
    <w:rsid w:val="009F5241"/>
    <w:rsid w:val="009F6B02"/>
    <w:rsid w:val="00A007F8"/>
    <w:rsid w:val="00A06C77"/>
    <w:rsid w:val="00A076CF"/>
    <w:rsid w:val="00A11C79"/>
    <w:rsid w:val="00A13356"/>
    <w:rsid w:val="00A137F1"/>
    <w:rsid w:val="00A14C13"/>
    <w:rsid w:val="00A15B1B"/>
    <w:rsid w:val="00A22FE2"/>
    <w:rsid w:val="00A2351B"/>
    <w:rsid w:val="00A244C9"/>
    <w:rsid w:val="00A24776"/>
    <w:rsid w:val="00A27201"/>
    <w:rsid w:val="00A318DC"/>
    <w:rsid w:val="00A334EA"/>
    <w:rsid w:val="00A365CC"/>
    <w:rsid w:val="00A374A0"/>
    <w:rsid w:val="00A42D06"/>
    <w:rsid w:val="00A438EA"/>
    <w:rsid w:val="00A44739"/>
    <w:rsid w:val="00A50693"/>
    <w:rsid w:val="00A5318E"/>
    <w:rsid w:val="00A5442A"/>
    <w:rsid w:val="00A57E42"/>
    <w:rsid w:val="00A61060"/>
    <w:rsid w:val="00A67408"/>
    <w:rsid w:val="00A7246B"/>
    <w:rsid w:val="00A72D47"/>
    <w:rsid w:val="00A75FCC"/>
    <w:rsid w:val="00A76C3C"/>
    <w:rsid w:val="00A81512"/>
    <w:rsid w:val="00A81513"/>
    <w:rsid w:val="00A818FF"/>
    <w:rsid w:val="00A83DB8"/>
    <w:rsid w:val="00A843B7"/>
    <w:rsid w:val="00A86504"/>
    <w:rsid w:val="00A86891"/>
    <w:rsid w:val="00A91E27"/>
    <w:rsid w:val="00A939AE"/>
    <w:rsid w:val="00A95AD4"/>
    <w:rsid w:val="00A9742F"/>
    <w:rsid w:val="00AA052B"/>
    <w:rsid w:val="00AA2CA4"/>
    <w:rsid w:val="00AA314E"/>
    <w:rsid w:val="00AB3D71"/>
    <w:rsid w:val="00AB73A2"/>
    <w:rsid w:val="00AC2AD0"/>
    <w:rsid w:val="00AC2B05"/>
    <w:rsid w:val="00AC3C19"/>
    <w:rsid w:val="00AC4A8F"/>
    <w:rsid w:val="00AC4D78"/>
    <w:rsid w:val="00AD0788"/>
    <w:rsid w:val="00AD179F"/>
    <w:rsid w:val="00AD40D3"/>
    <w:rsid w:val="00AD49B5"/>
    <w:rsid w:val="00AD56E9"/>
    <w:rsid w:val="00AE068D"/>
    <w:rsid w:val="00AE2447"/>
    <w:rsid w:val="00AE4B4E"/>
    <w:rsid w:val="00AE63FA"/>
    <w:rsid w:val="00AF0082"/>
    <w:rsid w:val="00AF0A55"/>
    <w:rsid w:val="00AF20D3"/>
    <w:rsid w:val="00AF2B06"/>
    <w:rsid w:val="00AF2FC3"/>
    <w:rsid w:val="00AF439F"/>
    <w:rsid w:val="00AF5BCB"/>
    <w:rsid w:val="00AF5C95"/>
    <w:rsid w:val="00B00B11"/>
    <w:rsid w:val="00B016B9"/>
    <w:rsid w:val="00B06C5A"/>
    <w:rsid w:val="00B0712D"/>
    <w:rsid w:val="00B102F5"/>
    <w:rsid w:val="00B1114D"/>
    <w:rsid w:val="00B1220F"/>
    <w:rsid w:val="00B12813"/>
    <w:rsid w:val="00B12DD7"/>
    <w:rsid w:val="00B1379A"/>
    <w:rsid w:val="00B15A64"/>
    <w:rsid w:val="00B233EA"/>
    <w:rsid w:val="00B250EE"/>
    <w:rsid w:val="00B266EC"/>
    <w:rsid w:val="00B30C2A"/>
    <w:rsid w:val="00B345FE"/>
    <w:rsid w:val="00B34D62"/>
    <w:rsid w:val="00B374B5"/>
    <w:rsid w:val="00B42124"/>
    <w:rsid w:val="00B46B22"/>
    <w:rsid w:val="00B510AA"/>
    <w:rsid w:val="00B520BC"/>
    <w:rsid w:val="00B52847"/>
    <w:rsid w:val="00B52AAD"/>
    <w:rsid w:val="00B53151"/>
    <w:rsid w:val="00B54CBC"/>
    <w:rsid w:val="00B54D1C"/>
    <w:rsid w:val="00B5596B"/>
    <w:rsid w:val="00B57490"/>
    <w:rsid w:val="00B67B87"/>
    <w:rsid w:val="00B70493"/>
    <w:rsid w:val="00B724CA"/>
    <w:rsid w:val="00B727FC"/>
    <w:rsid w:val="00B738E2"/>
    <w:rsid w:val="00B739A4"/>
    <w:rsid w:val="00B7548C"/>
    <w:rsid w:val="00B80CB4"/>
    <w:rsid w:val="00B82854"/>
    <w:rsid w:val="00B8562D"/>
    <w:rsid w:val="00B8570E"/>
    <w:rsid w:val="00B90E14"/>
    <w:rsid w:val="00B92C74"/>
    <w:rsid w:val="00BA0128"/>
    <w:rsid w:val="00BA0681"/>
    <w:rsid w:val="00BA2DDD"/>
    <w:rsid w:val="00BA32B2"/>
    <w:rsid w:val="00BA70B0"/>
    <w:rsid w:val="00BB1B53"/>
    <w:rsid w:val="00BB42CD"/>
    <w:rsid w:val="00BC0CEF"/>
    <w:rsid w:val="00BC22ED"/>
    <w:rsid w:val="00BC24A1"/>
    <w:rsid w:val="00BC27FB"/>
    <w:rsid w:val="00BC3C21"/>
    <w:rsid w:val="00BC7194"/>
    <w:rsid w:val="00BC7EED"/>
    <w:rsid w:val="00BD139D"/>
    <w:rsid w:val="00BD21E1"/>
    <w:rsid w:val="00BD5394"/>
    <w:rsid w:val="00BD603E"/>
    <w:rsid w:val="00BD64ED"/>
    <w:rsid w:val="00BD6EBD"/>
    <w:rsid w:val="00BD70F4"/>
    <w:rsid w:val="00BD7702"/>
    <w:rsid w:val="00BE1425"/>
    <w:rsid w:val="00BE5894"/>
    <w:rsid w:val="00BE76CF"/>
    <w:rsid w:val="00BF1377"/>
    <w:rsid w:val="00BF1523"/>
    <w:rsid w:val="00BF2778"/>
    <w:rsid w:val="00BF51F1"/>
    <w:rsid w:val="00C00172"/>
    <w:rsid w:val="00C01946"/>
    <w:rsid w:val="00C021FE"/>
    <w:rsid w:val="00C03154"/>
    <w:rsid w:val="00C11146"/>
    <w:rsid w:val="00C115CA"/>
    <w:rsid w:val="00C159BF"/>
    <w:rsid w:val="00C15AAA"/>
    <w:rsid w:val="00C16D20"/>
    <w:rsid w:val="00C17209"/>
    <w:rsid w:val="00C17581"/>
    <w:rsid w:val="00C17FC7"/>
    <w:rsid w:val="00C202E6"/>
    <w:rsid w:val="00C229A6"/>
    <w:rsid w:val="00C26705"/>
    <w:rsid w:val="00C2673E"/>
    <w:rsid w:val="00C269E0"/>
    <w:rsid w:val="00C275C9"/>
    <w:rsid w:val="00C277F2"/>
    <w:rsid w:val="00C27D10"/>
    <w:rsid w:val="00C27D2A"/>
    <w:rsid w:val="00C316A8"/>
    <w:rsid w:val="00C33291"/>
    <w:rsid w:val="00C35B0B"/>
    <w:rsid w:val="00C36EA9"/>
    <w:rsid w:val="00C4046F"/>
    <w:rsid w:val="00C42E1D"/>
    <w:rsid w:val="00C463BB"/>
    <w:rsid w:val="00C51975"/>
    <w:rsid w:val="00C57732"/>
    <w:rsid w:val="00C62BE5"/>
    <w:rsid w:val="00C62C72"/>
    <w:rsid w:val="00C63832"/>
    <w:rsid w:val="00C65B95"/>
    <w:rsid w:val="00C67531"/>
    <w:rsid w:val="00C71C46"/>
    <w:rsid w:val="00C75FA4"/>
    <w:rsid w:val="00C762A7"/>
    <w:rsid w:val="00C76ACC"/>
    <w:rsid w:val="00C775C8"/>
    <w:rsid w:val="00C776AB"/>
    <w:rsid w:val="00C776B7"/>
    <w:rsid w:val="00C80372"/>
    <w:rsid w:val="00C80689"/>
    <w:rsid w:val="00C83833"/>
    <w:rsid w:val="00C8441A"/>
    <w:rsid w:val="00C8596F"/>
    <w:rsid w:val="00C85DE4"/>
    <w:rsid w:val="00C86E93"/>
    <w:rsid w:val="00C87A14"/>
    <w:rsid w:val="00C87A15"/>
    <w:rsid w:val="00C91ABA"/>
    <w:rsid w:val="00CA46DC"/>
    <w:rsid w:val="00CA55D6"/>
    <w:rsid w:val="00CA55F1"/>
    <w:rsid w:val="00CA6150"/>
    <w:rsid w:val="00CA650B"/>
    <w:rsid w:val="00CB1AA6"/>
    <w:rsid w:val="00CB336C"/>
    <w:rsid w:val="00CB4B37"/>
    <w:rsid w:val="00CB4E8C"/>
    <w:rsid w:val="00CB5FB3"/>
    <w:rsid w:val="00CC74F8"/>
    <w:rsid w:val="00CC7A73"/>
    <w:rsid w:val="00CD2149"/>
    <w:rsid w:val="00CD2EBD"/>
    <w:rsid w:val="00CD3283"/>
    <w:rsid w:val="00CD36BE"/>
    <w:rsid w:val="00CD3E14"/>
    <w:rsid w:val="00CD429F"/>
    <w:rsid w:val="00CD43CE"/>
    <w:rsid w:val="00CD632E"/>
    <w:rsid w:val="00CD6BB7"/>
    <w:rsid w:val="00CE1D83"/>
    <w:rsid w:val="00CE34A1"/>
    <w:rsid w:val="00CE3971"/>
    <w:rsid w:val="00CE4EE4"/>
    <w:rsid w:val="00CE6568"/>
    <w:rsid w:val="00CE670F"/>
    <w:rsid w:val="00CE68B7"/>
    <w:rsid w:val="00CE6F08"/>
    <w:rsid w:val="00CE6FC5"/>
    <w:rsid w:val="00CE77B5"/>
    <w:rsid w:val="00CF233C"/>
    <w:rsid w:val="00CF603D"/>
    <w:rsid w:val="00CF6770"/>
    <w:rsid w:val="00CF7628"/>
    <w:rsid w:val="00CF7F65"/>
    <w:rsid w:val="00D001A0"/>
    <w:rsid w:val="00D03B38"/>
    <w:rsid w:val="00D14644"/>
    <w:rsid w:val="00D1534B"/>
    <w:rsid w:val="00D168D0"/>
    <w:rsid w:val="00D173C6"/>
    <w:rsid w:val="00D179E3"/>
    <w:rsid w:val="00D2062D"/>
    <w:rsid w:val="00D2066E"/>
    <w:rsid w:val="00D2094C"/>
    <w:rsid w:val="00D2549B"/>
    <w:rsid w:val="00D2774C"/>
    <w:rsid w:val="00D30114"/>
    <w:rsid w:val="00D317C4"/>
    <w:rsid w:val="00D31C44"/>
    <w:rsid w:val="00D335FD"/>
    <w:rsid w:val="00D36A1C"/>
    <w:rsid w:val="00D43EEE"/>
    <w:rsid w:val="00D449EC"/>
    <w:rsid w:val="00D47290"/>
    <w:rsid w:val="00D51054"/>
    <w:rsid w:val="00D53131"/>
    <w:rsid w:val="00D5731B"/>
    <w:rsid w:val="00D5737F"/>
    <w:rsid w:val="00D64E22"/>
    <w:rsid w:val="00D7269B"/>
    <w:rsid w:val="00D7335C"/>
    <w:rsid w:val="00D74185"/>
    <w:rsid w:val="00D7589C"/>
    <w:rsid w:val="00D818B8"/>
    <w:rsid w:val="00D84D83"/>
    <w:rsid w:val="00D912C4"/>
    <w:rsid w:val="00D953C6"/>
    <w:rsid w:val="00D95558"/>
    <w:rsid w:val="00DA0027"/>
    <w:rsid w:val="00DA0B7E"/>
    <w:rsid w:val="00DA11ED"/>
    <w:rsid w:val="00DA1784"/>
    <w:rsid w:val="00DA2FCD"/>
    <w:rsid w:val="00DA465A"/>
    <w:rsid w:val="00DA4841"/>
    <w:rsid w:val="00DA4A8C"/>
    <w:rsid w:val="00DB4F67"/>
    <w:rsid w:val="00DC01D9"/>
    <w:rsid w:val="00DC0A30"/>
    <w:rsid w:val="00DC6015"/>
    <w:rsid w:val="00DC7159"/>
    <w:rsid w:val="00DC7531"/>
    <w:rsid w:val="00DD049D"/>
    <w:rsid w:val="00DD0DA0"/>
    <w:rsid w:val="00DD1B42"/>
    <w:rsid w:val="00DE0135"/>
    <w:rsid w:val="00DE05CE"/>
    <w:rsid w:val="00DE5CF1"/>
    <w:rsid w:val="00DE67F5"/>
    <w:rsid w:val="00DE78DE"/>
    <w:rsid w:val="00DF0C6A"/>
    <w:rsid w:val="00DF14F7"/>
    <w:rsid w:val="00DF2927"/>
    <w:rsid w:val="00DF6293"/>
    <w:rsid w:val="00DF6C2A"/>
    <w:rsid w:val="00E00C2D"/>
    <w:rsid w:val="00E00EB0"/>
    <w:rsid w:val="00E04735"/>
    <w:rsid w:val="00E0608F"/>
    <w:rsid w:val="00E068C6"/>
    <w:rsid w:val="00E121DE"/>
    <w:rsid w:val="00E17831"/>
    <w:rsid w:val="00E202D6"/>
    <w:rsid w:val="00E20C04"/>
    <w:rsid w:val="00E23102"/>
    <w:rsid w:val="00E26E15"/>
    <w:rsid w:val="00E41ABC"/>
    <w:rsid w:val="00E41E6E"/>
    <w:rsid w:val="00E42813"/>
    <w:rsid w:val="00E44BB0"/>
    <w:rsid w:val="00E4768D"/>
    <w:rsid w:val="00E47E4A"/>
    <w:rsid w:val="00E54F3A"/>
    <w:rsid w:val="00E571A7"/>
    <w:rsid w:val="00E57AD4"/>
    <w:rsid w:val="00E6007E"/>
    <w:rsid w:val="00E61411"/>
    <w:rsid w:val="00E6486C"/>
    <w:rsid w:val="00E65BBE"/>
    <w:rsid w:val="00E677A2"/>
    <w:rsid w:val="00E67BEF"/>
    <w:rsid w:val="00E748BC"/>
    <w:rsid w:val="00E760E8"/>
    <w:rsid w:val="00E7731F"/>
    <w:rsid w:val="00E81E9F"/>
    <w:rsid w:val="00E852BC"/>
    <w:rsid w:val="00E92FDF"/>
    <w:rsid w:val="00E93A3D"/>
    <w:rsid w:val="00E950C1"/>
    <w:rsid w:val="00EA1C0C"/>
    <w:rsid w:val="00EA2087"/>
    <w:rsid w:val="00EB32B5"/>
    <w:rsid w:val="00EB3946"/>
    <w:rsid w:val="00EB52F7"/>
    <w:rsid w:val="00EC28BD"/>
    <w:rsid w:val="00EC2A47"/>
    <w:rsid w:val="00EC2C04"/>
    <w:rsid w:val="00EC4F49"/>
    <w:rsid w:val="00EC7D4F"/>
    <w:rsid w:val="00ED1F0D"/>
    <w:rsid w:val="00ED28E2"/>
    <w:rsid w:val="00ED409D"/>
    <w:rsid w:val="00ED6557"/>
    <w:rsid w:val="00EE0774"/>
    <w:rsid w:val="00EE31C1"/>
    <w:rsid w:val="00EE5A2B"/>
    <w:rsid w:val="00EE6A16"/>
    <w:rsid w:val="00EF015A"/>
    <w:rsid w:val="00EF1490"/>
    <w:rsid w:val="00EF3974"/>
    <w:rsid w:val="00EF7748"/>
    <w:rsid w:val="00F0453D"/>
    <w:rsid w:val="00F04E31"/>
    <w:rsid w:val="00F10A1E"/>
    <w:rsid w:val="00F13A10"/>
    <w:rsid w:val="00F23653"/>
    <w:rsid w:val="00F26407"/>
    <w:rsid w:val="00F26E4B"/>
    <w:rsid w:val="00F30F99"/>
    <w:rsid w:val="00F324E9"/>
    <w:rsid w:val="00F326F0"/>
    <w:rsid w:val="00F34233"/>
    <w:rsid w:val="00F47435"/>
    <w:rsid w:val="00F47685"/>
    <w:rsid w:val="00F47AE7"/>
    <w:rsid w:val="00F50359"/>
    <w:rsid w:val="00F520E8"/>
    <w:rsid w:val="00F54D91"/>
    <w:rsid w:val="00F550C6"/>
    <w:rsid w:val="00F5694C"/>
    <w:rsid w:val="00F743EF"/>
    <w:rsid w:val="00F76129"/>
    <w:rsid w:val="00F76A03"/>
    <w:rsid w:val="00F77D89"/>
    <w:rsid w:val="00F838EC"/>
    <w:rsid w:val="00F85F9F"/>
    <w:rsid w:val="00F90681"/>
    <w:rsid w:val="00F92E94"/>
    <w:rsid w:val="00FA0E83"/>
    <w:rsid w:val="00FA248A"/>
    <w:rsid w:val="00FA3B96"/>
    <w:rsid w:val="00FA3D5F"/>
    <w:rsid w:val="00FB0108"/>
    <w:rsid w:val="00FB72C6"/>
    <w:rsid w:val="00FC0049"/>
    <w:rsid w:val="00FD3FCB"/>
    <w:rsid w:val="00FD407E"/>
    <w:rsid w:val="00FD5CF8"/>
    <w:rsid w:val="00FD72B7"/>
    <w:rsid w:val="00FE2194"/>
    <w:rsid w:val="00FE78E2"/>
    <w:rsid w:val="00FF16C1"/>
    <w:rsid w:val="00FF1C92"/>
    <w:rsid w:val="00FF231F"/>
    <w:rsid w:val="00FF63CA"/>
    <w:rsid w:val="00FF6C01"/>
    <w:rsid w:val="00FF7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qFormat="1"/>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59"/>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1"/>
    <w:next w:val="a1"/>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H3"/>
    <w:basedOn w:val="a1"/>
    <w:next w:val="a1"/>
    <w:link w:val="32"/>
    <w:qFormat/>
    <w:rsid w:val="004103CF"/>
    <w:pPr>
      <w:keepNext/>
      <w:keepLines/>
      <w:spacing w:before="200"/>
      <w:outlineLvl w:val="2"/>
    </w:pPr>
    <w:rPr>
      <w:rFonts w:ascii="Cambria" w:hAnsi="Cambria"/>
      <w:b/>
      <w:bCs/>
      <w:color w:val="4F81BD"/>
    </w:rPr>
  </w:style>
  <w:style w:type="paragraph" w:styleId="40">
    <w:name w:val="heading 4"/>
    <w:aliases w:val="H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nhideWhenUsed/>
    <w:qFormat/>
    <w:rsid w:val="00790AF7"/>
    <w:pPr>
      <w:spacing w:after="100"/>
      <w:ind w:left="35"/>
    </w:pPr>
  </w:style>
  <w:style w:type="character" w:customStyle="1" w:styleId="22">
    <w:name w:val="Заголовок 2 Знак"/>
    <w:aliases w:val="H2 Знак1,H2 Знак Знак"/>
    <w:basedOn w:val="a2"/>
    <w:link w:val="21"/>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uiPriority w:val="99"/>
    <w:rsid w:val="00630153"/>
    <w:pPr>
      <w:snapToGrid w:val="0"/>
    </w:pPr>
    <w:rPr>
      <w:rFonts w:ascii="Courier New" w:hAnsi="Courier New"/>
      <w:sz w:val="20"/>
      <w:szCs w:val="20"/>
    </w:rPr>
  </w:style>
  <w:style w:type="character" w:customStyle="1" w:styleId="af3">
    <w:name w:val="Текст Знак"/>
    <w:basedOn w:val="a2"/>
    <w:link w:val="af2"/>
    <w:uiPriority w:val="99"/>
    <w:rsid w:val="00630153"/>
    <w:rPr>
      <w:rFonts w:ascii="Courier New" w:eastAsia="Times New Roman" w:hAnsi="Courier New" w:cs="Times New Roman"/>
      <w:sz w:val="20"/>
      <w:szCs w:val="20"/>
      <w:lang w:eastAsia="ru-RU"/>
    </w:rPr>
  </w:style>
  <w:style w:type="paragraph" w:styleId="23">
    <w:name w:val="toc 2"/>
    <w:basedOn w:val="a1"/>
    <w:next w:val="a1"/>
    <w:autoRedefine/>
    <w:unhideWhenUsed/>
    <w:qFormat/>
    <w:rsid w:val="00C80372"/>
    <w:pPr>
      <w:tabs>
        <w:tab w:val="right" w:leader="dot" w:pos="10065"/>
      </w:tabs>
      <w:spacing w:after="100"/>
      <w:ind w:firstLine="567"/>
      <w:jc w:val="both"/>
    </w:pPr>
  </w:style>
  <w:style w:type="paragraph" w:styleId="33">
    <w:name w:val="Body Text 3"/>
    <w:basedOn w:val="a1"/>
    <w:link w:val="34"/>
    <w:unhideWhenUsed/>
    <w:rsid w:val="004103CF"/>
    <w:pPr>
      <w:autoSpaceDE w:val="0"/>
      <w:autoSpaceDN w:val="0"/>
      <w:adjustRightInd w:val="0"/>
    </w:pPr>
    <w:rPr>
      <w:sz w:val="26"/>
      <w:szCs w:val="26"/>
    </w:rPr>
  </w:style>
  <w:style w:type="character" w:customStyle="1" w:styleId="34">
    <w:name w:val="Основной текст 3 Знак"/>
    <w:basedOn w:val="a2"/>
    <w:link w:val="33"/>
    <w:rsid w:val="004103CF"/>
    <w:rPr>
      <w:rFonts w:ascii="Times New Roman" w:eastAsia="Times New Roman" w:hAnsi="Times New Roman" w:cs="Times New Roman"/>
      <w:sz w:val="26"/>
      <w:szCs w:val="26"/>
      <w:lang w:eastAsia="ru-RU"/>
    </w:rPr>
  </w:style>
  <w:style w:type="paragraph" w:customStyle="1" w:styleId="xl24">
    <w:name w:val="xl24"/>
    <w:basedOn w:val="a1"/>
    <w:qFormat/>
    <w:rsid w:val="004103CF"/>
    <w:pPr>
      <w:spacing w:before="100" w:after="100"/>
      <w:jc w:val="center"/>
    </w:pPr>
    <w:rPr>
      <w:szCs w:val="20"/>
    </w:rPr>
  </w:style>
  <w:style w:type="character" w:customStyle="1" w:styleId="32">
    <w:name w:val="Заголовок 3 Знак"/>
    <w:aliases w:val=" Знак2 Знак,Знак2 Знак,H3 Знак"/>
    <w:basedOn w:val="a2"/>
    <w:link w:val="31"/>
    <w:rsid w:val="004103CF"/>
    <w:rPr>
      <w:rFonts w:ascii="Cambria" w:eastAsia="Times New Roman" w:hAnsi="Cambria" w:cs="Times New Roman"/>
      <w:b/>
      <w:bCs/>
      <w:color w:val="4F81BD"/>
      <w:sz w:val="24"/>
      <w:szCs w:val="24"/>
      <w:lang w:eastAsia="ru-RU"/>
    </w:rPr>
  </w:style>
  <w:style w:type="character" w:customStyle="1" w:styleId="41">
    <w:name w:val="Заголовок 4 Знак"/>
    <w:aliases w:val="H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4"/>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6">
    <w:name w:val="Body Text 2"/>
    <w:basedOn w:val="a1"/>
    <w:link w:val="27"/>
    <w:unhideWhenUsed/>
    <w:rsid w:val="004103CF"/>
    <w:rPr>
      <w:i/>
      <w:color w:val="FF0000"/>
      <w:sz w:val="26"/>
      <w:szCs w:val="26"/>
    </w:rPr>
  </w:style>
  <w:style w:type="character" w:customStyle="1" w:styleId="27">
    <w:name w:val="Основной текст 2 Знак"/>
    <w:basedOn w:val="a2"/>
    <w:link w:val="26"/>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1"/>
    <w:next w:val="a1"/>
    <w:autoRedefine/>
    <w:unhideWhenUsed/>
    <w:qFormat/>
    <w:rsid w:val="004103CF"/>
    <w:pPr>
      <w:spacing w:after="100" w:line="276" w:lineRule="auto"/>
      <w:ind w:left="440"/>
    </w:pPr>
    <w:rPr>
      <w:rFonts w:ascii="Calibri" w:hAnsi="Calibri"/>
      <w:sz w:val="22"/>
      <w:szCs w:val="22"/>
    </w:rPr>
  </w:style>
  <w:style w:type="paragraph" w:styleId="37">
    <w:name w:val="Body Text Indent 3"/>
    <w:basedOn w:val="a1"/>
    <w:link w:val="38"/>
    <w:unhideWhenUsed/>
    <w:rsid w:val="004103CF"/>
    <w:pPr>
      <w:tabs>
        <w:tab w:val="num" w:pos="1200"/>
      </w:tabs>
      <w:ind w:left="16"/>
      <w:jc w:val="both"/>
    </w:pPr>
    <w:rPr>
      <w:i/>
      <w:color w:val="808080"/>
    </w:rPr>
  </w:style>
  <w:style w:type="character" w:customStyle="1" w:styleId="38">
    <w:name w:val="Основной текст с отступом 3 Знак"/>
    <w:basedOn w:val="a2"/>
    <w:link w:val="37"/>
    <w:rsid w:val="004103CF"/>
    <w:rPr>
      <w:rFonts w:ascii="Times New Roman" w:eastAsia="Times New Roman" w:hAnsi="Times New Roman" w:cs="Times New Roman"/>
      <w:i/>
      <w:color w:val="808080"/>
      <w:sz w:val="24"/>
      <w:szCs w:val="24"/>
      <w:lang w:eastAsia="ru-RU"/>
    </w:rPr>
  </w:style>
  <w:style w:type="paragraph" w:styleId="affa">
    <w:name w:val="Block Text"/>
    <w:basedOn w:val="a1"/>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Основной текст + 13 pt,по центру,Междустр.интервал:  одинарный + н..."/>
    <w:basedOn w:val="a1"/>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0">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table" w:customStyle="1" w:styleId="53">
    <w:name w:val="Сетка таблицы5"/>
    <w:basedOn w:val="a3"/>
    <w:next w:val="af4"/>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3">
    <w:name w:val="Заголовок 1 Знак1"/>
    <w:qFormat/>
    <w:locked/>
    <w:rsid w:val="00C65B95"/>
    <w:rPr>
      <w:rFonts w:ascii="Cambria" w:hAnsi="Cambria" w:cs="Times New Roman"/>
      <w:b/>
      <w:bCs/>
      <w:kern w:val="32"/>
      <w:sz w:val="32"/>
      <w:szCs w:val="32"/>
    </w:rPr>
  </w:style>
  <w:style w:type="character" w:customStyle="1" w:styleId="213">
    <w:name w:val="Заголовок 2 Знак1"/>
    <w:locked/>
    <w:rsid w:val="00C65B95"/>
    <w:rPr>
      <w:rFonts w:ascii="Cambria" w:hAnsi="Cambria" w:cs="Times New Roman"/>
      <w:b/>
      <w:bCs/>
      <w:i/>
      <w:iCs/>
      <w:sz w:val="28"/>
      <w:szCs w:val="28"/>
    </w:rPr>
  </w:style>
  <w:style w:type="character" w:customStyle="1" w:styleId="affff3">
    <w:name w:val="Гипертекстовая ссылка"/>
    <w:rsid w:val="00C65B95"/>
    <w:rPr>
      <w:b/>
      <w:color w:val="008000"/>
      <w:sz w:val="20"/>
      <w:u w:val="single"/>
    </w:rPr>
  </w:style>
  <w:style w:type="character" w:customStyle="1" w:styleId="1f">
    <w:name w:val="Сильное выделение1"/>
    <w:rsid w:val="00C65B95"/>
    <w:rPr>
      <w:rFonts w:cs="Times New Roman"/>
      <w:b/>
      <w:i/>
      <w:color w:val="4F81BD"/>
    </w:rPr>
  </w:style>
  <w:style w:type="paragraph" w:styleId="3f">
    <w:name w:val="List Bullet 3"/>
    <w:basedOn w:val="a1"/>
    <w:autoRedefine/>
    <w:rsid w:val="00C65B95"/>
    <w:pPr>
      <w:tabs>
        <w:tab w:val="num" w:pos="926"/>
        <w:tab w:val="num" w:pos="1492"/>
      </w:tabs>
      <w:spacing w:after="60"/>
      <w:ind w:left="926" w:hanging="360"/>
      <w:jc w:val="both"/>
    </w:pPr>
    <w:rPr>
      <w:szCs w:val="20"/>
    </w:rPr>
  </w:style>
  <w:style w:type="paragraph" w:styleId="45">
    <w:name w:val="List Bullet 4"/>
    <w:basedOn w:val="a1"/>
    <w:autoRedefine/>
    <w:rsid w:val="00C65B95"/>
    <w:pPr>
      <w:tabs>
        <w:tab w:val="num" w:pos="1209"/>
      </w:tabs>
      <w:spacing w:after="60"/>
      <w:ind w:left="1209" w:hanging="360"/>
      <w:jc w:val="both"/>
    </w:pPr>
    <w:rPr>
      <w:szCs w:val="20"/>
    </w:rPr>
  </w:style>
  <w:style w:type="paragraph" w:styleId="54">
    <w:name w:val="List Bullet 5"/>
    <w:basedOn w:val="a1"/>
    <w:autoRedefine/>
    <w:rsid w:val="00C65B95"/>
    <w:pPr>
      <w:tabs>
        <w:tab w:val="num" w:pos="643"/>
        <w:tab w:val="num" w:pos="1492"/>
      </w:tabs>
      <w:spacing w:after="60"/>
      <w:ind w:left="1492" w:hanging="360"/>
      <w:jc w:val="both"/>
    </w:pPr>
    <w:rPr>
      <w:szCs w:val="20"/>
    </w:rPr>
  </w:style>
  <w:style w:type="paragraph" w:styleId="affff4">
    <w:name w:val="List Number"/>
    <w:basedOn w:val="a1"/>
    <w:rsid w:val="00C65B95"/>
    <w:pPr>
      <w:tabs>
        <w:tab w:val="num" w:pos="926"/>
      </w:tabs>
      <w:spacing w:after="60"/>
      <w:ind w:left="360" w:hanging="360"/>
      <w:jc w:val="both"/>
    </w:pPr>
    <w:rPr>
      <w:szCs w:val="20"/>
    </w:rPr>
  </w:style>
  <w:style w:type="paragraph" w:styleId="3f0">
    <w:name w:val="List Number 3"/>
    <w:basedOn w:val="a1"/>
    <w:rsid w:val="00C65B95"/>
    <w:pPr>
      <w:tabs>
        <w:tab w:val="num" w:pos="926"/>
      </w:tabs>
      <w:spacing w:after="60"/>
      <w:ind w:left="926" w:hanging="360"/>
      <w:jc w:val="both"/>
    </w:pPr>
    <w:rPr>
      <w:szCs w:val="20"/>
    </w:rPr>
  </w:style>
  <w:style w:type="paragraph" w:styleId="46">
    <w:name w:val="List Number 4"/>
    <w:basedOn w:val="a1"/>
    <w:rsid w:val="00C65B95"/>
    <w:pPr>
      <w:tabs>
        <w:tab w:val="num" w:pos="1209"/>
      </w:tabs>
      <w:spacing w:after="60"/>
      <w:ind w:left="1209" w:hanging="360"/>
      <w:jc w:val="both"/>
    </w:pPr>
    <w:rPr>
      <w:szCs w:val="20"/>
    </w:rPr>
  </w:style>
  <w:style w:type="paragraph" w:styleId="55">
    <w:name w:val="List Number 5"/>
    <w:basedOn w:val="a1"/>
    <w:rsid w:val="00C65B95"/>
    <w:pPr>
      <w:tabs>
        <w:tab w:val="num" w:pos="643"/>
        <w:tab w:val="num" w:pos="1492"/>
      </w:tabs>
      <w:spacing w:after="60"/>
      <w:ind w:left="1492" w:hanging="360"/>
      <w:jc w:val="both"/>
    </w:pPr>
    <w:rPr>
      <w:szCs w:val="20"/>
    </w:rPr>
  </w:style>
  <w:style w:type="paragraph" w:customStyle="1" w:styleId="a0">
    <w:name w:val="Раздел"/>
    <w:basedOn w:val="a1"/>
    <w:semiHidden/>
    <w:rsid w:val="00C65B95"/>
    <w:pPr>
      <w:numPr>
        <w:ilvl w:val="1"/>
        <w:numId w:val="11"/>
      </w:numPr>
      <w:spacing w:before="120" w:after="120"/>
      <w:jc w:val="center"/>
    </w:pPr>
    <w:rPr>
      <w:rFonts w:ascii="Arial Narrow" w:hAnsi="Arial Narrow"/>
      <w:b/>
      <w:sz w:val="28"/>
      <w:szCs w:val="20"/>
    </w:rPr>
  </w:style>
  <w:style w:type="paragraph" w:customStyle="1" w:styleId="affff5">
    <w:name w:val="Часть"/>
    <w:basedOn w:val="a1"/>
    <w:semiHidden/>
    <w:rsid w:val="00C65B95"/>
    <w:pPr>
      <w:spacing w:after="60"/>
      <w:jc w:val="center"/>
    </w:pPr>
    <w:rPr>
      <w:rFonts w:ascii="Arial" w:hAnsi="Arial"/>
      <w:b/>
      <w:caps/>
      <w:sz w:val="32"/>
      <w:szCs w:val="20"/>
    </w:rPr>
  </w:style>
  <w:style w:type="paragraph" w:customStyle="1" w:styleId="3">
    <w:name w:val="Раздел 3"/>
    <w:basedOn w:val="a1"/>
    <w:semiHidden/>
    <w:rsid w:val="00C65B95"/>
    <w:pPr>
      <w:numPr>
        <w:numId w:val="12"/>
      </w:numPr>
      <w:spacing w:before="120" w:after="120"/>
      <w:jc w:val="center"/>
    </w:pPr>
    <w:rPr>
      <w:b/>
      <w:szCs w:val="20"/>
    </w:rPr>
  </w:style>
  <w:style w:type="paragraph" w:customStyle="1" w:styleId="affff6">
    <w:name w:val="Условия контракта"/>
    <w:basedOn w:val="a1"/>
    <w:semiHidden/>
    <w:rsid w:val="00C65B95"/>
    <w:pPr>
      <w:tabs>
        <w:tab w:val="num" w:pos="567"/>
      </w:tabs>
      <w:spacing w:before="240" w:after="120"/>
      <w:ind w:left="567" w:hanging="567"/>
      <w:jc w:val="both"/>
    </w:pPr>
    <w:rPr>
      <w:b/>
      <w:szCs w:val="20"/>
    </w:rPr>
  </w:style>
  <w:style w:type="paragraph" w:customStyle="1" w:styleId="Instruction">
    <w:name w:val="Instruction"/>
    <w:basedOn w:val="26"/>
    <w:semiHidden/>
    <w:rsid w:val="00C65B95"/>
    <w:pPr>
      <w:tabs>
        <w:tab w:val="num" w:pos="360"/>
      </w:tabs>
      <w:spacing w:before="180" w:after="60"/>
      <w:ind w:left="360" w:hanging="360"/>
      <w:jc w:val="both"/>
    </w:pPr>
    <w:rPr>
      <w:b/>
      <w:i w:val="0"/>
      <w:color w:val="auto"/>
      <w:sz w:val="24"/>
      <w:szCs w:val="20"/>
      <w:lang w:val="x-none" w:eastAsia="x-none"/>
    </w:rPr>
  </w:style>
  <w:style w:type="paragraph" w:customStyle="1" w:styleId="affff7">
    <w:name w:val="Тендерные данные"/>
    <w:basedOn w:val="a1"/>
    <w:semiHidden/>
    <w:rsid w:val="00C65B95"/>
    <w:pPr>
      <w:tabs>
        <w:tab w:val="left" w:pos="1985"/>
      </w:tabs>
      <w:spacing w:before="120" w:after="60"/>
      <w:jc w:val="both"/>
    </w:pPr>
    <w:rPr>
      <w:b/>
      <w:szCs w:val="20"/>
    </w:rPr>
  </w:style>
  <w:style w:type="paragraph" w:customStyle="1" w:styleId="affff8">
    <w:name w:val="Îáû÷íûé"/>
    <w:semiHidden/>
    <w:rsid w:val="00C65B95"/>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rsid w:val="00C65B95"/>
    <w:pPr>
      <w:spacing w:after="0" w:line="240" w:lineRule="auto"/>
    </w:pPr>
    <w:rPr>
      <w:rFonts w:ascii="Courier" w:eastAsia="Times New Roman" w:hAnsi="Courier" w:cs="Times New Roman"/>
      <w:sz w:val="24"/>
      <w:szCs w:val="20"/>
      <w:lang w:val="en-GB" w:eastAsia="ru-RU"/>
    </w:rPr>
  </w:style>
  <w:style w:type="paragraph" w:customStyle="1" w:styleId="ConsNonformat">
    <w:name w:val="ConsNonformat"/>
    <w:semiHidden/>
    <w:rsid w:val="00C65B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a">
    <w:name w:val="Основной шрифт"/>
    <w:semiHidden/>
    <w:rsid w:val="00C65B95"/>
  </w:style>
  <w:style w:type="paragraph" w:styleId="HTML1">
    <w:name w:val="HTML Address"/>
    <w:basedOn w:val="a1"/>
    <w:link w:val="HTML2"/>
    <w:rsid w:val="00C65B95"/>
    <w:pPr>
      <w:spacing w:after="60"/>
      <w:jc w:val="both"/>
    </w:pPr>
    <w:rPr>
      <w:i/>
      <w:iCs/>
      <w:sz w:val="28"/>
      <w:szCs w:val="28"/>
      <w:lang w:val="x-none" w:eastAsia="x-none"/>
    </w:rPr>
  </w:style>
  <w:style w:type="character" w:customStyle="1" w:styleId="HTML2">
    <w:name w:val="Адрес HTML Знак"/>
    <w:basedOn w:val="a2"/>
    <w:link w:val="HTML1"/>
    <w:rsid w:val="00C65B95"/>
    <w:rPr>
      <w:rFonts w:ascii="Times New Roman" w:eastAsia="Times New Roman" w:hAnsi="Times New Roman" w:cs="Times New Roman"/>
      <w:i/>
      <w:iCs/>
      <w:sz w:val="28"/>
      <w:szCs w:val="28"/>
      <w:lang w:val="x-none" w:eastAsia="x-none"/>
    </w:rPr>
  </w:style>
  <w:style w:type="paragraph" w:styleId="affffb">
    <w:name w:val="envelope address"/>
    <w:basedOn w:val="a1"/>
    <w:rsid w:val="00C65B95"/>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C65B95"/>
    <w:rPr>
      <w:rFonts w:cs="Times New Roman"/>
    </w:rPr>
  </w:style>
  <w:style w:type="paragraph" w:styleId="affffc">
    <w:name w:val="Note Heading"/>
    <w:basedOn w:val="a1"/>
    <w:next w:val="a1"/>
    <w:link w:val="affffd"/>
    <w:rsid w:val="00C65B95"/>
    <w:pPr>
      <w:spacing w:after="60"/>
      <w:jc w:val="both"/>
    </w:pPr>
    <w:rPr>
      <w:sz w:val="28"/>
      <w:szCs w:val="28"/>
      <w:lang w:val="x-none" w:eastAsia="x-none"/>
    </w:rPr>
  </w:style>
  <w:style w:type="character" w:customStyle="1" w:styleId="affffd">
    <w:name w:val="Заголовок записки Знак"/>
    <w:basedOn w:val="a2"/>
    <w:link w:val="affffc"/>
    <w:rsid w:val="00C65B95"/>
    <w:rPr>
      <w:rFonts w:ascii="Times New Roman" w:eastAsia="Times New Roman" w:hAnsi="Times New Roman" w:cs="Times New Roman"/>
      <w:sz w:val="28"/>
      <w:szCs w:val="28"/>
      <w:lang w:val="x-none" w:eastAsia="x-none"/>
    </w:rPr>
  </w:style>
  <w:style w:type="character" w:styleId="HTML4">
    <w:name w:val="HTML Keyboard"/>
    <w:rsid w:val="00C65B95"/>
    <w:rPr>
      <w:rFonts w:ascii="Courier New" w:hAnsi="Courier New" w:cs="Times New Roman"/>
      <w:sz w:val="20"/>
    </w:rPr>
  </w:style>
  <w:style w:type="character" w:styleId="HTML5">
    <w:name w:val="HTML Code"/>
    <w:rsid w:val="00C65B95"/>
    <w:rPr>
      <w:rFonts w:ascii="Courier New" w:hAnsi="Courier New" w:cs="Times New Roman"/>
      <w:sz w:val="20"/>
    </w:rPr>
  </w:style>
  <w:style w:type="paragraph" w:styleId="affffe">
    <w:name w:val="Body Text First Indent"/>
    <w:basedOn w:val="aff7"/>
    <w:link w:val="afffff"/>
    <w:rsid w:val="00C65B95"/>
    <w:pPr>
      <w:spacing w:after="120"/>
      <w:ind w:firstLine="210"/>
      <w:jc w:val="both"/>
    </w:pPr>
    <w:rPr>
      <w:i w:val="0"/>
      <w:sz w:val="28"/>
      <w:szCs w:val="28"/>
      <w:lang w:val="x-none" w:eastAsia="x-none"/>
    </w:rPr>
  </w:style>
  <w:style w:type="character" w:customStyle="1" w:styleId="afffff">
    <w:name w:val="Красная строка Знак"/>
    <w:basedOn w:val="aff8"/>
    <w:link w:val="affffe"/>
    <w:rsid w:val="00C65B95"/>
    <w:rPr>
      <w:rFonts w:ascii="Times New Roman" w:eastAsia="Times New Roman" w:hAnsi="Times New Roman" w:cs="Times New Roman"/>
      <w:i w:val="0"/>
      <w:sz w:val="28"/>
      <w:szCs w:val="28"/>
      <w:lang w:val="x-none" w:eastAsia="x-none"/>
    </w:rPr>
  </w:style>
  <w:style w:type="paragraph" w:styleId="2f4">
    <w:name w:val="Body Text First Indent 2"/>
    <w:basedOn w:val="aff5"/>
    <w:link w:val="2f5"/>
    <w:rsid w:val="00C65B95"/>
    <w:pPr>
      <w:spacing w:after="120"/>
      <w:ind w:left="283" w:firstLine="210"/>
    </w:pPr>
    <w:rPr>
      <w:b w:val="0"/>
      <w:sz w:val="24"/>
      <w:szCs w:val="24"/>
      <w:lang w:val="x-none" w:eastAsia="x-none"/>
    </w:rPr>
  </w:style>
  <w:style w:type="character" w:customStyle="1" w:styleId="2f5">
    <w:name w:val="Красная строка 2 Знак"/>
    <w:basedOn w:val="aff6"/>
    <w:link w:val="2f4"/>
    <w:rsid w:val="00C65B95"/>
    <w:rPr>
      <w:rFonts w:ascii="Times New Roman" w:eastAsia="Times New Roman" w:hAnsi="Times New Roman" w:cs="Times New Roman"/>
      <w:b w:val="0"/>
      <w:sz w:val="24"/>
      <w:szCs w:val="24"/>
      <w:lang w:val="x-none" w:eastAsia="x-none"/>
    </w:rPr>
  </w:style>
  <w:style w:type="character" w:styleId="HTML6">
    <w:name w:val="HTML Sample"/>
    <w:rsid w:val="00C65B95"/>
    <w:rPr>
      <w:rFonts w:ascii="Courier New" w:hAnsi="Courier New" w:cs="Times New Roman"/>
    </w:rPr>
  </w:style>
  <w:style w:type="paragraph" w:styleId="2f6">
    <w:name w:val="envelope return"/>
    <w:basedOn w:val="a1"/>
    <w:rsid w:val="00C65B95"/>
    <w:pPr>
      <w:spacing w:after="60"/>
      <w:jc w:val="both"/>
    </w:pPr>
    <w:rPr>
      <w:rFonts w:ascii="Arial" w:hAnsi="Arial" w:cs="Arial"/>
      <w:sz w:val="20"/>
      <w:szCs w:val="20"/>
    </w:rPr>
  </w:style>
  <w:style w:type="paragraph" w:styleId="afffff0">
    <w:name w:val="Normal Indent"/>
    <w:basedOn w:val="a1"/>
    <w:rsid w:val="00C65B95"/>
    <w:pPr>
      <w:spacing w:after="60"/>
      <w:ind w:left="708"/>
      <w:jc w:val="both"/>
    </w:pPr>
  </w:style>
  <w:style w:type="character" w:styleId="HTML7">
    <w:name w:val="HTML Definition"/>
    <w:rsid w:val="00C65B95"/>
    <w:rPr>
      <w:rFonts w:cs="Times New Roman"/>
      <w:i/>
    </w:rPr>
  </w:style>
  <w:style w:type="character" w:styleId="HTML8">
    <w:name w:val="HTML Variable"/>
    <w:rsid w:val="00C65B95"/>
    <w:rPr>
      <w:rFonts w:cs="Times New Roman"/>
      <w:i/>
    </w:rPr>
  </w:style>
  <w:style w:type="character" w:styleId="HTML9">
    <w:name w:val="HTML Typewriter"/>
    <w:rsid w:val="00C65B95"/>
    <w:rPr>
      <w:rFonts w:ascii="Courier New" w:hAnsi="Courier New" w:cs="Times New Roman"/>
      <w:sz w:val="20"/>
    </w:rPr>
  </w:style>
  <w:style w:type="paragraph" w:styleId="afffff1">
    <w:name w:val="Signature"/>
    <w:basedOn w:val="a1"/>
    <w:link w:val="afffff2"/>
    <w:rsid w:val="00C65B95"/>
    <w:pPr>
      <w:spacing w:after="60"/>
      <w:ind w:left="4252"/>
      <w:jc w:val="both"/>
    </w:pPr>
    <w:rPr>
      <w:sz w:val="28"/>
      <w:szCs w:val="28"/>
      <w:lang w:val="x-none" w:eastAsia="x-none"/>
    </w:rPr>
  </w:style>
  <w:style w:type="character" w:customStyle="1" w:styleId="afffff2">
    <w:name w:val="Подпись Знак"/>
    <w:basedOn w:val="a2"/>
    <w:link w:val="afffff1"/>
    <w:rsid w:val="00C65B95"/>
    <w:rPr>
      <w:rFonts w:ascii="Times New Roman" w:eastAsia="Times New Roman" w:hAnsi="Times New Roman" w:cs="Times New Roman"/>
      <w:sz w:val="28"/>
      <w:szCs w:val="28"/>
      <w:lang w:val="x-none" w:eastAsia="x-none"/>
    </w:rPr>
  </w:style>
  <w:style w:type="paragraph" w:styleId="afffff3">
    <w:name w:val="Salutation"/>
    <w:basedOn w:val="a1"/>
    <w:next w:val="a1"/>
    <w:link w:val="afffff4"/>
    <w:rsid w:val="00C65B95"/>
    <w:pPr>
      <w:spacing w:after="60"/>
      <w:jc w:val="both"/>
    </w:pPr>
    <w:rPr>
      <w:sz w:val="28"/>
      <w:szCs w:val="28"/>
      <w:lang w:val="x-none" w:eastAsia="x-none"/>
    </w:rPr>
  </w:style>
  <w:style w:type="character" w:customStyle="1" w:styleId="afffff4">
    <w:name w:val="Приветствие Знак"/>
    <w:basedOn w:val="a2"/>
    <w:link w:val="afffff3"/>
    <w:rsid w:val="00C65B95"/>
    <w:rPr>
      <w:rFonts w:ascii="Times New Roman" w:eastAsia="Times New Roman" w:hAnsi="Times New Roman" w:cs="Times New Roman"/>
      <w:sz w:val="28"/>
      <w:szCs w:val="28"/>
      <w:lang w:val="x-none" w:eastAsia="x-none"/>
    </w:rPr>
  </w:style>
  <w:style w:type="paragraph" w:styleId="afffff5">
    <w:name w:val="List Continue"/>
    <w:basedOn w:val="a1"/>
    <w:rsid w:val="00C65B95"/>
    <w:pPr>
      <w:spacing w:after="120"/>
      <w:ind w:left="283"/>
      <w:jc w:val="both"/>
    </w:pPr>
  </w:style>
  <w:style w:type="paragraph" w:styleId="2f7">
    <w:name w:val="List Continue 2"/>
    <w:basedOn w:val="a1"/>
    <w:rsid w:val="00C65B95"/>
    <w:pPr>
      <w:spacing w:after="120"/>
      <w:ind w:left="566"/>
      <w:jc w:val="both"/>
    </w:pPr>
  </w:style>
  <w:style w:type="paragraph" w:styleId="3f1">
    <w:name w:val="List Continue 3"/>
    <w:basedOn w:val="a1"/>
    <w:rsid w:val="00C65B95"/>
    <w:pPr>
      <w:spacing w:after="120"/>
      <w:ind w:left="849"/>
      <w:jc w:val="both"/>
    </w:pPr>
  </w:style>
  <w:style w:type="paragraph" w:styleId="47">
    <w:name w:val="List Continue 4"/>
    <w:basedOn w:val="a1"/>
    <w:rsid w:val="00C65B95"/>
    <w:pPr>
      <w:spacing w:after="120"/>
      <w:ind w:left="1132"/>
      <w:jc w:val="both"/>
    </w:pPr>
  </w:style>
  <w:style w:type="paragraph" w:styleId="56">
    <w:name w:val="List Continue 5"/>
    <w:basedOn w:val="a1"/>
    <w:rsid w:val="00C65B95"/>
    <w:pPr>
      <w:spacing w:after="120"/>
      <w:ind w:left="1415"/>
      <w:jc w:val="both"/>
    </w:pPr>
  </w:style>
  <w:style w:type="paragraph" w:styleId="afffff6">
    <w:name w:val="Closing"/>
    <w:basedOn w:val="a1"/>
    <w:link w:val="afffff7"/>
    <w:rsid w:val="00C65B95"/>
    <w:pPr>
      <w:spacing w:after="60"/>
      <w:ind w:left="4252"/>
      <w:jc w:val="both"/>
    </w:pPr>
    <w:rPr>
      <w:sz w:val="28"/>
      <w:szCs w:val="28"/>
      <w:lang w:val="x-none" w:eastAsia="x-none"/>
    </w:rPr>
  </w:style>
  <w:style w:type="character" w:customStyle="1" w:styleId="afffff7">
    <w:name w:val="Прощание Знак"/>
    <w:basedOn w:val="a2"/>
    <w:link w:val="afffff6"/>
    <w:rsid w:val="00C65B95"/>
    <w:rPr>
      <w:rFonts w:ascii="Times New Roman" w:eastAsia="Times New Roman" w:hAnsi="Times New Roman" w:cs="Times New Roman"/>
      <w:sz w:val="28"/>
      <w:szCs w:val="28"/>
      <w:lang w:val="x-none" w:eastAsia="x-none"/>
    </w:rPr>
  </w:style>
  <w:style w:type="paragraph" w:styleId="afffff8">
    <w:name w:val="List"/>
    <w:basedOn w:val="a1"/>
    <w:rsid w:val="00C65B95"/>
    <w:pPr>
      <w:spacing w:after="60"/>
      <w:ind w:left="283" w:hanging="283"/>
      <w:jc w:val="both"/>
    </w:pPr>
  </w:style>
  <w:style w:type="paragraph" w:styleId="2f8">
    <w:name w:val="List 2"/>
    <w:basedOn w:val="a1"/>
    <w:rsid w:val="00C65B95"/>
    <w:pPr>
      <w:spacing w:after="60"/>
      <w:ind w:left="566" w:hanging="283"/>
      <w:jc w:val="both"/>
    </w:pPr>
  </w:style>
  <w:style w:type="paragraph" w:styleId="3f2">
    <w:name w:val="List 3"/>
    <w:basedOn w:val="a1"/>
    <w:rsid w:val="00C65B95"/>
    <w:pPr>
      <w:spacing w:after="60"/>
      <w:ind w:left="849" w:hanging="283"/>
      <w:jc w:val="both"/>
    </w:pPr>
  </w:style>
  <w:style w:type="paragraph" w:styleId="48">
    <w:name w:val="List 4"/>
    <w:basedOn w:val="a1"/>
    <w:rsid w:val="00C65B95"/>
    <w:pPr>
      <w:spacing w:after="60"/>
      <w:ind w:left="1132" w:hanging="283"/>
      <w:jc w:val="both"/>
    </w:pPr>
  </w:style>
  <w:style w:type="paragraph" w:styleId="57">
    <w:name w:val="List 5"/>
    <w:basedOn w:val="a1"/>
    <w:rsid w:val="00C65B95"/>
    <w:pPr>
      <w:spacing w:after="60"/>
      <w:ind w:left="1415" w:hanging="283"/>
      <w:jc w:val="both"/>
    </w:pPr>
  </w:style>
  <w:style w:type="character" w:styleId="HTMLa">
    <w:name w:val="HTML Cite"/>
    <w:rsid w:val="00C65B95"/>
    <w:rPr>
      <w:rFonts w:cs="Times New Roman"/>
      <w:i/>
    </w:rPr>
  </w:style>
  <w:style w:type="paragraph" w:styleId="afffff9">
    <w:name w:val="Message Header"/>
    <w:basedOn w:val="a1"/>
    <w:link w:val="afffffa"/>
    <w:rsid w:val="00C65B9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a">
    <w:name w:val="Шапка Знак"/>
    <w:basedOn w:val="a2"/>
    <w:link w:val="afffff9"/>
    <w:rsid w:val="00C65B95"/>
    <w:rPr>
      <w:rFonts w:ascii="Cambria" w:eastAsia="Times New Roman" w:hAnsi="Cambria" w:cs="Times New Roman"/>
      <w:sz w:val="24"/>
      <w:szCs w:val="24"/>
      <w:shd w:val="pct20" w:color="auto" w:fill="auto"/>
      <w:lang w:val="x-none" w:eastAsia="x-none"/>
    </w:rPr>
  </w:style>
  <w:style w:type="paragraph" w:styleId="afffffb">
    <w:name w:val="E-mail Signature"/>
    <w:basedOn w:val="a1"/>
    <w:link w:val="afffffc"/>
    <w:rsid w:val="00C65B95"/>
    <w:pPr>
      <w:spacing w:after="60"/>
      <w:jc w:val="both"/>
    </w:pPr>
    <w:rPr>
      <w:sz w:val="28"/>
      <w:szCs w:val="28"/>
      <w:lang w:val="x-none" w:eastAsia="x-none"/>
    </w:rPr>
  </w:style>
  <w:style w:type="character" w:customStyle="1" w:styleId="afffffc">
    <w:name w:val="Электронная подпись Знак"/>
    <w:basedOn w:val="a2"/>
    <w:link w:val="afffffb"/>
    <w:rsid w:val="00C65B95"/>
    <w:rPr>
      <w:rFonts w:ascii="Times New Roman" w:eastAsia="Times New Roman" w:hAnsi="Times New Roman" w:cs="Times New Roman"/>
      <w:sz w:val="28"/>
      <w:szCs w:val="28"/>
      <w:lang w:val="x-none" w:eastAsia="x-none"/>
    </w:rPr>
  </w:style>
  <w:style w:type="paragraph" w:styleId="49">
    <w:name w:val="toc 4"/>
    <w:basedOn w:val="a1"/>
    <w:next w:val="a1"/>
    <w:autoRedefine/>
    <w:semiHidden/>
    <w:rsid w:val="00C65B95"/>
    <w:pPr>
      <w:ind w:left="480"/>
    </w:pPr>
    <w:rPr>
      <w:sz w:val="20"/>
      <w:szCs w:val="20"/>
    </w:rPr>
  </w:style>
  <w:style w:type="paragraph" w:styleId="58">
    <w:name w:val="toc 5"/>
    <w:basedOn w:val="a1"/>
    <w:next w:val="a1"/>
    <w:autoRedefine/>
    <w:semiHidden/>
    <w:rsid w:val="00C65B95"/>
    <w:pPr>
      <w:ind w:left="720"/>
    </w:pPr>
    <w:rPr>
      <w:sz w:val="20"/>
      <w:szCs w:val="20"/>
    </w:rPr>
  </w:style>
  <w:style w:type="paragraph" w:styleId="63">
    <w:name w:val="toc 6"/>
    <w:basedOn w:val="a1"/>
    <w:next w:val="a1"/>
    <w:autoRedefine/>
    <w:semiHidden/>
    <w:rsid w:val="00C65B95"/>
    <w:pPr>
      <w:ind w:left="960"/>
    </w:pPr>
    <w:rPr>
      <w:sz w:val="20"/>
      <w:szCs w:val="20"/>
    </w:rPr>
  </w:style>
  <w:style w:type="paragraph" w:styleId="71">
    <w:name w:val="toc 7"/>
    <w:basedOn w:val="a1"/>
    <w:next w:val="a1"/>
    <w:autoRedefine/>
    <w:semiHidden/>
    <w:rsid w:val="00C65B95"/>
    <w:pPr>
      <w:ind w:left="1200"/>
    </w:pPr>
    <w:rPr>
      <w:sz w:val="20"/>
      <w:szCs w:val="20"/>
    </w:rPr>
  </w:style>
  <w:style w:type="paragraph" w:styleId="81">
    <w:name w:val="toc 8"/>
    <w:basedOn w:val="a1"/>
    <w:next w:val="a1"/>
    <w:autoRedefine/>
    <w:semiHidden/>
    <w:rsid w:val="00C65B95"/>
    <w:pPr>
      <w:ind w:left="1440"/>
    </w:pPr>
    <w:rPr>
      <w:sz w:val="20"/>
      <w:szCs w:val="20"/>
    </w:rPr>
  </w:style>
  <w:style w:type="paragraph" w:styleId="91">
    <w:name w:val="toc 9"/>
    <w:basedOn w:val="a1"/>
    <w:next w:val="a1"/>
    <w:autoRedefine/>
    <w:semiHidden/>
    <w:rsid w:val="00C65B95"/>
    <w:pPr>
      <w:ind w:left="1680"/>
    </w:pPr>
    <w:rPr>
      <w:sz w:val="20"/>
      <w:szCs w:val="20"/>
    </w:rPr>
  </w:style>
  <w:style w:type="paragraph" w:customStyle="1" w:styleId="2-1">
    <w:name w:val="содержание2-1"/>
    <w:basedOn w:val="31"/>
    <w:next w:val="a1"/>
    <w:rsid w:val="00C65B95"/>
    <w:pPr>
      <w:keepLines w:val="0"/>
      <w:tabs>
        <w:tab w:val="num" w:pos="926"/>
        <w:tab w:val="num" w:pos="1492"/>
      </w:tabs>
      <w:spacing w:before="240" w:after="60"/>
      <w:ind w:left="926" w:hanging="360"/>
      <w:jc w:val="both"/>
    </w:pPr>
    <w:rPr>
      <w:rFonts w:ascii="Arial" w:hAnsi="Arial"/>
      <w:bCs w:val="0"/>
      <w:color w:val="auto"/>
      <w:szCs w:val="20"/>
      <w:lang w:val="x-none" w:eastAsia="x-none"/>
    </w:rPr>
  </w:style>
  <w:style w:type="paragraph" w:customStyle="1" w:styleId="214">
    <w:name w:val="Заголовок 2.1"/>
    <w:basedOn w:val="11"/>
    <w:rsid w:val="00C65B95"/>
    <w:pPr>
      <w:widowControl w:val="0"/>
      <w:suppressLineNumbers/>
      <w:suppressAutoHyphens/>
      <w:spacing w:before="240" w:after="60"/>
      <w:jc w:val="center"/>
    </w:pPr>
    <w:rPr>
      <w:rFonts w:ascii="Times New Roman" w:eastAsia="Times New Roman" w:hAnsi="Times New Roman" w:cs="Times New Roman"/>
      <w:bCs w:val="0"/>
      <w:caps/>
      <w:color w:val="auto"/>
      <w:kern w:val="28"/>
      <w:sz w:val="36"/>
      <w:lang w:val="x-none" w:eastAsia="x-none"/>
    </w:rPr>
  </w:style>
  <w:style w:type="paragraph" w:customStyle="1" w:styleId="2-11">
    <w:name w:val="содержание2-11"/>
    <w:basedOn w:val="a1"/>
    <w:rsid w:val="00C65B95"/>
    <w:pPr>
      <w:spacing w:after="60"/>
      <w:jc w:val="both"/>
    </w:pPr>
  </w:style>
  <w:style w:type="character" w:customStyle="1" w:styleId="1f0">
    <w:name w:val="Знак Знак1"/>
    <w:rsid w:val="00C65B95"/>
    <w:rPr>
      <w:sz w:val="24"/>
      <w:lang w:val="ru-RU" w:eastAsia="ru-RU"/>
    </w:rPr>
  </w:style>
  <w:style w:type="paragraph" w:customStyle="1" w:styleId="afffffd">
    <w:name w:val="Таблица заголовок"/>
    <w:basedOn w:val="a1"/>
    <w:rsid w:val="00C65B95"/>
    <w:pPr>
      <w:spacing w:before="120" w:after="120" w:line="360" w:lineRule="auto"/>
      <w:jc w:val="right"/>
    </w:pPr>
    <w:rPr>
      <w:b/>
      <w:sz w:val="28"/>
      <w:szCs w:val="28"/>
    </w:rPr>
  </w:style>
  <w:style w:type="paragraph" w:customStyle="1" w:styleId="afffffe">
    <w:name w:val="текст таблицы"/>
    <w:basedOn w:val="a1"/>
    <w:rsid w:val="00C65B95"/>
    <w:pPr>
      <w:spacing w:before="120"/>
      <w:ind w:right="-102"/>
    </w:pPr>
  </w:style>
  <w:style w:type="character" w:customStyle="1" w:styleId="3f3">
    <w:name w:val="Стиль3 Знак Знак Знак"/>
    <w:rsid w:val="00C65B95"/>
    <w:rPr>
      <w:rFonts w:cs="Times New Roman"/>
      <w:sz w:val="24"/>
      <w:lang w:val="ru-RU" w:eastAsia="ru-RU" w:bidi="ar-SA"/>
    </w:rPr>
  </w:style>
  <w:style w:type="character" w:customStyle="1" w:styleId="3f4">
    <w:name w:val="Стиль3 Знак Знак Знак Знак"/>
    <w:rsid w:val="00C65B95"/>
    <w:rPr>
      <w:rFonts w:cs="Times New Roman"/>
      <w:sz w:val="24"/>
      <w:lang w:val="ru-RU" w:eastAsia="ru-RU" w:bidi="ar-SA"/>
    </w:rPr>
  </w:style>
  <w:style w:type="character" w:customStyle="1" w:styleId="311">
    <w:name w:val="Стиль3 Знак Знак1"/>
    <w:rsid w:val="00C65B95"/>
    <w:rPr>
      <w:sz w:val="24"/>
      <w:lang w:val="ru-RU" w:eastAsia="ru-RU"/>
    </w:rPr>
  </w:style>
  <w:style w:type="paragraph" w:customStyle="1" w:styleId="affffff">
    <w:name w:val="Мой"/>
    <w:basedOn w:val="a1"/>
    <w:rsid w:val="00C65B95"/>
    <w:pPr>
      <w:ind w:firstLine="708"/>
      <w:jc w:val="both"/>
    </w:pPr>
    <w:rPr>
      <w:color w:val="000000"/>
      <w:szCs w:val="20"/>
    </w:rPr>
  </w:style>
  <w:style w:type="paragraph" w:customStyle="1" w:styleId="ConsTitle">
    <w:name w:val="ConsTitle"/>
    <w:rsid w:val="00C65B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1">
    <w:name w:val="Обычный1"/>
    <w:rsid w:val="00C65B95"/>
    <w:pPr>
      <w:spacing w:after="0" w:line="240" w:lineRule="auto"/>
    </w:pPr>
    <w:rPr>
      <w:rFonts w:ascii="Times New Roman" w:eastAsia="Times New Roman" w:hAnsi="Times New Roman" w:cs="Times New Roman"/>
      <w:sz w:val="20"/>
      <w:szCs w:val="20"/>
      <w:lang w:eastAsia="ru-RU"/>
    </w:rPr>
  </w:style>
  <w:style w:type="paragraph" w:customStyle="1" w:styleId="114">
    <w:name w:val="11"/>
    <w:basedOn w:val="a1"/>
    <w:rsid w:val="00C65B95"/>
    <w:pPr>
      <w:keepNext/>
      <w:autoSpaceDE w:val="0"/>
      <w:autoSpaceDN w:val="0"/>
      <w:jc w:val="center"/>
    </w:pPr>
  </w:style>
  <w:style w:type="character" w:customStyle="1" w:styleId="maintext">
    <w:name w:val="maintext"/>
    <w:rsid w:val="00C65B95"/>
    <w:rPr>
      <w:rFonts w:cs="Times New Roman"/>
    </w:rPr>
  </w:style>
  <w:style w:type="character" w:customStyle="1" w:styleId="affffff0">
    <w:name w:val="Василий"/>
    <w:semiHidden/>
    <w:rsid w:val="00C65B95"/>
    <w:rPr>
      <w:rFonts w:ascii="Arial" w:hAnsi="Arial"/>
      <w:color w:val="auto"/>
      <w:sz w:val="20"/>
    </w:rPr>
  </w:style>
  <w:style w:type="paragraph" w:customStyle="1" w:styleId="xl28">
    <w:name w:val="xl28"/>
    <w:basedOn w:val="a1"/>
    <w:rsid w:val="00C65B95"/>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1"/>
    <w:next w:val="a1"/>
    <w:rsid w:val="00C65B95"/>
    <w:pPr>
      <w:keepNext/>
      <w:jc w:val="both"/>
      <w:outlineLvl w:val="2"/>
    </w:pPr>
    <w:rPr>
      <w:szCs w:val="20"/>
    </w:rPr>
  </w:style>
  <w:style w:type="paragraph" w:styleId="affffff1">
    <w:name w:val="Document Map"/>
    <w:basedOn w:val="a1"/>
    <w:link w:val="affffff2"/>
    <w:semiHidden/>
    <w:rsid w:val="00C65B95"/>
    <w:pPr>
      <w:shd w:val="clear" w:color="auto" w:fill="000080"/>
      <w:spacing w:after="60"/>
      <w:jc w:val="both"/>
    </w:pPr>
    <w:rPr>
      <w:sz w:val="2"/>
      <w:szCs w:val="20"/>
      <w:lang w:val="x-none" w:eastAsia="x-none"/>
    </w:rPr>
  </w:style>
  <w:style w:type="character" w:customStyle="1" w:styleId="affffff2">
    <w:name w:val="Схема документа Знак"/>
    <w:basedOn w:val="a2"/>
    <w:link w:val="affffff1"/>
    <w:semiHidden/>
    <w:rsid w:val="00C65B95"/>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C65B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C65B95"/>
    <w:pPr>
      <w:widowControl w:val="0"/>
      <w:shd w:val="clear" w:color="auto" w:fill="FFFFFF"/>
      <w:ind w:left="34"/>
      <w:jc w:val="center"/>
    </w:pPr>
    <w:rPr>
      <w:b/>
      <w:color w:val="000000"/>
      <w:spacing w:val="14"/>
      <w:kern w:val="16"/>
      <w:sz w:val="26"/>
      <w:szCs w:val="26"/>
    </w:rPr>
  </w:style>
  <w:style w:type="paragraph" w:customStyle="1" w:styleId="ListBull1">
    <w:name w:val="ListBull1"/>
    <w:basedOn w:val="a1"/>
    <w:rsid w:val="00C65B95"/>
    <w:pPr>
      <w:tabs>
        <w:tab w:val="num" w:pos="0"/>
        <w:tab w:val="num" w:pos="1985"/>
      </w:tabs>
      <w:spacing w:before="60" w:after="40"/>
      <w:ind w:left="1984" w:hanging="425"/>
    </w:pPr>
  </w:style>
  <w:style w:type="paragraph" w:customStyle="1" w:styleId="a">
    <w:name w:val="Табличный список"/>
    <w:basedOn w:val="a1"/>
    <w:rsid w:val="00C65B95"/>
    <w:pPr>
      <w:numPr>
        <w:numId w:val="13"/>
      </w:numPr>
    </w:pPr>
    <w:rPr>
      <w:sz w:val="18"/>
    </w:rPr>
  </w:style>
  <w:style w:type="paragraph" w:customStyle="1" w:styleId="affffff3">
    <w:name w:val="Стиль"/>
    <w:rsid w:val="00C65B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1"/>
    <w:next w:val="-0"/>
    <w:rsid w:val="00C65B95"/>
    <w:pPr>
      <w:keepNext/>
      <w:numPr>
        <w:numId w:val="14"/>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C65B95"/>
    <w:pPr>
      <w:numPr>
        <w:ilvl w:val="1"/>
        <w:numId w:val="14"/>
      </w:numPr>
      <w:jc w:val="both"/>
    </w:pPr>
  </w:style>
  <w:style w:type="paragraph" w:customStyle="1" w:styleId="-1">
    <w:name w:val="Контракт-подпункт"/>
    <w:basedOn w:val="a1"/>
    <w:rsid w:val="00C65B95"/>
    <w:pPr>
      <w:numPr>
        <w:ilvl w:val="2"/>
        <w:numId w:val="14"/>
      </w:numPr>
      <w:jc w:val="both"/>
    </w:pPr>
  </w:style>
  <w:style w:type="paragraph" w:customStyle="1" w:styleId="-2">
    <w:name w:val="Контракт-подподпункт"/>
    <w:basedOn w:val="a1"/>
    <w:rsid w:val="00C65B95"/>
    <w:pPr>
      <w:numPr>
        <w:ilvl w:val="3"/>
        <w:numId w:val="14"/>
      </w:numPr>
      <w:jc w:val="both"/>
    </w:pPr>
  </w:style>
  <w:style w:type="character" w:customStyle="1" w:styleId="affffff4">
    <w:name w:val="Сравнение редакций. Добавленный фрагмент"/>
    <w:uiPriority w:val="99"/>
    <w:rsid w:val="00C65B95"/>
    <w:rPr>
      <w:color w:val="000000"/>
      <w:shd w:val="clear" w:color="auto" w:fill="C1D7FF"/>
    </w:rPr>
  </w:style>
  <w:style w:type="paragraph" w:customStyle="1" w:styleId="115">
    <w:name w:val="Заголовок 11"/>
    <w:basedOn w:val="a1"/>
    <w:qFormat/>
    <w:rsid w:val="00C65B95"/>
    <w:pPr>
      <w:keepNext/>
      <w:spacing w:before="240" w:after="60"/>
      <w:ind w:firstLine="28"/>
      <w:jc w:val="center"/>
      <w:outlineLvl w:val="0"/>
    </w:pPr>
    <w:rPr>
      <w:b/>
      <w:bCs/>
      <w:color w:val="000000"/>
      <w:sz w:val="28"/>
      <w:szCs w:val="32"/>
    </w:rPr>
  </w:style>
  <w:style w:type="table" w:customStyle="1" w:styleId="64">
    <w:name w:val="Сетка таблицы6"/>
    <w:basedOn w:val="a3"/>
    <w:next w:val="af4"/>
    <w:uiPriority w:val="59"/>
    <w:rsid w:val="00257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qFormat="1"/>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59"/>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1"/>
    <w:next w:val="a1"/>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H3"/>
    <w:basedOn w:val="a1"/>
    <w:next w:val="a1"/>
    <w:link w:val="32"/>
    <w:qFormat/>
    <w:rsid w:val="004103CF"/>
    <w:pPr>
      <w:keepNext/>
      <w:keepLines/>
      <w:spacing w:before="200"/>
      <w:outlineLvl w:val="2"/>
    </w:pPr>
    <w:rPr>
      <w:rFonts w:ascii="Cambria" w:hAnsi="Cambria"/>
      <w:b/>
      <w:bCs/>
      <w:color w:val="4F81BD"/>
    </w:rPr>
  </w:style>
  <w:style w:type="paragraph" w:styleId="40">
    <w:name w:val="heading 4"/>
    <w:aliases w:val="H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nhideWhenUsed/>
    <w:qFormat/>
    <w:rsid w:val="00790AF7"/>
    <w:pPr>
      <w:spacing w:after="100"/>
      <w:ind w:left="35"/>
    </w:pPr>
  </w:style>
  <w:style w:type="character" w:customStyle="1" w:styleId="22">
    <w:name w:val="Заголовок 2 Знак"/>
    <w:aliases w:val="H2 Знак1,H2 Знак Знак"/>
    <w:basedOn w:val="a2"/>
    <w:link w:val="21"/>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uiPriority w:val="99"/>
    <w:rsid w:val="00630153"/>
    <w:pPr>
      <w:snapToGrid w:val="0"/>
    </w:pPr>
    <w:rPr>
      <w:rFonts w:ascii="Courier New" w:hAnsi="Courier New"/>
      <w:sz w:val="20"/>
      <w:szCs w:val="20"/>
    </w:rPr>
  </w:style>
  <w:style w:type="character" w:customStyle="1" w:styleId="af3">
    <w:name w:val="Текст Знак"/>
    <w:basedOn w:val="a2"/>
    <w:link w:val="af2"/>
    <w:uiPriority w:val="99"/>
    <w:rsid w:val="00630153"/>
    <w:rPr>
      <w:rFonts w:ascii="Courier New" w:eastAsia="Times New Roman" w:hAnsi="Courier New" w:cs="Times New Roman"/>
      <w:sz w:val="20"/>
      <w:szCs w:val="20"/>
      <w:lang w:eastAsia="ru-RU"/>
    </w:rPr>
  </w:style>
  <w:style w:type="paragraph" w:styleId="23">
    <w:name w:val="toc 2"/>
    <w:basedOn w:val="a1"/>
    <w:next w:val="a1"/>
    <w:autoRedefine/>
    <w:unhideWhenUsed/>
    <w:qFormat/>
    <w:rsid w:val="00C80372"/>
    <w:pPr>
      <w:tabs>
        <w:tab w:val="right" w:leader="dot" w:pos="10065"/>
      </w:tabs>
      <w:spacing w:after="100"/>
      <w:ind w:firstLine="567"/>
      <w:jc w:val="both"/>
    </w:pPr>
  </w:style>
  <w:style w:type="paragraph" w:styleId="33">
    <w:name w:val="Body Text 3"/>
    <w:basedOn w:val="a1"/>
    <w:link w:val="34"/>
    <w:unhideWhenUsed/>
    <w:rsid w:val="004103CF"/>
    <w:pPr>
      <w:autoSpaceDE w:val="0"/>
      <w:autoSpaceDN w:val="0"/>
      <w:adjustRightInd w:val="0"/>
    </w:pPr>
    <w:rPr>
      <w:sz w:val="26"/>
      <w:szCs w:val="26"/>
    </w:rPr>
  </w:style>
  <w:style w:type="character" w:customStyle="1" w:styleId="34">
    <w:name w:val="Основной текст 3 Знак"/>
    <w:basedOn w:val="a2"/>
    <w:link w:val="33"/>
    <w:rsid w:val="004103CF"/>
    <w:rPr>
      <w:rFonts w:ascii="Times New Roman" w:eastAsia="Times New Roman" w:hAnsi="Times New Roman" w:cs="Times New Roman"/>
      <w:sz w:val="26"/>
      <w:szCs w:val="26"/>
      <w:lang w:eastAsia="ru-RU"/>
    </w:rPr>
  </w:style>
  <w:style w:type="paragraph" w:customStyle="1" w:styleId="xl24">
    <w:name w:val="xl24"/>
    <w:basedOn w:val="a1"/>
    <w:qFormat/>
    <w:rsid w:val="004103CF"/>
    <w:pPr>
      <w:spacing w:before="100" w:after="100"/>
      <w:jc w:val="center"/>
    </w:pPr>
    <w:rPr>
      <w:szCs w:val="20"/>
    </w:rPr>
  </w:style>
  <w:style w:type="character" w:customStyle="1" w:styleId="32">
    <w:name w:val="Заголовок 3 Знак"/>
    <w:aliases w:val=" Знак2 Знак,Знак2 Знак,H3 Знак"/>
    <w:basedOn w:val="a2"/>
    <w:link w:val="31"/>
    <w:rsid w:val="004103CF"/>
    <w:rPr>
      <w:rFonts w:ascii="Cambria" w:eastAsia="Times New Roman" w:hAnsi="Cambria" w:cs="Times New Roman"/>
      <w:b/>
      <w:bCs/>
      <w:color w:val="4F81BD"/>
      <w:sz w:val="24"/>
      <w:szCs w:val="24"/>
      <w:lang w:eastAsia="ru-RU"/>
    </w:rPr>
  </w:style>
  <w:style w:type="character" w:customStyle="1" w:styleId="41">
    <w:name w:val="Заголовок 4 Знак"/>
    <w:aliases w:val="H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4"/>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6">
    <w:name w:val="Body Text 2"/>
    <w:basedOn w:val="a1"/>
    <w:link w:val="27"/>
    <w:unhideWhenUsed/>
    <w:rsid w:val="004103CF"/>
    <w:rPr>
      <w:i/>
      <w:color w:val="FF0000"/>
      <w:sz w:val="26"/>
      <w:szCs w:val="26"/>
    </w:rPr>
  </w:style>
  <w:style w:type="character" w:customStyle="1" w:styleId="27">
    <w:name w:val="Основной текст 2 Знак"/>
    <w:basedOn w:val="a2"/>
    <w:link w:val="26"/>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1"/>
    <w:next w:val="a1"/>
    <w:autoRedefine/>
    <w:unhideWhenUsed/>
    <w:qFormat/>
    <w:rsid w:val="004103CF"/>
    <w:pPr>
      <w:spacing w:after="100" w:line="276" w:lineRule="auto"/>
      <w:ind w:left="440"/>
    </w:pPr>
    <w:rPr>
      <w:rFonts w:ascii="Calibri" w:hAnsi="Calibri"/>
      <w:sz w:val="22"/>
      <w:szCs w:val="22"/>
    </w:rPr>
  </w:style>
  <w:style w:type="paragraph" w:styleId="37">
    <w:name w:val="Body Text Indent 3"/>
    <w:basedOn w:val="a1"/>
    <w:link w:val="38"/>
    <w:unhideWhenUsed/>
    <w:rsid w:val="004103CF"/>
    <w:pPr>
      <w:tabs>
        <w:tab w:val="num" w:pos="1200"/>
      </w:tabs>
      <w:ind w:left="16"/>
      <w:jc w:val="both"/>
    </w:pPr>
    <w:rPr>
      <w:i/>
      <w:color w:val="808080"/>
    </w:rPr>
  </w:style>
  <w:style w:type="character" w:customStyle="1" w:styleId="38">
    <w:name w:val="Основной текст с отступом 3 Знак"/>
    <w:basedOn w:val="a2"/>
    <w:link w:val="37"/>
    <w:rsid w:val="004103CF"/>
    <w:rPr>
      <w:rFonts w:ascii="Times New Roman" w:eastAsia="Times New Roman" w:hAnsi="Times New Roman" w:cs="Times New Roman"/>
      <w:i/>
      <w:color w:val="808080"/>
      <w:sz w:val="24"/>
      <w:szCs w:val="24"/>
      <w:lang w:eastAsia="ru-RU"/>
    </w:rPr>
  </w:style>
  <w:style w:type="paragraph" w:styleId="affa">
    <w:name w:val="Block Text"/>
    <w:basedOn w:val="a1"/>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Основной текст + 13 pt,по центру,Междустр.интервал:  одинарный + н..."/>
    <w:basedOn w:val="a1"/>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0">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table" w:customStyle="1" w:styleId="53">
    <w:name w:val="Сетка таблицы5"/>
    <w:basedOn w:val="a3"/>
    <w:next w:val="af4"/>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3">
    <w:name w:val="Заголовок 1 Знак1"/>
    <w:qFormat/>
    <w:locked/>
    <w:rsid w:val="00C65B95"/>
    <w:rPr>
      <w:rFonts w:ascii="Cambria" w:hAnsi="Cambria" w:cs="Times New Roman"/>
      <w:b/>
      <w:bCs/>
      <w:kern w:val="32"/>
      <w:sz w:val="32"/>
      <w:szCs w:val="32"/>
    </w:rPr>
  </w:style>
  <w:style w:type="character" w:customStyle="1" w:styleId="213">
    <w:name w:val="Заголовок 2 Знак1"/>
    <w:locked/>
    <w:rsid w:val="00C65B95"/>
    <w:rPr>
      <w:rFonts w:ascii="Cambria" w:hAnsi="Cambria" w:cs="Times New Roman"/>
      <w:b/>
      <w:bCs/>
      <w:i/>
      <w:iCs/>
      <w:sz w:val="28"/>
      <w:szCs w:val="28"/>
    </w:rPr>
  </w:style>
  <w:style w:type="character" w:customStyle="1" w:styleId="affff3">
    <w:name w:val="Гипертекстовая ссылка"/>
    <w:rsid w:val="00C65B95"/>
    <w:rPr>
      <w:b/>
      <w:color w:val="008000"/>
      <w:sz w:val="20"/>
      <w:u w:val="single"/>
    </w:rPr>
  </w:style>
  <w:style w:type="character" w:customStyle="1" w:styleId="1f">
    <w:name w:val="Сильное выделение1"/>
    <w:rsid w:val="00C65B95"/>
    <w:rPr>
      <w:rFonts w:cs="Times New Roman"/>
      <w:b/>
      <w:i/>
      <w:color w:val="4F81BD"/>
    </w:rPr>
  </w:style>
  <w:style w:type="paragraph" w:styleId="3f">
    <w:name w:val="List Bullet 3"/>
    <w:basedOn w:val="a1"/>
    <w:autoRedefine/>
    <w:rsid w:val="00C65B95"/>
    <w:pPr>
      <w:tabs>
        <w:tab w:val="num" w:pos="926"/>
        <w:tab w:val="num" w:pos="1492"/>
      </w:tabs>
      <w:spacing w:after="60"/>
      <w:ind w:left="926" w:hanging="360"/>
      <w:jc w:val="both"/>
    </w:pPr>
    <w:rPr>
      <w:szCs w:val="20"/>
    </w:rPr>
  </w:style>
  <w:style w:type="paragraph" w:styleId="45">
    <w:name w:val="List Bullet 4"/>
    <w:basedOn w:val="a1"/>
    <w:autoRedefine/>
    <w:rsid w:val="00C65B95"/>
    <w:pPr>
      <w:tabs>
        <w:tab w:val="num" w:pos="1209"/>
      </w:tabs>
      <w:spacing w:after="60"/>
      <w:ind w:left="1209" w:hanging="360"/>
      <w:jc w:val="both"/>
    </w:pPr>
    <w:rPr>
      <w:szCs w:val="20"/>
    </w:rPr>
  </w:style>
  <w:style w:type="paragraph" w:styleId="54">
    <w:name w:val="List Bullet 5"/>
    <w:basedOn w:val="a1"/>
    <w:autoRedefine/>
    <w:rsid w:val="00C65B95"/>
    <w:pPr>
      <w:tabs>
        <w:tab w:val="num" w:pos="643"/>
        <w:tab w:val="num" w:pos="1492"/>
      </w:tabs>
      <w:spacing w:after="60"/>
      <w:ind w:left="1492" w:hanging="360"/>
      <w:jc w:val="both"/>
    </w:pPr>
    <w:rPr>
      <w:szCs w:val="20"/>
    </w:rPr>
  </w:style>
  <w:style w:type="paragraph" w:styleId="affff4">
    <w:name w:val="List Number"/>
    <w:basedOn w:val="a1"/>
    <w:rsid w:val="00C65B95"/>
    <w:pPr>
      <w:tabs>
        <w:tab w:val="num" w:pos="926"/>
      </w:tabs>
      <w:spacing w:after="60"/>
      <w:ind w:left="360" w:hanging="360"/>
      <w:jc w:val="both"/>
    </w:pPr>
    <w:rPr>
      <w:szCs w:val="20"/>
    </w:rPr>
  </w:style>
  <w:style w:type="paragraph" w:styleId="3f0">
    <w:name w:val="List Number 3"/>
    <w:basedOn w:val="a1"/>
    <w:rsid w:val="00C65B95"/>
    <w:pPr>
      <w:tabs>
        <w:tab w:val="num" w:pos="926"/>
      </w:tabs>
      <w:spacing w:after="60"/>
      <w:ind w:left="926" w:hanging="360"/>
      <w:jc w:val="both"/>
    </w:pPr>
    <w:rPr>
      <w:szCs w:val="20"/>
    </w:rPr>
  </w:style>
  <w:style w:type="paragraph" w:styleId="46">
    <w:name w:val="List Number 4"/>
    <w:basedOn w:val="a1"/>
    <w:rsid w:val="00C65B95"/>
    <w:pPr>
      <w:tabs>
        <w:tab w:val="num" w:pos="1209"/>
      </w:tabs>
      <w:spacing w:after="60"/>
      <w:ind w:left="1209" w:hanging="360"/>
      <w:jc w:val="both"/>
    </w:pPr>
    <w:rPr>
      <w:szCs w:val="20"/>
    </w:rPr>
  </w:style>
  <w:style w:type="paragraph" w:styleId="55">
    <w:name w:val="List Number 5"/>
    <w:basedOn w:val="a1"/>
    <w:rsid w:val="00C65B95"/>
    <w:pPr>
      <w:tabs>
        <w:tab w:val="num" w:pos="643"/>
        <w:tab w:val="num" w:pos="1492"/>
      </w:tabs>
      <w:spacing w:after="60"/>
      <w:ind w:left="1492" w:hanging="360"/>
      <w:jc w:val="both"/>
    </w:pPr>
    <w:rPr>
      <w:szCs w:val="20"/>
    </w:rPr>
  </w:style>
  <w:style w:type="paragraph" w:customStyle="1" w:styleId="a0">
    <w:name w:val="Раздел"/>
    <w:basedOn w:val="a1"/>
    <w:semiHidden/>
    <w:rsid w:val="00C65B95"/>
    <w:pPr>
      <w:numPr>
        <w:ilvl w:val="1"/>
        <w:numId w:val="11"/>
      </w:numPr>
      <w:spacing w:before="120" w:after="120"/>
      <w:jc w:val="center"/>
    </w:pPr>
    <w:rPr>
      <w:rFonts w:ascii="Arial Narrow" w:hAnsi="Arial Narrow"/>
      <w:b/>
      <w:sz w:val="28"/>
      <w:szCs w:val="20"/>
    </w:rPr>
  </w:style>
  <w:style w:type="paragraph" w:customStyle="1" w:styleId="affff5">
    <w:name w:val="Часть"/>
    <w:basedOn w:val="a1"/>
    <w:semiHidden/>
    <w:rsid w:val="00C65B95"/>
    <w:pPr>
      <w:spacing w:after="60"/>
      <w:jc w:val="center"/>
    </w:pPr>
    <w:rPr>
      <w:rFonts w:ascii="Arial" w:hAnsi="Arial"/>
      <w:b/>
      <w:caps/>
      <w:sz w:val="32"/>
      <w:szCs w:val="20"/>
    </w:rPr>
  </w:style>
  <w:style w:type="paragraph" w:customStyle="1" w:styleId="3">
    <w:name w:val="Раздел 3"/>
    <w:basedOn w:val="a1"/>
    <w:semiHidden/>
    <w:rsid w:val="00C65B95"/>
    <w:pPr>
      <w:numPr>
        <w:numId w:val="12"/>
      </w:numPr>
      <w:spacing w:before="120" w:after="120"/>
      <w:jc w:val="center"/>
    </w:pPr>
    <w:rPr>
      <w:b/>
      <w:szCs w:val="20"/>
    </w:rPr>
  </w:style>
  <w:style w:type="paragraph" w:customStyle="1" w:styleId="affff6">
    <w:name w:val="Условия контракта"/>
    <w:basedOn w:val="a1"/>
    <w:semiHidden/>
    <w:rsid w:val="00C65B95"/>
    <w:pPr>
      <w:tabs>
        <w:tab w:val="num" w:pos="567"/>
      </w:tabs>
      <w:spacing w:before="240" w:after="120"/>
      <w:ind w:left="567" w:hanging="567"/>
      <w:jc w:val="both"/>
    </w:pPr>
    <w:rPr>
      <w:b/>
      <w:szCs w:val="20"/>
    </w:rPr>
  </w:style>
  <w:style w:type="paragraph" w:customStyle="1" w:styleId="Instruction">
    <w:name w:val="Instruction"/>
    <w:basedOn w:val="26"/>
    <w:semiHidden/>
    <w:rsid w:val="00C65B95"/>
    <w:pPr>
      <w:tabs>
        <w:tab w:val="num" w:pos="360"/>
      </w:tabs>
      <w:spacing w:before="180" w:after="60"/>
      <w:ind w:left="360" w:hanging="360"/>
      <w:jc w:val="both"/>
    </w:pPr>
    <w:rPr>
      <w:b/>
      <w:i w:val="0"/>
      <w:color w:val="auto"/>
      <w:sz w:val="24"/>
      <w:szCs w:val="20"/>
      <w:lang w:val="x-none" w:eastAsia="x-none"/>
    </w:rPr>
  </w:style>
  <w:style w:type="paragraph" w:customStyle="1" w:styleId="affff7">
    <w:name w:val="Тендерные данные"/>
    <w:basedOn w:val="a1"/>
    <w:semiHidden/>
    <w:rsid w:val="00C65B95"/>
    <w:pPr>
      <w:tabs>
        <w:tab w:val="left" w:pos="1985"/>
      </w:tabs>
      <w:spacing w:before="120" w:after="60"/>
      <w:jc w:val="both"/>
    </w:pPr>
    <w:rPr>
      <w:b/>
      <w:szCs w:val="20"/>
    </w:rPr>
  </w:style>
  <w:style w:type="paragraph" w:customStyle="1" w:styleId="affff8">
    <w:name w:val="Îáû÷íûé"/>
    <w:semiHidden/>
    <w:rsid w:val="00C65B95"/>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rsid w:val="00C65B95"/>
    <w:pPr>
      <w:spacing w:after="0" w:line="240" w:lineRule="auto"/>
    </w:pPr>
    <w:rPr>
      <w:rFonts w:ascii="Courier" w:eastAsia="Times New Roman" w:hAnsi="Courier" w:cs="Times New Roman"/>
      <w:sz w:val="24"/>
      <w:szCs w:val="20"/>
      <w:lang w:val="en-GB" w:eastAsia="ru-RU"/>
    </w:rPr>
  </w:style>
  <w:style w:type="paragraph" w:customStyle="1" w:styleId="ConsNonformat">
    <w:name w:val="ConsNonformat"/>
    <w:semiHidden/>
    <w:rsid w:val="00C65B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a">
    <w:name w:val="Основной шрифт"/>
    <w:semiHidden/>
    <w:rsid w:val="00C65B95"/>
  </w:style>
  <w:style w:type="paragraph" w:styleId="HTML1">
    <w:name w:val="HTML Address"/>
    <w:basedOn w:val="a1"/>
    <w:link w:val="HTML2"/>
    <w:rsid w:val="00C65B95"/>
    <w:pPr>
      <w:spacing w:after="60"/>
      <w:jc w:val="both"/>
    </w:pPr>
    <w:rPr>
      <w:i/>
      <w:iCs/>
      <w:sz w:val="28"/>
      <w:szCs w:val="28"/>
      <w:lang w:val="x-none" w:eastAsia="x-none"/>
    </w:rPr>
  </w:style>
  <w:style w:type="character" w:customStyle="1" w:styleId="HTML2">
    <w:name w:val="Адрес HTML Знак"/>
    <w:basedOn w:val="a2"/>
    <w:link w:val="HTML1"/>
    <w:rsid w:val="00C65B95"/>
    <w:rPr>
      <w:rFonts w:ascii="Times New Roman" w:eastAsia="Times New Roman" w:hAnsi="Times New Roman" w:cs="Times New Roman"/>
      <w:i/>
      <w:iCs/>
      <w:sz w:val="28"/>
      <w:szCs w:val="28"/>
      <w:lang w:val="x-none" w:eastAsia="x-none"/>
    </w:rPr>
  </w:style>
  <w:style w:type="paragraph" w:styleId="affffb">
    <w:name w:val="envelope address"/>
    <w:basedOn w:val="a1"/>
    <w:rsid w:val="00C65B95"/>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C65B95"/>
    <w:rPr>
      <w:rFonts w:cs="Times New Roman"/>
    </w:rPr>
  </w:style>
  <w:style w:type="paragraph" w:styleId="affffc">
    <w:name w:val="Note Heading"/>
    <w:basedOn w:val="a1"/>
    <w:next w:val="a1"/>
    <w:link w:val="affffd"/>
    <w:rsid w:val="00C65B95"/>
    <w:pPr>
      <w:spacing w:after="60"/>
      <w:jc w:val="both"/>
    </w:pPr>
    <w:rPr>
      <w:sz w:val="28"/>
      <w:szCs w:val="28"/>
      <w:lang w:val="x-none" w:eastAsia="x-none"/>
    </w:rPr>
  </w:style>
  <w:style w:type="character" w:customStyle="1" w:styleId="affffd">
    <w:name w:val="Заголовок записки Знак"/>
    <w:basedOn w:val="a2"/>
    <w:link w:val="affffc"/>
    <w:rsid w:val="00C65B95"/>
    <w:rPr>
      <w:rFonts w:ascii="Times New Roman" w:eastAsia="Times New Roman" w:hAnsi="Times New Roman" w:cs="Times New Roman"/>
      <w:sz w:val="28"/>
      <w:szCs w:val="28"/>
      <w:lang w:val="x-none" w:eastAsia="x-none"/>
    </w:rPr>
  </w:style>
  <w:style w:type="character" w:styleId="HTML4">
    <w:name w:val="HTML Keyboard"/>
    <w:rsid w:val="00C65B95"/>
    <w:rPr>
      <w:rFonts w:ascii="Courier New" w:hAnsi="Courier New" w:cs="Times New Roman"/>
      <w:sz w:val="20"/>
    </w:rPr>
  </w:style>
  <w:style w:type="character" w:styleId="HTML5">
    <w:name w:val="HTML Code"/>
    <w:rsid w:val="00C65B95"/>
    <w:rPr>
      <w:rFonts w:ascii="Courier New" w:hAnsi="Courier New" w:cs="Times New Roman"/>
      <w:sz w:val="20"/>
    </w:rPr>
  </w:style>
  <w:style w:type="paragraph" w:styleId="affffe">
    <w:name w:val="Body Text First Indent"/>
    <w:basedOn w:val="aff7"/>
    <w:link w:val="afffff"/>
    <w:rsid w:val="00C65B95"/>
    <w:pPr>
      <w:spacing w:after="120"/>
      <w:ind w:firstLine="210"/>
      <w:jc w:val="both"/>
    </w:pPr>
    <w:rPr>
      <w:i w:val="0"/>
      <w:sz w:val="28"/>
      <w:szCs w:val="28"/>
      <w:lang w:val="x-none" w:eastAsia="x-none"/>
    </w:rPr>
  </w:style>
  <w:style w:type="character" w:customStyle="1" w:styleId="afffff">
    <w:name w:val="Красная строка Знак"/>
    <w:basedOn w:val="aff8"/>
    <w:link w:val="affffe"/>
    <w:rsid w:val="00C65B95"/>
    <w:rPr>
      <w:rFonts w:ascii="Times New Roman" w:eastAsia="Times New Roman" w:hAnsi="Times New Roman" w:cs="Times New Roman"/>
      <w:i w:val="0"/>
      <w:sz w:val="28"/>
      <w:szCs w:val="28"/>
      <w:lang w:val="x-none" w:eastAsia="x-none"/>
    </w:rPr>
  </w:style>
  <w:style w:type="paragraph" w:styleId="2f4">
    <w:name w:val="Body Text First Indent 2"/>
    <w:basedOn w:val="aff5"/>
    <w:link w:val="2f5"/>
    <w:rsid w:val="00C65B95"/>
    <w:pPr>
      <w:spacing w:after="120"/>
      <w:ind w:left="283" w:firstLine="210"/>
    </w:pPr>
    <w:rPr>
      <w:b w:val="0"/>
      <w:sz w:val="24"/>
      <w:szCs w:val="24"/>
      <w:lang w:val="x-none" w:eastAsia="x-none"/>
    </w:rPr>
  </w:style>
  <w:style w:type="character" w:customStyle="1" w:styleId="2f5">
    <w:name w:val="Красная строка 2 Знак"/>
    <w:basedOn w:val="aff6"/>
    <w:link w:val="2f4"/>
    <w:rsid w:val="00C65B95"/>
    <w:rPr>
      <w:rFonts w:ascii="Times New Roman" w:eastAsia="Times New Roman" w:hAnsi="Times New Roman" w:cs="Times New Roman"/>
      <w:b w:val="0"/>
      <w:sz w:val="24"/>
      <w:szCs w:val="24"/>
      <w:lang w:val="x-none" w:eastAsia="x-none"/>
    </w:rPr>
  </w:style>
  <w:style w:type="character" w:styleId="HTML6">
    <w:name w:val="HTML Sample"/>
    <w:rsid w:val="00C65B95"/>
    <w:rPr>
      <w:rFonts w:ascii="Courier New" w:hAnsi="Courier New" w:cs="Times New Roman"/>
    </w:rPr>
  </w:style>
  <w:style w:type="paragraph" w:styleId="2f6">
    <w:name w:val="envelope return"/>
    <w:basedOn w:val="a1"/>
    <w:rsid w:val="00C65B95"/>
    <w:pPr>
      <w:spacing w:after="60"/>
      <w:jc w:val="both"/>
    </w:pPr>
    <w:rPr>
      <w:rFonts w:ascii="Arial" w:hAnsi="Arial" w:cs="Arial"/>
      <w:sz w:val="20"/>
      <w:szCs w:val="20"/>
    </w:rPr>
  </w:style>
  <w:style w:type="paragraph" w:styleId="afffff0">
    <w:name w:val="Normal Indent"/>
    <w:basedOn w:val="a1"/>
    <w:rsid w:val="00C65B95"/>
    <w:pPr>
      <w:spacing w:after="60"/>
      <w:ind w:left="708"/>
      <w:jc w:val="both"/>
    </w:pPr>
  </w:style>
  <w:style w:type="character" w:styleId="HTML7">
    <w:name w:val="HTML Definition"/>
    <w:rsid w:val="00C65B95"/>
    <w:rPr>
      <w:rFonts w:cs="Times New Roman"/>
      <w:i/>
    </w:rPr>
  </w:style>
  <w:style w:type="character" w:styleId="HTML8">
    <w:name w:val="HTML Variable"/>
    <w:rsid w:val="00C65B95"/>
    <w:rPr>
      <w:rFonts w:cs="Times New Roman"/>
      <w:i/>
    </w:rPr>
  </w:style>
  <w:style w:type="character" w:styleId="HTML9">
    <w:name w:val="HTML Typewriter"/>
    <w:rsid w:val="00C65B95"/>
    <w:rPr>
      <w:rFonts w:ascii="Courier New" w:hAnsi="Courier New" w:cs="Times New Roman"/>
      <w:sz w:val="20"/>
    </w:rPr>
  </w:style>
  <w:style w:type="paragraph" w:styleId="afffff1">
    <w:name w:val="Signature"/>
    <w:basedOn w:val="a1"/>
    <w:link w:val="afffff2"/>
    <w:rsid w:val="00C65B95"/>
    <w:pPr>
      <w:spacing w:after="60"/>
      <w:ind w:left="4252"/>
      <w:jc w:val="both"/>
    </w:pPr>
    <w:rPr>
      <w:sz w:val="28"/>
      <w:szCs w:val="28"/>
      <w:lang w:val="x-none" w:eastAsia="x-none"/>
    </w:rPr>
  </w:style>
  <w:style w:type="character" w:customStyle="1" w:styleId="afffff2">
    <w:name w:val="Подпись Знак"/>
    <w:basedOn w:val="a2"/>
    <w:link w:val="afffff1"/>
    <w:rsid w:val="00C65B95"/>
    <w:rPr>
      <w:rFonts w:ascii="Times New Roman" w:eastAsia="Times New Roman" w:hAnsi="Times New Roman" w:cs="Times New Roman"/>
      <w:sz w:val="28"/>
      <w:szCs w:val="28"/>
      <w:lang w:val="x-none" w:eastAsia="x-none"/>
    </w:rPr>
  </w:style>
  <w:style w:type="paragraph" w:styleId="afffff3">
    <w:name w:val="Salutation"/>
    <w:basedOn w:val="a1"/>
    <w:next w:val="a1"/>
    <w:link w:val="afffff4"/>
    <w:rsid w:val="00C65B95"/>
    <w:pPr>
      <w:spacing w:after="60"/>
      <w:jc w:val="both"/>
    </w:pPr>
    <w:rPr>
      <w:sz w:val="28"/>
      <w:szCs w:val="28"/>
      <w:lang w:val="x-none" w:eastAsia="x-none"/>
    </w:rPr>
  </w:style>
  <w:style w:type="character" w:customStyle="1" w:styleId="afffff4">
    <w:name w:val="Приветствие Знак"/>
    <w:basedOn w:val="a2"/>
    <w:link w:val="afffff3"/>
    <w:rsid w:val="00C65B95"/>
    <w:rPr>
      <w:rFonts w:ascii="Times New Roman" w:eastAsia="Times New Roman" w:hAnsi="Times New Roman" w:cs="Times New Roman"/>
      <w:sz w:val="28"/>
      <w:szCs w:val="28"/>
      <w:lang w:val="x-none" w:eastAsia="x-none"/>
    </w:rPr>
  </w:style>
  <w:style w:type="paragraph" w:styleId="afffff5">
    <w:name w:val="List Continue"/>
    <w:basedOn w:val="a1"/>
    <w:rsid w:val="00C65B95"/>
    <w:pPr>
      <w:spacing w:after="120"/>
      <w:ind w:left="283"/>
      <w:jc w:val="both"/>
    </w:pPr>
  </w:style>
  <w:style w:type="paragraph" w:styleId="2f7">
    <w:name w:val="List Continue 2"/>
    <w:basedOn w:val="a1"/>
    <w:rsid w:val="00C65B95"/>
    <w:pPr>
      <w:spacing w:after="120"/>
      <w:ind w:left="566"/>
      <w:jc w:val="both"/>
    </w:pPr>
  </w:style>
  <w:style w:type="paragraph" w:styleId="3f1">
    <w:name w:val="List Continue 3"/>
    <w:basedOn w:val="a1"/>
    <w:rsid w:val="00C65B95"/>
    <w:pPr>
      <w:spacing w:after="120"/>
      <w:ind w:left="849"/>
      <w:jc w:val="both"/>
    </w:pPr>
  </w:style>
  <w:style w:type="paragraph" w:styleId="47">
    <w:name w:val="List Continue 4"/>
    <w:basedOn w:val="a1"/>
    <w:rsid w:val="00C65B95"/>
    <w:pPr>
      <w:spacing w:after="120"/>
      <w:ind w:left="1132"/>
      <w:jc w:val="both"/>
    </w:pPr>
  </w:style>
  <w:style w:type="paragraph" w:styleId="56">
    <w:name w:val="List Continue 5"/>
    <w:basedOn w:val="a1"/>
    <w:rsid w:val="00C65B95"/>
    <w:pPr>
      <w:spacing w:after="120"/>
      <w:ind w:left="1415"/>
      <w:jc w:val="both"/>
    </w:pPr>
  </w:style>
  <w:style w:type="paragraph" w:styleId="afffff6">
    <w:name w:val="Closing"/>
    <w:basedOn w:val="a1"/>
    <w:link w:val="afffff7"/>
    <w:rsid w:val="00C65B95"/>
    <w:pPr>
      <w:spacing w:after="60"/>
      <w:ind w:left="4252"/>
      <w:jc w:val="both"/>
    </w:pPr>
    <w:rPr>
      <w:sz w:val="28"/>
      <w:szCs w:val="28"/>
      <w:lang w:val="x-none" w:eastAsia="x-none"/>
    </w:rPr>
  </w:style>
  <w:style w:type="character" w:customStyle="1" w:styleId="afffff7">
    <w:name w:val="Прощание Знак"/>
    <w:basedOn w:val="a2"/>
    <w:link w:val="afffff6"/>
    <w:rsid w:val="00C65B95"/>
    <w:rPr>
      <w:rFonts w:ascii="Times New Roman" w:eastAsia="Times New Roman" w:hAnsi="Times New Roman" w:cs="Times New Roman"/>
      <w:sz w:val="28"/>
      <w:szCs w:val="28"/>
      <w:lang w:val="x-none" w:eastAsia="x-none"/>
    </w:rPr>
  </w:style>
  <w:style w:type="paragraph" w:styleId="afffff8">
    <w:name w:val="List"/>
    <w:basedOn w:val="a1"/>
    <w:rsid w:val="00C65B95"/>
    <w:pPr>
      <w:spacing w:after="60"/>
      <w:ind w:left="283" w:hanging="283"/>
      <w:jc w:val="both"/>
    </w:pPr>
  </w:style>
  <w:style w:type="paragraph" w:styleId="2f8">
    <w:name w:val="List 2"/>
    <w:basedOn w:val="a1"/>
    <w:rsid w:val="00C65B95"/>
    <w:pPr>
      <w:spacing w:after="60"/>
      <w:ind w:left="566" w:hanging="283"/>
      <w:jc w:val="both"/>
    </w:pPr>
  </w:style>
  <w:style w:type="paragraph" w:styleId="3f2">
    <w:name w:val="List 3"/>
    <w:basedOn w:val="a1"/>
    <w:rsid w:val="00C65B95"/>
    <w:pPr>
      <w:spacing w:after="60"/>
      <w:ind w:left="849" w:hanging="283"/>
      <w:jc w:val="both"/>
    </w:pPr>
  </w:style>
  <w:style w:type="paragraph" w:styleId="48">
    <w:name w:val="List 4"/>
    <w:basedOn w:val="a1"/>
    <w:rsid w:val="00C65B95"/>
    <w:pPr>
      <w:spacing w:after="60"/>
      <w:ind w:left="1132" w:hanging="283"/>
      <w:jc w:val="both"/>
    </w:pPr>
  </w:style>
  <w:style w:type="paragraph" w:styleId="57">
    <w:name w:val="List 5"/>
    <w:basedOn w:val="a1"/>
    <w:rsid w:val="00C65B95"/>
    <w:pPr>
      <w:spacing w:after="60"/>
      <w:ind w:left="1415" w:hanging="283"/>
      <w:jc w:val="both"/>
    </w:pPr>
  </w:style>
  <w:style w:type="character" w:styleId="HTMLa">
    <w:name w:val="HTML Cite"/>
    <w:rsid w:val="00C65B95"/>
    <w:rPr>
      <w:rFonts w:cs="Times New Roman"/>
      <w:i/>
    </w:rPr>
  </w:style>
  <w:style w:type="paragraph" w:styleId="afffff9">
    <w:name w:val="Message Header"/>
    <w:basedOn w:val="a1"/>
    <w:link w:val="afffffa"/>
    <w:rsid w:val="00C65B9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a">
    <w:name w:val="Шапка Знак"/>
    <w:basedOn w:val="a2"/>
    <w:link w:val="afffff9"/>
    <w:rsid w:val="00C65B95"/>
    <w:rPr>
      <w:rFonts w:ascii="Cambria" w:eastAsia="Times New Roman" w:hAnsi="Cambria" w:cs="Times New Roman"/>
      <w:sz w:val="24"/>
      <w:szCs w:val="24"/>
      <w:shd w:val="pct20" w:color="auto" w:fill="auto"/>
      <w:lang w:val="x-none" w:eastAsia="x-none"/>
    </w:rPr>
  </w:style>
  <w:style w:type="paragraph" w:styleId="afffffb">
    <w:name w:val="E-mail Signature"/>
    <w:basedOn w:val="a1"/>
    <w:link w:val="afffffc"/>
    <w:rsid w:val="00C65B95"/>
    <w:pPr>
      <w:spacing w:after="60"/>
      <w:jc w:val="both"/>
    </w:pPr>
    <w:rPr>
      <w:sz w:val="28"/>
      <w:szCs w:val="28"/>
      <w:lang w:val="x-none" w:eastAsia="x-none"/>
    </w:rPr>
  </w:style>
  <w:style w:type="character" w:customStyle="1" w:styleId="afffffc">
    <w:name w:val="Электронная подпись Знак"/>
    <w:basedOn w:val="a2"/>
    <w:link w:val="afffffb"/>
    <w:rsid w:val="00C65B95"/>
    <w:rPr>
      <w:rFonts w:ascii="Times New Roman" w:eastAsia="Times New Roman" w:hAnsi="Times New Roman" w:cs="Times New Roman"/>
      <w:sz w:val="28"/>
      <w:szCs w:val="28"/>
      <w:lang w:val="x-none" w:eastAsia="x-none"/>
    </w:rPr>
  </w:style>
  <w:style w:type="paragraph" w:styleId="49">
    <w:name w:val="toc 4"/>
    <w:basedOn w:val="a1"/>
    <w:next w:val="a1"/>
    <w:autoRedefine/>
    <w:semiHidden/>
    <w:rsid w:val="00C65B95"/>
    <w:pPr>
      <w:ind w:left="480"/>
    </w:pPr>
    <w:rPr>
      <w:sz w:val="20"/>
      <w:szCs w:val="20"/>
    </w:rPr>
  </w:style>
  <w:style w:type="paragraph" w:styleId="58">
    <w:name w:val="toc 5"/>
    <w:basedOn w:val="a1"/>
    <w:next w:val="a1"/>
    <w:autoRedefine/>
    <w:semiHidden/>
    <w:rsid w:val="00C65B95"/>
    <w:pPr>
      <w:ind w:left="720"/>
    </w:pPr>
    <w:rPr>
      <w:sz w:val="20"/>
      <w:szCs w:val="20"/>
    </w:rPr>
  </w:style>
  <w:style w:type="paragraph" w:styleId="63">
    <w:name w:val="toc 6"/>
    <w:basedOn w:val="a1"/>
    <w:next w:val="a1"/>
    <w:autoRedefine/>
    <w:semiHidden/>
    <w:rsid w:val="00C65B95"/>
    <w:pPr>
      <w:ind w:left="960"/>
    </w:pPr>
    <w:rPr>
      <w:sz w:val="20"/>
      <w:szCs w:val="20"/>
    </w:rPr>
  </w:style>
  <w:style w:type="paragraph" w:styleId="71">
    <w:name w:val="toc 7"/>
    <w:basedOn w:val="a1"/>
    <w:next w:val="a1"/>
    <w:autoRedefine/>
    <w:semiHidden/>
    <w:rsid w:val="00C65B95"/>
    <w:pPr>
      <w:ind w:left="1200"/>
    </w:pPr>
    <w:rPr>
      <w:sz w:val="20"/>
      <w:szCs w:val="20"/>
    </w:rPr>
  </w:style>
  <w:style w:type="paragraph" w:styleId="81">
    <w:name w:val="toc 8"/>
    <w:basedOn w:val="a1"/>
    <w:next w:val="a1"/>
    <w:autoRedefine/>
    <w:semiHidden/>
    <w:rsid w:val="00C65B95"/>
    <w:pPr>
      <w:ind w:left="1440"/>
    </w:pPr>
    <w:rPr>
      <w:sz w:val="20"/>
      <w:szCs w:val="20"/>
    </w:rPr>
  </w:style>
  <w:style w:type="paragraph" w:styleId="91">
    <w:name w:val="toc 9"/>
    <w:basedOn w:val="a1"/>
    <w:next w:val="a1"/>
    <w:autoRedefine/>
    <w:semiHidden/>
    <w:rsid w:val="00C65B95"/>
    <w:pPr>
      <w:ind w:left="1680"/>
    </w:pPr>
    <w:rPr>
      <w:sz w:val="20"/>
      <w:szCs w:val="20"/>
    </w:rPr>
  </w:style>
  <w:style w:type="paragraph" w:customStyle="1" w:styleId="2-1">
    <w:name w:val="содержание2-1"/>
    <w:basedOn w:val="31"/>
    <w:next w:val="a1"/>
    <w:rsid w:val="00C65B95"/>
    <w:pPr>
      <w:keepLines w:val="0"/>
      <w:tabs>
        <w:tab w:val="num" w:pos="926"/>
        <w:tab w:val="num" w:pos="1492"/>
      </w:tabs>
      <w:spacing w:before="240" w:after="60"/>
      <w:ind w:left="926" w:hanging="360"/>
      <w:jc w:val="both"/>
    </w:pPr>
    <w:rPr>
      <w:rFonts w:ascii="Arial" w:hAnsi="Arial"/>
      <w:bCs w:val="0"/>
      <w:color w:val="auto"/>
      <w:szCs w:val="20"/>
      <w:lang w:val="x-none" w:eastAsia="x-none"/>
    </w:rPr>
  </w:style>
  <w:style w:type="paragraph" w:customStyle="1" w:styleId="214">
    <w:name w:val="Заголовок 2.1"/>
    <w:basedOn w:val="11"/>
    <w:rsid w:val="00C65B95"/>
    <w:pPr>
      <w:widowControl w:val="0"/>
      <w:suppressLineNumbers/>
      <w:suppressAutoHyphens/>
      <w:spacing w:before="240" w:after="60"/>
      <w:jc w:val="center"/>
    </w:pPr>
    <w:rPr>
      <w:rFonts w:ascii="Times New Roman" w:eastAsia="Times New Roman" w:hAnsi="Times New Roman" w:cs="Times New Roman"/>
      <w:bCs w:val="0"/>
      <w:caps/>
      <w:color w:val="auto"/>
      <w:kern w:val="28"/>
      <w:sz w:val="36"/>
      <w:lang w:val="x-none" w:eastAsia="x-none"/>
    </w:rPr>
  </w:style>
  <w:style w:type="paragraph" w:customStyle="1" w:styleId="2-11">
    <w:name w:val="содержание2-11"/>
    <w:basedOn w:val="a1"/>
    <w:rsid w:val="00C65B95"/>
    <w:pPr>
      <w:spacing w:after="60"/>
      <w:jc w:val="both"/>
    </w:pPr>
  </w:style>
  <w:style w:type="character" w:customStyle="1" w:styleId="1f0">
    <w:name w:val="Знак Знак1"/>
    <w:rsid w:val="00C65B95"/>
    <w:rPr>
      <w:sz w:val="24"/>
      <w:lang w:val="ru-RU" w:eastAsia="ru-RU"/>
    </w:rPr>
  </w:style>
  <w:style w:type="paragraph" w:customStyle="1" w:styleId="afffffd">
    <w:name w:val="Таблица заголовок"/>
    <w:basedOn w:val="a1"/>
    <w:rsid w:val="00C65B95"/>
    <w:pPr>
      <w:spacing w:before="120" w:after="120" w:line="360" w:lineRule="auto"/>
      <w:jc w:val="right"/>
    </w:pPr>
    <w:rPr>
      <w:b/>
      <w:sz w:val="28"/>
      <w:szCs w:val="28"/>
    </w:rPr>
  </w:style>
  <w:style w:type="paragraph" w:customStyle="1" w:styleId="afffffe">
    <w:name w:val="текст таблицы"/>
    <w:basedOn w:val="a1"/>
    <w:rsid w:val="00C65B95"/>
    <w:pPr>
      <w:spacing w:before="120"/>
      <w:ind w:right="-102"/>
    </w:pPr>
  </w:style>
  <w:style w:type="character" w:customStyle="1" w:styleId="3f3">
    <w:name w:val="Стиль3 Знак Знак Знак"/>
    <w:rsid w:val="00C65B95"/>
    <w:rPr>
      <w:rFonts w:cs="Times New Roman"/>
      <w:sz w:val="24"/>
      <w:lang w:val="ru-RU" w:eastAsia="ru-RU" w:bidi="ar-SA"/>
    </w:rPr>
  </w:style>
  <w:style w:type="character" w:customStyle="1" w:styleId="3f4">
    <w:name w:val="Стиль3 Знак Знак Знак Знак"/>
    <w:rsid w:val="00C65B95"/>
    <w:rPr>
      <w:rFonts w:cs="Times New Roman"/>
      <w:sz w:val="24"/>
      <w:lang w:val="ru-RU" w:eastAsia="ru-RU" w:bidi="ar-SA"/>
    </w:rPr>
  </w:style>
  <w:style w:type="character" w:customStyle="1" w:styleId="311">
    <w:name w:val="Стиль3 Знак Знак1"/>
    <w:rsid w:val="00C65B95"/>
    <w:rPr>
      <w:sz w:val="24"/>
      <w:lang w:val="ru-RU" w:eastAsia="ru-RU"/>
    </w:rPr>
  </w:style>
  <w:style w:type="paragraph" w:customStyle="1" w:styleId="affffff">
    <w:name w:val="Мой"/>
    <w:basedOn w:val="a1"/>
    <w:rsid w:val="00C65B95"/>
    <w:pPr>
      <w:ind w:firstLine="708"/>
      <w:jc w:val="both"/>
    </w:pPr>
    <w:rPr>
      <w:color w:val="000000"/>
      <w:szCs w:val="20"/>
    </w:rPr>
  </w:style>
  <w:style w:type="paragraph" w:customStyle="1" w:styleId="ConsTitle">
    <w:name w:val="ConsTitle"/>
    <w:rsid w:val="00C65B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1">
    <w:name w:val="Обычный1"/>
    <w:rsid w:val="00C65B95"/>
    <w:pPr>
      <w:spacing w:after="0" w:line="240" w:lineRule="auto"/>
    </w:pPr>
    <w:rPr>
      <w:rFonts w:ascii="Times New Roman" w:eastAsia="Times New Roman" w:hAnsi="Times New Roman" w:cs="Times New Roman"/>
      <w:sz w:val="20"/>
      <w:szCs w:val="20"/>
      <w:lang w:eastAsia="ru-RU"/>
    </w:rPr>
  </w:style>
  <w:style w:type="paragraph" w:customStyle="1" w:styleId="114">
    <w:name w:val="11"/>
    <w:basedOn w:val="a1"/>
    <w:rsid w:val="00C65B95"/>
    <w:pPr>
      <w:keepNext/>
      <w:autoSpaceDE w:val="0"/>
      <w:autoSpaceDN w:val="0"/>
      <w:jc w:val="center"/>
    </w:pPr>
  </w:style>
  <w:style w:type="character" w:customStyle="1" w:styleId="maintext">
    <w:name w:val="maintext"/>
    <w:rsid w:val="00C65B95"/>
    <w:rPr>
      <w:rFonts w:cs="Times New Roman"/>
    </w:rPr>
  </w:style>
  <w:style w:type="character" w:customStyle="1" w:styleId="affffff0">
    <w:name w:val="Василий"/>
    <w:semiHidden/>
    <w:rsid w:val="00C65B95"/>
    <w:rPr>
      <w:rFonts w:ascii="Arial" w:hAnsi="Arial"/>
      <w:color w:val="auto"/>
      <w:sz w:val="20"/>
    </w:rPr>
  </w:style>
  <w:style w:type="paragraph" w:customStyle="1" w:styleId="xl28">
    <w:name w:val="xl28"/>
    <w:basedOn w:val="a1"/>
    <w:rsid w:val="00C65B95"/>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1"/>
    <w:next w:val="a1"/>
    <w:rsid w:val="00C65B95"/>
    <w:pPr>
      <w:keepNext/>
      <w:jc w:val="both"/>
      <w:outlineLvl w:val="2"/>
    </w:pPr>
    <w:rPr>
      <w:szCs w:val="20"/>
    </w:rPr>
  </w:style>
  <w:style w:type="paragraph" w:styleId="affffff1">
    <w:name w:val="Document Map"/>
    <w:basedOn w:val="a1"/>
    <w:link w:val="affffff2"/>
    <w:semiHidden/>
    <w:rsid w:val="00C65B95"/>
    <w:pPr>
      <w:shd w:val="clear" w:color="auto" w:fill="000080"/>
      <w:spacing w:after="60"/>
      <w:jc w:val="both"/>
    </w:pPr>
    <w:rPr>
      <w:sz w:val="2"/>
      <w:szCs w:val="20"/>
      <w:lang w:val="x-none" w:eastAsia="x-none"/>
    </w:rPr>
  </w:style>
  <w:style w:type="character" w:customStyle="1" w:styleId="affffff2">
    <w:name w:val="Схема документа Знак"/>
    <w:basedOn w:val="a2"/>
    <w:link w:val="affffff1"/>
    <w:semiHidden/>
    <w:rsid w:val="00C65B95"/>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C65B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C65B95"/>
    <w:pPr>
      <w:widowControl w:val="0"/>
      <w:shd w:val="clear" w:color="auto" w:fill="FFFFFF"/>
      <w:ind w:left="34"/>
      <w:jc w:val="center"/>
    </w:pPr>
    <w:rPr>
      <w:b/>
      <w:color w:val="000000"/>
      <w:spacing w:val="14"/>
      <w:kern w:val="16"/>
      <w:sz w:val="26"/>
      <w:szCs w:val="26"/>
    </w:rPr>
  </w:style>
  <w:style w:type="paragraph" w:customStyle="1" w:styleId="ListBull1">
    <w:name w:val="ListBull1"/>
    <w:basedOn w:val="a1"/>
    <w:rsid w:val="00C65B95"/>
    <w:pPr>
      <w:tabs>
        <w:tab w:val="num" w:pos="0"/>
        <w:tab w:val="num" w:pos="1985"/>
      </w:tabs>
      <w:spacing w:before="60" w:after="40"/>
      <w:ind w:left="1984" w:hanging="425"/>
    </w:pPr>
  </w:style>
  <w:style w:type="paragraph" w:customStyle="1" w:styleId="a">
    <w:name w:val="Табличный список"/>
    <w:basedOn w:val="a1"/>
    <w:rsid w:val="00C65B95"/>
    <w:pPr>
      <w:numPr>
        <w:numId w:val="13"/>
      </w:numPr>
    </w:pPr>
    <w:rPr>
      <w:sz w:val="18"/>
    </w:rPr>
  </w:style>
  <w:style w:type="paragraph" w:customStyle="1" w:styleId="affffff3">
    <w:name w:val="Стиль"/>
    <w:rsid w:val="00C65B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1"/>
    <w:next w:val="-0"/>
    <w:rsid w:val="00C65B95"/>
    <w:pPr>
      <w:keepNext/>
      <w:numPr>
        <w:numId w:val="14"/>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C65B95"/>
    <w:pPr>
      <w:numPr>
        <w:ilvl w:val="1"/>
        <w:numId w:val="14"/>
      </w:numPr>
      <w:jc w:val="both"/>
    </w:pPr>
  </w:style>
  <w:style w:type="paragraph" w:customStyle="1" w:styleId="-1">
    <w:name w:val="Контракт-подпункт"/>
    <w:basedOn w:val="a1"/>
    <w:rsid w:val="00C65B95"/>
    <w:pPr>
      <w:numPr>
        <w:ilvl w:val="2"/>
        <w:numId w:val="14"/>
      </w:numPr>
      <w:jc w:val="both"/>
    </w:pPr>
  </w:style>
  <w:style w:type="paragraph" w:customStyle="1" w:styleId="-2">
    <w:name w:val="Контракт-подподпункт"/>
    <w:basedOn w:val="a1"/>
    <w:rsid w:val="00C65B95"/>
    <w:pPr>
      <w:numPr>
        <w:ilvl w:val="3"/>
        <w:numId w:val="14"/>
      </w:numPr>
      <w:jc w:val="both"/>
    </w:pPr>
  </w:style>
  <w:style w:type="character" w:customStyle="1" w:styleId="affffff4">
    <w:name w:val="Сравнение редакций. Добавленный фрагмент"/>
    <w:uiPriority w:val="99"/>
    <w:rsid w:val="00C65B95"/>
    <w:rPr>
      <w:color w:val="000000"/>
      <w:shd w:val="clear" w:color="auto" w:fill="C1D7FF"/>
    </w:rPr>
  </w:style>
  <w:style w:type="paragraph" w:customStyle="1" w:styleId="115">
    <w:name w:val="Заголовок 11"/>
    <w:basedOn w:val="a1"/>
    <w:qFormat/>
    <w:rsid w:val="00C65B95"/>
    <w:pPr>
      <w:keepNext/>
      <w:spacing w:before="240" w:after="60"/>
      <w:ind w:firstLine="28"/>
      <w:jc w:val="center"/>
      <w:outlineLvl w:val="0"/>
    </w:pPr>
    <w:rPr>
      <w:b/>
      <w:bCs/>
      <w:color w:val="000000"/>
      <w:sz w:val="28"/>
      <w:szCs w:val="32"/>
    </w:rPr>
  </w:style>
  <w:style w:type="table" w:customStyle="1" w:styleId="64">
    <w:name w:val="Сетка таблицы6"/>
    <w:basedOn w:val="a3"/>
    <w:next w:val="af4"/>
    <w:uiPriority w:val="59"/>
    <w:rsid w:val="00257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1860467603">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1020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hyperlink" Target="consultantplus://offline/ref=FE11679EE451C649F01C56AA18B7C54B7EB5355F9DDBCFFF317C004586C2D1DD1E0F6514923B799Cv4h4F"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E7BDA-BF46-4C1C-AADB-6E576850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16882</Words>
  <Characters>96234</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ГаврилюкНВ</cp:lastModifiedBy>
  <cp:revision>7</cp:revision>
  <cp:lastPrinted>2020-08-05T05:08:00Z</cp:lastPrinted>
  <dcterms:created xsi:type="dcterms:W3CDTF">2020-09-08T04:46:00Z</dcterms:created>
  <dcterms:modified xsi:type="dcterms:W3CDTF">2020-09-09T04:38:00Z</dcterms:modified>
</cp:coreProperties>
</file>